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0B" w:rsidRPr="00117E69" w:rsidRDefault="00A33D0B" w:rsidP="00A33D0B">
      <w:pPr>
        <w:keepNext/>
        <w:contextualSpacing/>
        <w:jc w:val="center"/>
        <w:outlineLvl w:val="1"/>
        <w:rPr>
          <w:b/>
          <w:bCs/>
          <w:sz w:val="32"/>
          <w:szCs w:val="32"/>
        </w:rPr>
      </w:pPr>
      <w:r w:rsidRPr="00117E69">
        <w:rPr>
          <w:b/>
          <w:bCs/>
          <w:sz w:val="32"/>
          <w:szCs w:val="32"/>
        </w:rPr>
        <w:t>СОВЕТ ДЕПУТАТОВ</w:t>
      </w:r>
    </w:p>
    <w:p w:rsidR="00A33D0B" w:rsidRPr="00117E69" w:rsidRDefault="00A33D0B" w:rsidP="00A33D0B">
      <w:pPr>
        <w:keepNext/>
        <w:contextualSpacing/>
        <w:jc w:val="center"/>
        <w:outlineLvl w:val="0"/>
        <w:rPr>
          <w:bCs/>
          <w:i/>
          <w:sz w:val="28"/>
          <w:szCs w:val="28"/>
        </w:rPr>
      </w:pPr>
      <w:r w:rsidRPr="00117E69">
        <w:rPr>
          <w:bCs/>
          <w:i/>
          <w:sz w:val="28"/>
        </w:rPr>
        <w:t>МУНИЦИПАЛЬНОГО ОКРУГА</w:t>
      </w:r>
    </w:p>
    <w:p w:rsidR="00A33D0B" w:rsidRPr="00117E69" w:rsidRDefault="00A33D0B" w:rsidP="00A33D0B">
      <w:pPr>
        <w:keepNext/>
        <w:contextualSpacing/>
        <w:jc w:val="center"/>
        <w:outlineLvl w:val="1"/>
        <w:rPr>
          <w:b/>
          <w:bCs/>
          <w:sz w:val="32"/>
          <w:szCs w:val="32"/>
        </w:rPr>
      </w:pPr>
      <w:r w:rsidRPr="00117E69">
        <w:rPr>
          <w:b/>
          <w:bCs/>
          <w:sz w:val="32"/>
          <w:szCs w:val="32"/>
        </w:rPr>
        <w:t>ЦАРИЦЫНО</w:t>
      </w:r>
    </w:p>
    <w:p w:rsidR="00A33D0B" w:rsidRPr="00117E69" w:rsidRDefault="00A33D0B" w:rsidP="00A33D0B">
      <w:pPr>
        <w:keepNext/>
        <w:contextualSpacing/>
        <w:jc w:val="center"/>
        <w:outlineLvl w:val="1"/>
        <w:rPr>
          <w:b/>
          <w:bCs/>
          <w:sz w:val="16"/>
          <w:szCs w:val="16"/>
        </w:rPr>
      </w:pPr>
    </w:p>
    <w:p w:rsidR="00A33D0B" w:rsidRPr="00117E69" w:rsidRDefault="00A33D0B" w:rsidP="00A33D0B">
      <w:pPr>
        <w:keepNext/>
        <w:contextualSpacing/>
        <w:jc w:val="center"/>
        <w:outlineLvl w:val="1"/>
        <w:rPr>
          <w:b/>
          <w:bCs/>
          <w:sz w:val="36"/>
          <w:szCs w:val="36"/>
        </w:rPr>
      </w:pPr>
      <w:r w:rsidRPr="00117E69">
        <w:rPr>
          <w:b/>
          <w:bCs/>
          <w:sz w:val="36"/>
          <w:szCs w:val="36"/>
        </w:rPr>
        <w:t>Р Е Ш Е Н И Е</w:t>
      </w:r>
    </w:p>
    <w:p w:rsidR="00A33D0B" w:rsidRPr="00117E69" w:rsidRDefault="00A33D0B" w:rsidP="00A33D0B">
      <w:pPr>
        <w:rPr>
          <w:rFonts w:ascii="Calibri" w:hAnsi="Calibri"/>
          <w:sz w:val="22"/>
          <w:szCs w:val="22"/>
        </w:rPr>
      </w:pPr>
    </w:p>
    <w:p w:rsidR="00A33D0B" w:rsidRPr="00117E69" w:rsidRDefault="00A33D0B" w:rsidP="00A33D0B">
      <w:pPr>
        <w:rPr>
          <w:rFonts w:ascii="Calibri" w:hAnsi="Calibri"/>
          <w:sz w:val="16"/>
          <w:szCs w:val="16"/>
        </w:rPr>
      </w:pPr>
    </w:p>
    <w:p w:rsidR="00A33D0B" w:rsidRDefault="00894620" w:rsidP="00A33D0B">
      <w:pPr>
        <w:rPr>
          <w:b/>
          <w:sz w:val="28"/>
          <w:szCs w:val="28"/>
          <w:u w:val="single"/>
        </w:rPr>
      </w:pPr>
      <w:r>
        <w:rPr>
          <w:b/>
          <w:sz w:val="28"/>
          <w:szCs w:val="28"/>
          <w:u w:val="single"/>
        </w:rPr>
        <w:t>1</w:t>
      </w:r>
      <w:r w:rsidR="001004DE">
        <w:rPr>
          <w:b/>
          <w:sz w:val="28"/>
          <w:szCs w:val="28"/>
          <w:u w:val="single"/>
        </w:rPr>
        <w:t>8</w:t>
      </w:r>
      <w:r>
        <w:rPr>
          <w:b/>
          <w:sz w:val="28"/>
          <w:szCs w:val="28"/>
          <w:u w:val="single"/>
        </w:rPr>
        <w:t>.01.20</w:t>
      </w:r>
      <w:r w:rsidR="00C528AD">
        <w:rPr>
          <w:b/>
          <w:sz w:val="28"/>
          <w:szCs w:val="28"/>
          <w:u w:val="single"/>
        </w:rPr>
        <w:t>2</w:t>
      </w:r>
      <w:r w:rsidR="001004DE">
        <w:rPr>
          <w:b/>
          <w:sz w:val="28"/>
          <w:szCs w:val="28"/>
          <w:u w:val="single"/>
        </w:rPr>
        <w:t>3</w:t>
      </w:r>
      <w:r w:rsidR="00F22EA4">
        <w:rPr>
          <w:b/>
          <w:sz w:val="28"/>
          <w:szCs w:val="28"/>
          <w:u w:val="single"/>
        </w:rPr>
        <w:t xml:space="preserve"> №ЦА-01-05-</w:t>
      </w:r>
      <w:r>
        <w:rPr>
          <w:b/>
          <w:sz w:val="28"/>
          <w:szCs w:val="28"/>
          <w:u w:val="single"/>
        </w:rPr>
        <w:t>01</w:t>
      </w:r>
      <w:r w:rsidR="00A33D0B" w:rsidRPr="00117E69">
        <w:rPr>
          <w:b/>
          <w:sz w:val="28"/>
          <w:szCs w:val="28"/>
          <w:u w:val="single"/>
        </w:rPr>
        <w:t>/</w:t>
      </w:r>
      <w:r w:rsidR="00AB248A">
        <w:rPr>
          <w:b/>
          <w:sz w:val="28"/>
          <w:szCs w:val="28"/>
          <w:u w:val="single"/>
        </w:rPr>
        <w:t>0</w:t>
      </w:r>
      <w:r w:rsidR="00AF2D5E">
        <w:rPr>
          <w:b/>
          <w:sz w:val="28"/>
          <w:szCs w:val="28"/>
          <w:u w:val="single"/>
        </w:rPr>
        <w:t>1</w:t>
      </w:r>
    </w:p>
    <w:p w:rsidR="00857530" w:rsidRPr="00857530" w:rsidRDefault="00857530" w:rsidP="00A33D0B">
      <w:pPr>
        <w:rPr>
          <w:b/>
          <w:sz w:val="16"/>
          <w:szCs w:val="16"/>
          <w:u w:val="single"/>
        </w:rPr>
      </w:pPr>
    </w:p>
    <w:tbl>
      <w:tblPr>
        <w:tblW w:w="0" w:type="auto"/>
        <w:tblLook w:val="04A0" w:firstRow="1" w:lastRow="0" w:firstColumn="1" w:lastColumn="0" w:noHBand="0" w:noVBand="1"/>
      </w:tblPr>
      <w:tblGrid>
        <w:gridCol w:w="5594"/>
      </w:tblGrid>
      <w:tr w:rsidR="00857530" w:rsidRPr="00857530" w:rsidTr="00EC64C5">
        <w:tc>
          <w:tcPr>
            <w:tcW w:w="5594" w:type="dxa"/>
          </w:tcPr>
          <w:p w:rsidR="00857530" w:rsidRPr="00857530" w:rsidRDefault="00857530" w:rsidP="00857530">
            <w:pPr>
              <w:jc w:val="both"/>
              <w:rPr>
                <w:b/>
                <w:sz w:val="28"/>
                <w:szCs w:val="28"/>
              </w:rPr>
            </w:pPr>
            <w:bookmarkStart w:id="0" w:name="_GoBack"/>
            <w:r w:rsidRPr="00857530">
              <w:rPr>
                <w:b/>
                <w:sz w:val="28"/>
                <w:szCs w:val="28"/>
              </w:rPr>
              <w:t>О проекте схемы размещения постаматов, подключаемых к сети «Московский постамат», на территории района Царицыно города Москвы</w:t>
            </w:r>
            <w:bookmarkEnd w:id="0"/>
          </w:p>
        </w:tc>
      </w:tr>
    </w:tbl>
    <w:p w:rsidR="00857530" w:rsidRPr="00857530" w:rsidRDefault="00857530" w:rsidP="00857530">
      <w:pPr>
        <w:jc w:val="both"/>
        <w:rPr>
          <w:b/>
          <w:sz w:val="16"/>
          <w:szCs w:val="16"/>
        </w:rPr>
      </w:pPr>
    </w:p>
    <w:p w:rsidR="00857530" w:rsidRPr="00857530" w:rsidRDefault="00857530" w:rsidP="00857530">
      <w:pPr>
        <w:autoSpaceDE w:val="0"/>
        <w:autoSpaceDN w:val="0"/>
        <w:adjustRightInd w:val="0"/>
        <w:spacing w:line="360" w:lineRule="auto"/>
        <w:ind w:firstLine="708"/>
        <w:jc w:val="both"/>
        <w:rPr>
          <w:color w:val="000000"/>
          <w:sz w:val="28"/>
          <w:szCs w:val="28"/>
          <w:lang w:eastAsia="en-US"/>
        </w:rPr>
      </w:pPr>
      <w:r w:rsidRPr="00857530">
        <w:rPr>
          <w:sz w:val="28"/>
          <w:szCs w:val="28"/>
        </w:rPr>
        <w:t xml:space="preserve">В  соответствии  с  пунктом  3  части  5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пунктами 20 и 22 приложения 1 к постановлению Правительства Москвы от 3 февраля 2011 года № 26-ПП «О размещении нестационарных торговых объектов, расположенных  в городе Москве на земельных участках, в зданиях, строениях и сооружениях, находящихся в государственной собственности», пунктом 2.1 приложения к постановлению  Правительства Москвы от 10 июня 2022 года № 1058-ПП «О реализации в городе Москве проекта «Московский постамат» и внесении изменений в постановление Правительства Москвы от 3 февраля 2011 года </w:t>
      </w:r>
      <w:r w:rsidRPr="00857530">
        <w:rPr>
          <w:sz w:val="28"/>
          <w:szCs w:val="28"/>
        </w:rPr>
        <w:br/>
        <w:t xml:space="preserve">№ 26-ПП», рассмотрев обращение префектуры Южного административного округа города Москвы от </w:t>
      </w:r>
      <w:r w:rsidRPr="00857530">
        <w:rPr>
          <w:color w:val="000000"/>
          <w:sz w:val="28"/>
          <w:szCs w:val="28"/>
          <w:lang w:eastAsia="en-US"/>
        </w:rPr>
        <w:t xml:space="preserve"> 09 января 2023 года №01-23-16/3</w:t>
      </w:r>
    </w:p>
    <w:p w:rsidR="00857530" w:rsidRPr="00857530" w:rsidRDefault="00857530" w:rsidP="00857530">
      <w:pPr>
        <w:autoSpaceDE w:val="0"/>
        <w:autoSpaceDN w:val="0"/>
        <w:adjustRightInd w:val="0"/>
        <w:spacing w:line="360" w:lineRule="auto"/>
        <w:ind w:firstLine="708"/>
        <w:jc w:val="both"/>
        <w:rPr>
          <w:color w:val="000000"/>
          <w:sz w:val="28"/>
          <w:szCs w:val="28"/>
          <w:lang w:eastAsia="en-US"/>
        </w:rPr>
      </w:pPr>
      <w:r w:rsidRPr="00857530">
        <w:rPr>
          <w:b/>
          <w:bCs/>
          <w:color w:val="000000"/>
          <w:sz w:val="28"/>
          <w:szCs w:val="28"/>
          <w:lang w:eastAsia="en-US"/>
        </w:rPr>
        <w:t xml:space="preserve">Совет депутатов муниципального округа Царицыно решил: </w:t>
      </w:r>
    </w:p>
    <w:p w:rsidR="00857530" w:rsidRPr="00857530" w:rsidRDefault="00857530" w:rsidP="00857530">
      <w:pPr>
        <w:autoSpaceDE w:val="0"/>
        <w:autoSpaceDN w:val="0"/>
        <w:adjustRightInd w:val="0"/>
        <w:spacing w:line="360" w:lineRule="auto"/>
        <w:ind w:firstLine="708"/>
        <w:jc w:val="both"/>
        <w:rPr>
          <w:color w:val="000000"/>
          <w:sz w:val="28"/>
          <w:szCs w:val="28"/>
          <w:lang w:eastAsia="en-US"/>
        </w:rPr>
      </w:pPr>
      <w:r w:rsidRPr="00857530">
        <w:rPr>
          <w:color w:val="000000"/>
          <w:sz w:val="28"/>
          <w:szCs w:val="28"/>
          <w:lang w:eastAsia="en-US"/>
        </w:rPr>
        <w:t>1.  Согласовать проект схемы размещения постаматов, подключаемых к сети «Московский постамат», на территории района Царицыно города Москвы согласно приложению 1 настоящему решению.</w:t>
      </w:r>
    </w:p>
    <w:p w:rsidR="00857530" w:rsidRPr="00857530" w:rsidRDefault="00857530" w:rsidP="00857530">
      <w:pPr>
        <w:autoSpaceDE w:val="0"/>
        <w:autoSpaceDN w:val="0"/>
        <w:adjustRightInd w:val="0"/>
        <w:spacing w:line="360" w:lineRule="auto"/>
        <w:ind w:firstLine="708"/>
        <w:jc w:val="both"/>
        <w:rPr>
          <w:bCs/>
          <w:color w:val="000000"/>
          <w:sz w:val="28"/>
          <w:szCs w:val="28"/>
          <w:lang w:eastAsia="en-US"/>
        </w:rPr>
      </w:pPr>
      <w:r w:rsidRPr="00857530">
        <w:rPr>
          <w:color w:val="000000"/>
          <w:sz w:val="28"/>
          <w:szCs w:val="28"/>
          <w:lang w:eastAsia="en-US"/>
        </w:rPr>
        <w:t>2.  Отказать в согласовании проекта схемы размещения постаматов, подключаемых к сети «Московский постамат», на территории района Царицыно города Москвы, в связи с нарушением интересов жителей муниципального округа Царицыно по адресам согласно приложению 2 настоящему решению.</w:t>
      </w:r>
      <w:r w:rsidRPr="00857530">
        <w:rPr>
          <w:bCs/>
          <w:color w:val="000000"/>
          <w:sz w:val="28"/>
          <w:szCs w:val="28"/>
          <w:lang w:eastAsia="en-US"/>
        </w:rPr>
        <w:t xml:space="preserve"> </w:t>
      </w:r>
    </w:p>
    <w:p w:rsidR="00857530" w:rsidRPr="00857530" w:rsidRDefault="00857530" w:rsidP="00857530">
      <w:pPr>
        <w:autoSpaceDE w:val="0"/>
        <w:autoSpaceDN w:val="0"/>
        <w:adjustRightInd w:val="0"/>
        <w:spacing w:line="360" w:lineRule="auto"/>
        <w:ind w:firstLine="708"/>
        <w:jc w:val="both"/>
        <w:rPr>
          <w:color w:val="000000"/>
          <w:sz w:val="28"/>
          <w:szCs w:val="28"/>
          <w:lang w:eastAsia="en-US"/>
        </w:rPr>
      </w:pPr>
      <w:r w:rsidRPr="00857530">
        <w:rPr>
          <w:color w:val="000000"/>
          <w:sz w:val="28"/>
          <w:szCs w:val="28"/>
          <w:lang w:eastAsia="en-US"/>
        </w:rPr>
        <w:t xml:space="preserve">3. Направить настоящее решение в Департамент территориальных органов исполнительной власти города Москвы, префектуру Южного </w:t>
      </w:r>
      <w:r w:rsidRPr="00857530">
        <w:rPr>
          <w:color w:val="000000"/>
          <w:sz w:val="28"/>
          <w:szCs w:val="28"/>
          <w:lang w:eastAsia="en-US"/>
        </w:rPr>
        <w:lastRenderedPageBreak/>
        <w:t>административного округа города Москвы, управу района Царицыно города Москвы не позднее трех календарных дней со дня его принятия.</w:t>
      </w:r>
    </w:p>
    <w:p w:rsidR="00857530" w:rsidRPr="00857530" w:rsidRDefault="00857530" w:rsidP="00857530">
      <w:pPr>
        <w:spacing w:line="360" w:lineRule="auto"/>
        <w:ind w:firstLine="708"/>
        <w:jc w:val="both"/>
        <w:rPr>
          <w:i/>
          <w:sz w:val="28"/>
          <w:szCs w:val="28"/>
        </w:rPr>
      </w:pPr>
      <w:r w:rsidRPr="00857530">
        <w:rPr>
          <w:sz w:val="28"/>
          <w:szCs w:val="28"/>
        </w:rPr>
        <w:t xml:space="preserve">4. Опубликовать настоящее решение в бюллетене «Московский муниципальный вестник», сетевом издании «Московский муниципальный вестник» и разместить на официальном сайте муниципального округа Царицыно в информационно-телекоммуникационной сети Интернет - </w:t>
      </w:r>
      <w:hyperlink r:id="rId8" w:history="1">
        <w:r w:rsidRPr="00857530">
          <w:rPr>
            <w:i/>
            <w:color w:val="000080"/>
            <w:sz w:val="28"/>
            <w:szCs w:val="28"/>
            <w:u w:val="single"/>
          </w:rPr>
          <w:t>www.</w:t>
        </w:r>
        <w:r w:rsidRPr="00857530">
          <w:rPr>
            <w:i/>
            <w:color w:val="000080"/>
            <w:sz w:val="28"/>
            <w:szCs w:val="28"/>
            <w:u w:val="single"/>
            <w:lang w:val="en-US"/>
          </w:rPr>
          <w:t>mcaricino</w:t>
        </w:r>
        <w:r w:rsidRPr="00857530">
          <w:rPr>
            <w:i/>
            <w:color w:val="000080"/>
            <w:sz w:val="28"/>
            <w:szCs w:val="28"/>
            <w:u w:val="single"/>
          </w:rPr>
          <w:t>.</w:t>
        </w:r>
        <w:r w:rsidRPr="00857530">
          <w:rPr>
            <w:i/>
            <w:color w:val="000080"/>
            <w:sz w:val="28"/>
            <w:szCs w:val="28"/>
            <w:u w:val="single"/>
            <w:lang w:val="en-US"/>
          </w:rPr>
          <w:t>ru</w:t>
        </w:r>
      </w:hyperlink>
      <w:r w:rsidRPr="00857530">
        <w:rPr>
          <w:i/>
          <w:sz w:val="28"/>
          <w:szCs w:val="28"/>
        </w:rPr>
        <w:t>.</w:t>
      </w:r>
    </w:p>
    <w:p w:rsidR="00857530" w:rsidRPr="00857530" w:rsidRDefault="00857530" w:rsidP="00857530">
      <w:pPr>
        <w:spacing w:line="276" w:lineRule="auto"/>
        <w:ind w:firstLine="708"/>
        <w:jc w:val="both"/>
        <w:rPr>
          <w:i/>
          <w:sz w:val="28"/>
          <w:szCs w:val="28"/>
        </w:rPr>
      </w:pPr>
    </w:p>
    <w:p w:rsidR="00857530" w:rsidRPr="00857530" w:rsidRDefault="00857530" w:rsidP="00857530">
      <w:pPr>
        <w:jc w:val="both"/>
        <w:rPr>
          <w:b/>
          <w:sz w:val="28"/>
          <w:szCs w:val="28"/>
        </w:rPr>
      </w:pPr>
      <w:r w:rsidRPr="00857530">
        <w:rPr>
          <w:b/>
          <w:sz w:val="28"/>
          <w:szCs w:val="28"/>
        </w:rPr>
        <w:t>Глава муниципального округа Царицыно                                  Д.В. Хлестов</w:t>
      </w:r>
    </w:p>
    <w:p w:rsidR="00857530" w:rsidRPr="00857530" w:rsidRDefault="00857530" w:rsidP="00857530">
      <w:pPr>
        <w:jc w:val="both"/>
        <w:rPr>
          <w:b/>
          <w:sz w:val="28"/>
          <w:szCs w:val="28"/>
        </w:rPr>
      </w:pPr>
    </w:p>
    <w:p w:rsidR="00857530" w:rsidRPr="00857530" w:rsidRDefault="00857530" w:rsidP="00857530">
      <w:pPr>
        <w:jc w:val="both"/>
        <w:rPr>
          <w:rFonts w:eastAsia="Calibri"/>
        </w:rPr>
      </w:pPr>
    </w:p>
    <w:p w:rsidR="00857530" w:rsidRPr="00857530" w:rsidRDefault="00857530" w:rsidP="00857530">
      <w:pPr>
        <w:jc w:val="both"/>
        <w:rPr>
          <w:rFonts w:eastAsia="Calibri"/>
        </w:rPr>
      </w:pPr>
    </w:p>
    <w:p w:rsidR="00857530" w:rsidRPr="00857530" w:rsidRDefault="00857530" w:rsidP="00857530">
      <w:pPr>
        <w:jc w:val="both"/>
        <w:rPr>
          <w:rFonts w:eastAsia="Calibri"/>
        </w:rPr>
      </w:pPr>
    </w:p>
    <w:p w:rsidR="00857530" w:rsidRPr="00857530" w:rsidRDefault="00857530" w:rsidP="00857530">
      <w:pPr>
        <w:jc w:val="both"/>
        <w:rPr>
          <w:rFonts w:eastAsia="Calibri"/>
        </w:rPr>
      </w:pPr>
    </w:p>
    <w:p w:rsidR="00857530" w:rsidRPr="00857530" w:rsidRDefault="00857530" w:rsidP="00857530">
      <w:pPr>
        <w:jc w:val="both"/>
        <w:rPr>
          <w:rFonts w:eastAsia="Calibri"/>
        </w:rPr>
      </w:pPr>
    </w:p>
    <w:p w:rsidR="00857530" w:rsidRPr="00857530" w:rsidRDefault="00857530" w:rsidP="00857530">
      <w:pPr>
        <w:jc w:val="both"/>
        <w:rPr>
          <w:rFonts w:eastAsia="Calibri"/>
        </w:rPr>
      </w:pPr>
    </w:p>
    <w:p w:rsidR="00857530" w:rsidRPr="00857530" w:rsidRDefault="00857530" w:rsidP="00857530">
      <w:pPr>
        <w:jc w:val="both"/>
        <w:rPr>
          <w:rFonts w:eastAsia="Calibri"/>
        </w:rPr>
      </w:pPr>
    </w:p>
    <w:p w:rsidR="00857530" w:rsidRPr="00857530" w:rsidRDefault="00857530" w:rsidP="00857530">
      <w:pPr>
        <w:jc w:val="both"/>
        <w:rPr>
          <w:rFonts w:eastAsia="Calibri"/>
        </w:rPr>
      </w:pPr>
    </w:p>
    <w:p w:rsidR="00857530" w:rsidRPr="00857530" w:rsidRDefault="00857530" w:rsidP="00857530">
      <w:pPr>
        <w:jc w:val="both"/>
        <w:rPr>
          <w:rFonts w:eastAsia="Calibri"/>
        </w:rPr>
      </w:pPr>
    </w:p>
    <w:p w:rsidR="00857530" w:rsidRPr="00857530" w:rsidRDefault="00857530" w:rsidP="00857530">
      <w:pPr>
        <w:jc w:val="both"/>
        <w:rPr>
          <w:rFonts w:eastAsia="Calibri"/>
        </w:rPr>
      </w:pPr>
    </w:p>
    <w:p w:rsidR="00857530" w:rsidRPr="00857530" w:rsidRDefault="00857530" w:rsidP="00857530">
      <w:pPr>
        <w:jc w:val="both"/>
        <w:rPr>
          <w:rFonts w:eastAsia="Calibri"/>
        </w:rPr>
      </w:pPr>
    </w:p>
    <w:p w:rsidR="00857530" w:rsidRPr="00857530" w:rsidRDefault="00857530" w:rsidP="00857530">
      <w:pPr>
        <w:jc w:val="both"/>
        <w:rPr>
          <w:rFonts w:eastAsia="Calibri"/>
        </w:rPr>
      </w:pPr>
    </w:p>
    <w:p w:rsidR="00857530" w:rsidRPr="00857530" w:rsidRDefault="00857530" w:rsidP="00857530">
      <w:pPr>
        <w:jc w:val="both"/>
        <w:rPr>
          <w:rFonts w:eastAsia="Calibri"/>
        </w:rPr>
      </w:pPr>
    </w:p>
    <w:p w:rsidR="00857530" w:rsidRPr="00857530" w:rsidRDefault="00857530" w:rsidP="00857530">
      <w:pPr>
        <w:jc w:val="both"/>
        <w:rPr>
          <w:rFonts w:eastAsia="Calibri"/>
        </w:rPr>
      </w:pPr>
    </w:p>
    <w:p w:rsidR="00857530" w:rsidRPr="00857530" w:rsidRDefault="00857530" w:rsidP="00857530">
      <w:pPr>
        <w:jc w:val="both"/>
        <w:rPr>
          <w:rFonts w:eastAsia="Calibri"/>
        </w:rPr>
      </w:pPr>
    </w:p>
    <w:p w:rsidR="00857530" w:rsidRPr="00857530" w:rsidRDefault="00857530" w:rsidP="00857530">
      <w:pPr>
        <w:jc w:val="both"/>
        <w:rPr>
          <w:rFonts w:eastAsia="Calibri"/>
        </w:rPr>
      </w:pPr>
    </w:p>
    <w:p w:rsidR="00857530" w:rsidRPr="00857530" w:rsidRDefault="00857530" w:rsidP="00857530">
      <w:pPr>
        <w:jc w:val="both"/>
        <w:rPr>
          <w:rFonts w:eastAsia="Calibri"/>
        </w:rPr>
      </w:pPr>
    </w:p>
    <w:p w:rsidR="00857530" w:rsidRPr="00857530" w:rsidRDefault="00857530" w:rsidP="00857530">
      <w:pPr>
        <w:jc w:val="both"/>
        <w:rPr>
          <w:rFonts w:eastAsia="Calibri"/>
        </w:rPr>
      </w:pPr>
    </w:p>
    <w:p w:rsidR="00857530" w:rsidRPr="00857530" w:rsidRDefault="00857530" w:rsidP="00857530">
      <w:pPr>
        <w:jc w:val="both"/>
        <w:rPr>
          <w:rFonts w:eastAsia="Calibri"/>
        </w:rPr>
      </w:pPr>
    </w:p>
    <w:p w:rsidR="00857530" w:rsidRPr="00857530" w:rsidRDefault="00857530" w:rsidP="00857530">
      <w:pPr>
        <w:jc w:val="both"/>
        <w:rPr>
          <w:rFonts w:eastAsia="Calibri"/>
        </w:rPr>
      </w:pPr>
    </w:p>
    <w:p w:rsidR="00857530" w:rsidRPr="00857530" w:rsidRDefault="00857530" w:rsidP="00857530">
      <w:pPr>
        <w:jc w:val="both"/>
        <w:rPr>
          <w:rFonts w:eastAsia="Calibri"/>
        </w:rPr>
      </w:pPr>
    </w:p>
    <w:p w:rsidR="00857530" w:rsidRPr="00857530" w:rsidRDefault="00857530" w:rsidP="00857530">
      <w:pPr>
        <w:jc w:val="both"/>
        <w:rPr>
          <w:rFonts w:eastAsia="Calibri"/>
        </w:rPr>
      </w:pPr>
    </w:p>
    <w:p w:rsidR="00857530" w:rsidRPr="00857530" w:rsidRDefault="00857530" w:rsidP="00857530">
      <w:pPr>
        <w:jc w:val="both"/>
        <w:rPr>
          <w:rFonts w:eastAsia="Calibri"/>
        </w:rPr>
      </w:pPr>
    </w:p>
    <w:p w:rsidR="00857530" w:rsidRPr="00857530" w:rsidRDefault="00857530" w:rsidP="00857530">
      <w:pPr>
        <w:jc w:val="both"/>
        <w:rPr>
          <w:rFonts w:eastAsia="Calibri"/>
        </w:rPr>
      </w:pPr>
    </w:p>
    <w:p w:rsidR="00857530" w:rsidRPr="00857530" w:rsidRDefault="00857530" w:rsidP="00857530">
      <w:pPr>
        <w:jc w:val="both"/>
        <w:rPr>
          <w:rFonts w:eastAsia="Calibri"/>
        </w:rPr>
      </w:pPr>
    </w:p>
    <w:p w:rsidR="00857530" w:rsidRDefault="00857530" w:rsidP="00857530">
      <w:pPr>
        <w:jc w:val="both"/>
        <w:rPr>
          <w:rFonts w:eastAsia="Calibri"/>
        </w:rPr>
      </w:pPr>
    </w:p>
    <w:p w:rsidR="00857530" w:rsidRDefault="00857530" w:rsidP="00857530">
      <w:pPr>
        <w:jc w:val="both"/>
        <w:rPr>
          <w:rFonts w:eastAsia="Calibri"/>
        </w:rPr>
      </w:pPr>
    </w:p>
    <w:p w:rsidR="00857530" w:rsidRDefault="00857530" w:rsidP="00857530">
      <w:pPr>
        <w:jc w:val="both"/>
        <w:rPr>
          <w:rFonts w:eastAsia="Calibri"/>
        </w:rPr>
      </w:pPr>
    </w:p>
    <w:p w:rsidR="00857530" w:rsidRDefault="00857530" w:rsidP="00857530">
      <w:pPr>
        <w:jc w:val="both"/>
        <w:rPr>
          <w:rFonts w:eastAsia="Calibri"/>
        </w:rPr>
      </w:pPr>
    </w:p>
    <w:p w:rsidR="00857530" w:rsidRDefault="00857530" w:rsidP="00857530">
      <w:pPr>
        <w:jc w:val="both"/>
        <w:rPr>
          <w:rFonts w:eastAsia="Calibri"/>
        </w:rPr>
      </w:pPr>
    </w:p>
    <w:p w:rsidR="00857530" w:rsidRDefault="00857530" w:rsidP="00857530">
      <w:pPr>
        <w:jc w:val="both"/>
        <w:rPr>
          <w:rFonts w:eastAsia="Calibri"/>
        </w:rPr>
      </w:pPr>
    </w:p>
    <w:p w:rsidR="00857530" w:rsidRDefault="00857530" w:rsidP="00857530">
      <w:pPr>
        <w:jc w:val="both"/>
        <w:rPr>
          <w:rFonts w:eastAsia="Calibri"/>
        </w:rPr>
      </w:pPr>
    </w:p>
    <w:p w:rsidR="00857530" w:rsidRDefault="00857530" w:rsidP="00857530">
      <w:pPr>
        <w:jc w:val="both"/>
        <w:rPr>
          <w:rFonts w:eastAsia="Calibri"/>
        </w:rPr>
      </w:pPr>
    </w:p>
    <w:p w:rsidR="00857530" w:rsidRDefault="00857530" w:rsidP="00857530">
      <w:pPr>
        <w:jc w:val="both"/>
        <w:rPr>
          <w:rFonts w:eastAsia="Calibri"/>
        </w:rPr>
      </w:pPr>
    </w:p>
    <w:p w:rsidR="00857530" w:rsidRDefault="00857530" w:rsidP="00857530">
      <w:pPr>
        <w:jc w:val="both"/>
        <w:rPr>
          <w:rFonts w:eastAsia="Calibri"/>
        </w:rPr>
      </w:pPr>
    </w:p>
    <w:p w:rsidR="00857530" w:rsidRDefault="00857530" w:rsidP="00857530">
      <w:pPr>
        <w:jc w:val="both"/>
        <w:rPr>
          <w:rFonts w:eastAsia="Calibri"/>
        </w:rPr>
      </w:pPr>
    </w:p>
    <w:p w:rsidR="00857530" w:rsidRDefault="00857530" w:rsidP="00857530">
      <w:pPr>
        <w:jc w:val="both"/>
        <w:rPr>
          <w:rFonts w:eastAsia="Calibri"/>
        </w:rPr>
      </w:pPr>
    </w:p>
    <w:p w:rsidR="00857530" w:rsidRDefault="00857530" w:rsidP="00857530">
      <w:pPr>
        <w:jc w:val="both"/>
        <w:rPr>
          <w:rFonts w:eastAsia="Calibri"/>
        </w:rPr>
      </w:pPr>
    </w:p>
    <w:p w:rsidR="00857530" w:rsidRDefault="00857530" w:rsidP="00857530">
      <w:pPr>
        <w:jc w:val="both"/>
        <w:rPr>
          <w:rFonts w:eastAsia="Calibri"/>
        </w:rPr>
      </w:pPr>
    </w:p>
    <w:p w:rsidR="00857530" w:rsidRPr="00857530" w:rsidRDefault="00857530" w:rsidP="00857530">
      <w:pPr>
        <w:jc w:val="both"/>
        <w:rPr>
          <w:rFonts w:eastAsia="Calibri"/>
        </w:rPr>
      </w:pPr>
    </w:p>
    <w:p w:rsidR="00857530" w:rsidRPr="00857530" w:rsidRDefault="00857530" w:rsidP="00857530">
      <w:pPr>
        <w:jc w:val="both"/>
        <w:rPr>
          <w:rFonts w:eastAsia="Calibri"/>
        </w:rPr>
      </w:pPr>
    </w:p>
    <w:p w:rsidR="00857530" w:rsidRPr="00857530" w:rsidRDefault="00857530" w:rsidP="00857530">
      <w:pPr>
        <w:jc w:val="both"/>
        <w:rPr>
          <w:rFonts w:eastAsia="Calibri"/>
          <w:sz w:val="20"/>
          <w:szCs w:val="20"/>
        </w:rPr>
      </w:pPr>
      <w:r w:rsidRPr="00857530">
        <w:rPr>
          <w:rFonts w:eastAsia="Calibri"/>
        </w:rPr>
        <w:lastRenderedPageBreak/>
        <w:t xml:space="preserve">                                                                                              </w:t>
      </w:r>
      <w:r w:rsidRPr="00857530">
        <w:rPr>
          <w:rFonts w:eastAsia="Calibri"/>
          <w:sz w:val="20"/>
          <w:szCs w:val="20"/>
        </w:rPr>
        <w:t>Приложение 1</w:t>
      </w:r>
    </w:p>
    <w:p w:rsidR="00857530" w:rsidRPr="00857530" w:rsidRDefault="00857530" w:rsidP="00857530">
      <w:pPr>
        <w:ind w:left="5670"/>
        <w:contextualSpacing/>
        <w:jc w:val="both"/>
        <w:rPr>
          <w:sz w:val="20"/>
          <w:szCs w:val="20"/>
        </w:rPr>
      </w:pPr>
      <w:r w:rsidRPr="00857530">
        <w:rPr>
          <w:sz w:val="20"/>
          <w:szCs w:val="20"/>
        </w:rPr>
        <w:t>к решению Совета депутатов муниципального округа Царицыно</w:t>
      </w:r>
    </w:p>
    <w:p w:rsidR="00857530" w:rsidRPr="00857530" w:rsidRDefault="00857530" w:rsidP="00857530">
      <w:pPr>
        <w:ind w:left="5670"/>
        <w:contextualSpacing/>
        <w:jc w:val="both"/>
        <w:rPr>
          <w:sz w:val="20"/>
          <w:szCs w:val="20"/>
        </w:rPr>
      </w:pPr>
      <w:r w:rsidRPr="00857530">
        <w:rPr>
          <w:sz w:val="20"/>
          <w:szCs w:val="20"/>
        </w:rPr>
        <w:t>от 18 января 2023 года №ЦА-01-05-01/01</w:t>
      </w:r>
    </w:p>
    <w:p w:rsidR="00857530" w:rsidRPr="00857530" w:rsidRDefault="00857530" w:rsidP="00857530">
      <w:pPr>
        <w:ind w:left="5954"/>
        <w:contextualSpacing/>
        <w:jc w:val="both"/>
        <w:rPr>
          <w:sz w:val="20"/>
          <w:szCs w:val="20"/>
        </w:rPr>
      </w:pPr>
    </w:p>
    <w:p w:rsidR="00857530" w:rsidRPr="00857530" w:rsidRDefault="00857530" w:rsidP="00857530">
      <w:pPr>
        <w:jc w:val="center"/>
        <w:rPr>
          <w:rFonts w:eastAsiaTheme="minorHAnsi"/>
          <w:b/>
          <w:lang w:eastAsia="en-US"/>
        </w:rPr>
      </w:pPr>
    </w:p>
    <w:p w:rsidR="00857530" w:rsidRPr="00857530" w:rsidRDefault="00857530" w:rsidP="00857530">
      <w:pPr>
        <w:jc w:val="center"/>
        <w:rPr>
          <w:rFonts w:eastAsiaTheme="minorHAnsi"/>
          <w:b/>
          <w:lang w:eastAsia="en-US"/>
        </w:rPr>
      </w:pPr>
      <w:r w:rsidRPr="00857530">
        <w:rPr>
          <w:rFonts w:eastAsiaTheme="minorHAnsi"/>
          <w:b/>
          <w:lang w:eastAsia="en-US"/>
        </w:rPr>
        <w:t>Проект схемы размещения постаматов, подключаемых к сети «Московский постамат», на территории района Царицыно города Москвы</w:t>
      </w:r>
    </w:p>
    <w:p w:rsidR="00857530" w:rsidRPr="00857530" w:rsidRDefault="00857530" w:rsidP="00857530">
      <w:pPr>
        <w:jc w:val="center"/>
        <w:rPr>
          <w:rFonts w:eastAsiaTheme="minorHAnsi"/>
          <w:b/>
          <w:lang w:eastAsia="en-US"/>
        </w:rPr>
      </w:pPr>
    </w:p>
    <w:tbl>
      <w:tblPr>
        <w:tblStyle w:val="820"/>
        <w:tblW w:w="10774" w:type="dxa"/>
        <w:tblInd w:w="-885" w:type="dxa"/>
        <w:tblLook w:val="04A0" w:firstRow="1" w:lastRow="0" w:firstColumn="1" w:lastColumn="0" w:noHBand="0" w:noVBand="1"/>
      </w:tblPr>
      <w:tblGrid>
        <w:gridCol w:w="709"/>
        <w:gridCol w:w="3261"/>
        <w:gridCol w:w="3260"/>
        <w:gridCol w:w="1701"/>
        <w:gridCol w:w="1843"/>
      </w:tblGrid>
      <w:tr w:rsidR="00857530" w:rsidRPr="00857530" w:rsidTr="00EC64C5">
        <w:tc>
          <w:tcPr>
            <w:tcW w:w="709" w:type="dxa"/>
          </w:tcPr>
          <w:p w:rsidR="00857530" w:rsidRPr="00857530" w:rsidRDefault="00857530" w:rsidP="00857530">
            <w:pPr>
              <w:jc w:val="center"/>
              <w:rPr>
                <w:rFonts w:eastAsiaTheme="minorHAnsi"/>
                <w:lang w:eastAsia="en-US"/>
              </w:rPr>
            </w:pPr>
            <w:r w:rsidRPr="00857530">
              <w:rPr>
                <w:rFonts w:eastAsiaTheme="minorHAnsi"/>
                <w:lang w:eastAsia="en-US"/>
              </w:rPr>
              <w:t>№</w:t>
            </w:r>
          </w:p>
          <w:p w:rsidR="00857530" w:rsidRPr="00857530" w:rsidRDefault="00857530" w:rsidP="00857530">
            <w:pPr>
              <w:jc w:val="center"/>
              <w:rPr>
                <w:rFonts w:eastAsiaTheme="minorHAnsi"/>
                <w:lang w:eastAsia="en-US"/>
              </w:rPr>
            </w:pPr>
            <w:r w:rsidRPr="00857530">
              <w:rPr>
                <w:rFonts w:eastAsiaTheme="minorHAnsi"/>
                <w:lang w:eastAsia="en-US"/>
              </w:rPr>
              <w:t>п/п</w:t>
            </w:r>
          </w:p>
        </w:tc>
        <w:tc>
          <w:tcPr>
            <w:tcW w:w="3261" w:type="dxa"/>
          </w:tcPr>
          <w:p w:rsidR="00857530" w:rsidRPr="00857530" w:rsidRDefault="00857530" w:rsidP="00857530">
            <w:pPr>
              <w:jc w:val="center"/>
              <w:rPr>
                <w:rFonts w:eastAsiaTheme="minorHAnsi"/>
                <w:lang w:eastAsia="en-US"/>
              </w:rPr>
            </w:pPr>
            <w:r w:rsidRPr="00857530">
              <w:rPr>
                <w:rFonts w:eastAsiaTheme="minorHAnsi"/>
                <w:lang w:eastAsia="en-US"/>
              </w:rPr>
              <w:t>Адрес размещения</w:t>
            </w:r>
          </w:p>
        </w:tc>
        <w:tc>
          <w:tcPr>
            <w:tcW w:w="3260" w:type="dxa"/>
          </w:tcPr>
          <w:p w:rsidR="00857530" w:rsidRPr="00857530" w:rsidRDefault="00857530" w:rsidP="00857530">
            <w:pPr>
              <w:jc w:val="center"/>
              <w:rPr>
                <w:rFonts w:eastAsiaTheme="minorHAnsi"/>
                <w:lang w:eastAsia="en-US"/>
              </w:rPr>
            </w:pPr>
            <w:r w:rsidRPr="00857530">
              <w:rPr>
                <w:rFonts w:eastAsiaTheme="minorHAnsi"/>
                <w:lang w:eastAsia="en-US"/>
              </w:rPr>
              <w:t xml:space="preserve">Наименование </w:t>
            </w:r>
          </w:p>
          <w:p w:rsidR="00857530" w:rsidRPr="00857530" w:rsidRDefault="00857530" w:rsidP="00857530">
            <w:pPr>
              <w:jc w:val="center"/>
              <w:rPr>
                <w:rFonts w:eastAsiaTheme="minorHAnsi"/>
                <w:lang w:eastAsia="en-US"/>
              </w:rPr>
            </w:pPr>
            <w:r w:rsidRPr="00857530">
              <w:rPr>
                <w:rFonts w:eastAsiaTheme="minorHAnsi"/>
                <w:lang w:eastAsia="en-US"/>
              </w:rPr>
              <w:t>остановки городского пассажирского транспорта</w:t>
            </w:r>
          </w:p>
        </w:tc>
        <w:tc>
          <w:tcPr>
            <w:tcW w:w="1701" w:type="dxa"/>
          </w:tcPr>
          <w:p w:rsidR="00857530" w:rsidRPr="00857530" w:rsidRDefault="00857530" w:rsidP="00857530">
            <w:pPr>
              <w:jc w:val="center"/>
              <w:rPr>
                <w:rFonts w:eastAsiaTheme="minorHAnsi"/>
                <w:lang w:eastAsia="en-US"/>
              </w:rPr>
            </w:pPr>
            <w:r w:rsidRPr="00857530">
              <w:rPr>
                <w:rFonts w:eastAsiaTheme="minorHAnsi"/>
                <w:lang w:eastAsia="en-US"/>
              </w:rPr>
              <w:t xml:space="preserve">Площадь </w:t>
            </w:r>
          </w:p>
          <w:p w:rsidR="00857530" w:rsidRPr="00857530" w:rsidRDefault="00857530" w:rsidP="00857530">
            <w:pPr>
              <w:jc w:val="center"/>
              <w:rPr>
                <w:rFonts w:eastAsiaTheme="minorHAnsi"/>
                <w:lang w:eastAsia="en-US"/>
              </w:rPr>
            </w:pPr>
            <w:r w:rsidRPr="00857530">
              <w:rPr>
                <w:rFonts w:eastAsiaTheme="minorHAnsi"/>
                <w:lang w:eastAsia="en-US"/>
              </w:rPr>
              <w:t xml:space="preserve">места размещения </w:t>
            </w:r>
          </w:p>
          <w:p w:rsidR="00857530" w:rsidRPr="00857530" w:rsidRDefault="00857530" w:rsidP="00857530">
            <w:pPr>
              <w:jc w:val="center"/>
              <w:rPr>
                <w:rFonts w:eastAsiaTheme="minorHAnsi"/>
                <w:lang w:eastAsia="en-US"/>
              </w:rPr>
            </w:pPr>
            <w:r w:rsidRPr="00857530">
              <w:rPr>
                <w:rFonts w:eastAsiaTheme="minorHAnsi"/>
                <w:lang w:eastAsia="en-US"/>
              </w:rPr>
              <w:t>(кв.м)</w:t>
            </w:r>
          </w:p>
        </w:tc>
        <w:tc>
          <w:tcPr>
            <w:tcW w:w="1843" w:type="dxa"/>
          </w:tcPr>
          <w:p w:rsidR="00857530" w:rsidRPr="00857530" w:rsidRDefault="00857530" w:rsidP="00857530">
            <w:pPr>
              <w:jc w:val="center"/>
              <w:rPr>
                <w:rFonts w:eastAsiaTheme="minorHAnsi"/>
                <w:lang w:eastAsia="en-US"/>
              </w:rPr>
            </w:pPr>
            <w:r w:rsidRPr="00857530">
              <w:rPr>
                <w:rFonts w:eastAsiaTheme="minorHAnsi"/>
                <w:lang w:eastAsia="en-US"/>
              </w:rPr>
              <w:t>Период размещения</w:t>
            </w:r>
          </w:p>
        </w:tc>
      </w:tr>
      <w:tr w:rsidR="00857530" w:rsidRPr="00857530" w:rsidTr="00EC64C5">
        <w:tc>
          <w:tcPr>
            <w:tcW w:w="709" w:type="dxa"/>
          </w:tcPr>
          <w:p w:rsidR="00857530" w:rsidRPr="00857530" w:rsidRDefault="00857530" w:rsidP="00857530">
            <w:pPr>
              <w:jc w:val="center"/>
              <w:rPr>
                <w:rFonts w:eastAsiaTheme="minorHAnsi"/>
                <w:lang w:eastAsia="en-US"/>
              </w:rPr>
            </w:pPr>
            <w:r w:rsidRPr="00857530">
              <w:rPr>
                <w:rFonts w:eastAsiaTheme="minorHAnsi"/>
                <w:lang w:eastAsia="en-US"/>
              </w:rPr>
              <w:t>1</w:t>
            </w:r>
          </w:p>
        </w:tc>
        <w:tc>
          <w:tcPr>
            <w:tcW w:w="3261" w:type="dxa"/>
          </w:tcPr>
          <w:p w:rsidR="00857530" w:rsidRPr="00857530" w:rsidRDefault="00857530" w:rsidP="00857530">
            <w:pPr>
              <w:jc w:val="center"/>
              <w:rPr>
                <w:color w:val="000000"/>
              </w:rPr>
            </w:pPr>
            <w:r w:rsidRPr="00857530">
              <w:rPr>
                <w:color w:val="000000"/>
              </w:rPr>
              <w:t>2</w:t>
            </w:r>
          </w:p>
        </w:tc>
        <w:tc>
          <w:tcPr>
            <w:tcW w:w="3260" w:type="dxa"/>
          </w:tcPr>
          <w:p w:rsidR="00857530" w:rsidRPr="00857530" w:rsidRDefault="00857530" w:rsidP="00857530">
            <w:pPr>
              <w:jc w:val="center"/>
              <w:rPr>
                <w:color w:val="000000"/>
              </w:rPr>
            </w:pPr>
            <w:r w:rsidRPr="00857530">
              <w:rPr>
                <w:color w:val="000000"/>
              </w:rPr>
              <w:t>3</w:t>
            </w:r>
          </w:p>
        </w:tc>
        <w:tc>
          <w:tcPr>
            <w:tcW w:w="1701" w:type="dxa"/>
          </w:tcPr>
          <w:p w:rsidR="00857530" w:rsidRPr="00857530" w:rsidRDefault="00857530" w:rsidP="00857530">
            <w:pPr>
              <w:jc w:val="center"/>
              <w:rPr>
                <w:color w:val="000000"/>
              </w:rPr>
            </w:pPr>
            <w:r w:rsidRPr="00857530">
              <w:rPr>
                <w:color w:val="000000"/>
              </w:rPr>
              <w:t>4</w:t>
            </w:r>
          </w:p>
        </w:tc>
        <w:tc>
          <w:tcPr>
            <w:tcW w:w="1843" w:type="dxa"/>
          </w:tcPr>
          <w:p w:rsidR="00857530" w:rsidRPr="00857530" w:rsidRDefault="00857530" w:rsidP="00857530">
            <w:pPr>
              <w:jc w:val="center"/>
              <w:rPr>
                <w:bCs/>
                <w:color w:val="000000"/>
              </w:rPr>
            </w:pPr>
            <w:r w:rsidRPr="00857530">
              <w:rPr>
                <w:bCs/>
                <w:color w:val="000000"/>
              </w:rPr>
              <w:t>5</w:t>
            </w:r>
          </w:p>
        </w:tc>
      </w:tr>
      <w:tr w:rsidR="00857530" w:rsidRPr="00857530" w:rsidTr="00EC64C5">
        <w:tc>
          <w:tcPr>
            <w:tcW w:w="709" w:type="dxa"/>
          </w:tcPr>
          <w:p w:rsidR="00857530" w:rsidRPr="00857530" w:rsidRDefault="00857530" w:rsidP="00857530">
            <w:pPr>
              <w:jc w:val="center"/>
              <w:rPr>
                <w:rFonts w:eastAsiaTheme="minorHAnsi"/>
                <w:lang w:eastAsia="en-US"/>
              </w:rPr>
            </w:pPr>
            <w:r w:rsidRPr="00857530">
              <w:rPr>
                <w:rFonts w:eastAsiaTheme="minorHAnsi"/>
                <w:lang w:eastAsia="en-US"/>
              </w:rPr>
              <w:t>1</w:t>
            </w:r>
          </w:p>
        </w:tc>
        <w:tc>
          <w:tcPr>
            <w:tcW w:w="3261" w:type="dxa"/>
          </w:tcPr>
          <w:p w:rsidR="00857530" w:rsidRPr="00857530" w:rsidRDefault="00857530" w:rsidP="00857530">
            <w:pPr>
              <w:jc w:val="both"/>
              <w:rPr>
                <w:color w:val="000000"/>
              </w:rPr>
            </w:pPr>
            <w:r w:rsidRPr="00857530">
              <w:rPr>
                <w:color w:val="000000"/>
              </w:rPr>
              <w:t xml:space="preserve">Ереванская ул., вл. 27, (остановка «Ереванская ул., вл. 28», Ереванская улица (в центр)) </w:t>
            </w:r>
          </w:p>
        </w:tc>
        <w:tc>
          <w:tcPr>
            <w:tcW w:w="3260" w:type="dxa"/>
          </w:tcPr>
          <w:p w:rsidR="00857530" w:rsidRPr="00857530" w:rsidRDefault="00857530" w:rsidP="00857530">
            <w:pPr>
              <w:jc w:val="both"/>
              <w:rPr>
                <w:color w:val="000000"/>
              </w:rPr>
            </w:pPr>
            <w:r w:rsidRPr="00857530">
              <w:rPr>
                <w:color w:val="000000"/>
              </w:rPr>
              <w:t>«Ереванская ул., вл. 28», Ереванская улица (в центр) (7668)</w:t>
            </w:r>
          </w:p>
        </w:tc>
        <w:tc>
          <w:tcPr>
            <w:tcW w:w="1701" w:type="dxa"/>
          </w:tcPr>
          <w:p w:rsidR="00857530" w:rsidRPr="00857530" w:rsidRDefault="00857530" w:rsidP="00857530">
            <w:pPr>
              <w:jc w:val="center"/>
              <w:rPr>
                <w:color w:val="000000"/>
              </w:rPr>
            </w:pPr>
            <w:r w:rsidRPr="00857530">
              <w:rPr>
                <w:color w:val="000000"/>
              </w:rPr>
              <w:t>2</w:t>
            </w:r>
          </w:p>
        </w:tc>
        <w:tc>
          <w:tcPr>
            <w:tcW w:w="1843" w:type="dxa"/>
          </w:tcPr>
          <w:p w:rsidR="00857530" w:rsidRPr="00857530" w:rsidRDefault="00857530" w:rsidP="00857530">
            <w:pPr>
              <w:jc w:val="both"/>
              <w:rPr>
                <w:bCs/>
                <w:color w:val="000000"/>
              </w:rPr>
            </w:pPr>
            <w:r w:rsidRPr="00857530">
              <w:rPr>
                <w:bCs/>
                <w:color w:val="000000"/>
              </w:rPr>
              <w:t xml:space="preserve">с 1 января по </w:t>
            </w:r>
          </w:p>
          <w:p w:rsidR="00857530" w:rsidRPr="00857530" w:rsidRDefault="00857530" w:rsidP="00857530">
            <w:pPr>
              <w:jc w:val="both"/>
              <w:rPr>
                <w:bCs/>
                <w:color w:val="000000"/>
              </w:rPr>
            </w:pPr>
            <w:r w:rsidRPr="00857530">
              <w:rPr>
                <w:bCs/>
                <w:color w:val="000000"/>
              </w:rPr>
              <w:t xml:space="preserve">31 декабря </w:t>
            </w:r>
          </w:p>
        </w:tc>
      </w:tr>
      <w:tr w:rsidR="00857530" w:rsidRPr="00857530" w:rsidTr="00EC64C5">
        <w:tc>
          <w:tcPr>
            <w:tcW w:w="709" w:type="dxa"/>
          </w:tcPr>
          <w:p w:rsidR="00857530" w:rsidRPr="00857530" w:rsidRDefault="00857530" w:rsidP="00857530">
            <w:pPr>
              <w:jc w:val="center"/>
              <w:rPr>
                <w:rFonts w:eastAsiaTheme="minorHAnsi"/>
                <w:lang w:eastAsia="en-US"/>
              </w:rPr>
            </w:pPr>
            <w:r w:rsidRPr="00857530">
              <w:rPr>
                <w:rFonts w:eastAsiaTheme="minorHAnsi"/>
                <w:lang w:eastAsia="en-US"/>
              </w:rPr>
              <w:t>2</w:t>
            </w:r>
          </w:p>
        </w:tc>
        <w:tc>
          <w:tcPr>
            <w:tcW w:w="3261" w:type="dxa"/>
          </w:tcPr>
          <w:p w:rsidR="00857530" w:rsidRPr="00857530" w:rsidRDefault="00857530" w:rsidP="00857530">
            <w:pPr>
              <w:jc w:val="both"/>
              <w:rPr>
                <w:color w:val="000000"/>
              </w:rPr>
            </w:pPr>
            <w:r w:rsidRPr="00857530">
              <w:rPr>
                <w:color w:val="000000"/>
              </w:rPr>
              <w:t xml:space="preserve">Севанская ул., вл. 48, корп. 1 (остановка «Севанская ул., 15», Севанская улица (от центра)) </w:t>
            </w:r>
          </w:p>
        </w:tc>
        <w:tc>
          <w:tcPr>
            <w:tcW w:w="3260" w:type="dxa"/>
          </w:tcPr>
          <w:p w:rsidR="00857530" w:rsidRPr="00857530" w:rsidRDefault="00857530" w:rsidP="00857530">
            <w:pPr>
              <w:jc w:val="both"/>
              <w:rPr>
                <w:color w:val="000000"/>
              </w:rPr>
            </w:pPr>
            <w:r w:rsidRPr="00857530">
              <w:rPr>
                <w:color w:val="000000"/>
              </w:rPr>
              <w:t>«Севанская ул., 15», Севанская улица (от центра) (6842)</w:t>
            </w:r>
          </w:p>
        </w:tc>
        <w:tc>
          <w:tcPr>
            <w:tcW w:w="1701" w:type="dxa"/>
          </w:tcPr>
          <w:p w:rsidR="00857530" w:rsidRPr="00857530" w:rsidRDefault="00857530" w:rsidP="00857530">
            <w:pPr>
              <w:jc w:val="center"/>
              <w:rPr>
                <w:color w:val="000000"/>
              </w:rPr>
            </w:pPr>
            <w:r w:rsidRPr="00857530">
              <w:rPr>
                <w:color w:val="000000"/>
              </w:rPr>
              <w:t>1</w:t>
            </w:r>
          </w:p>
        </w:tc>
        <w:tc>
          <w:tcPr>
            <w:tcW w:w="1843" w:type="dxa"/>
          </w:tcPr>
          <w:p w:rsidR="00857530" w:rsidRPr="00857530" w:rsidRDefault="00857530" w:rsidP="00857530">
            <w:pPr>
              <w:jc w:val="both"/>
              <w:rPr>
                <w:bCs/>
                <w:color w:val="000000"/>
              </w:rPr>
            </w:pPr>
            <w:r w:rsidRPr="00857530">
              <w:rPr>
                <w:bCs/>
                <w:color w:val="000000"/>
              </w:rPr>
              <w:t xml:space="preserve">с 1 января по </w:t>
            </w:r>
          </w:p>
          <w:p w:rsidR="00857530" w:rsidRPr="00857530" w:rsidRDefault="00857530" w:rsidP="00857530">
            <w:pPr>
              <w:jc w:val="both"/>
              <w:rPr>
                <w:bCs/>
                <w:color w:val="000000"/>
              </w:rPr>
            </w:pPr>
            <w:r w:rsidRPr="00857530">
              <w:rPr>
                <w:bCs/>
                <w:color w:val="000000"/>
              </w:rPr>
              <w:t xml:space="preserve">31 декабря </w:t>
            </w:r>
          </w:p>
        </w:tc>
      </w:tr>
      <w:tr w:rsidR="00857530" w:rsidRPr="00857530" w:rsidTr="00EC64C5">
        <w:tc>
          <w:tcPr>
            <w:tcW w:w="709" w:type="dxa"/>
          </w:tcPr>
          <w:p w:rsidR="00857530" w:rsidRPr="00857530" w:rsidRDefault="00857530" w:rsidP="00857530">
            <w:pPr>
              <w:jc w:val="center"/>
              <w:rPr>
                <w:rFonts w:eastAsiaTheme="minorHAnsi"/>
                <w:lang w:eastAsia="en-US"/>
              </w:rPr>
            </w:pPr>
            <w:r w:rsidRPr="00857530">
              <w:rPr>
                <w:rFonts w:eastAsiaTheme="minorHAnsi"/>
                <w:lang w:eastAsia="en-US"/>
              </w:rPr>
              <w:t>3</w:t>
            </w:r>
          </w:p>
        </w:tc>
        <w:tc>
          <w:tcPr>
            <w:tcW w:w="3261" w:type="dxa"/>
          </w:tcPr>
          <w:p w:rsidR="00857530" w:rsidRPr="00857530" w:rsidRDefault="00857530" w:rsidP="00857530">
            <w:pPr>
              <w:jc w:val="both"/>
              <w:rPr>
                <w:color w:val="000000"/>
              </w:rPr>
            </w:pPr>
            <w:r w:rsidRPr="00857530">
              <w:rPr>
                <w:color w:val="000000"/>
              </w:rPr>
              <w:t xml:space="preserve">ул. Медиков, вл. 4, (остановка «Ул. Медиков», улица Медиков (в центр)) </w:t>
            </w:r>
          </w:p>
        </w:tc>
        <w:tc>
          <w:tcPr>
            <w:tcW w:w="3260" w:type="dxa"/>
          </w:tcPr>
          <w:p w:rsidR="00857530" w:rsidRPr="00857530" w:rsidRDefault="00857530" w:rsidP="00857530">
            <w:pPr>
              <w:jc w:val="both"/>
              <w:rPr>
                <w:color w:val="000000"/>
              </w:rPr>
            </w:pPr>
            <w:r w:rsidRPr="00857530">
              <w:rPr>
                <w:color w:val="000000"/>
              </w:rPr>
              <w:t>«Ул. Медиков», улица Медиков (в центр) (6891)</w:t>
            </w:r>
          </w:p>
        </w:tc>
        <w:tc>
          <w:tcPr>
            <w:tcW w:w="1701" w:type="dxa"/>
          </w:tcPr>
          <w:p w:rsidR="00857530" w:rsidRPr="00857530" w:rsidRDefault="00857530" w:rsidP="00857530">
            <w:pPr>
              <w:jc w:val="center"/>
              <w:rPr>
                <w:color w:val="000000"/>
              </w:rPr>
            </w:pPr>
            <w:r w:rsidRPr="00857530">
              <w:rPr>
                <w:color w:val="000000"/>
              </w:rPr>
              <w:t>2</w:t>
            </w:r>
          </w:p>
        </w:tc>
        <w:tc>
          <w:tcPr>
            <w:tcW w:w="1843" w:type="dxa"/>
          </w:tcPr>
          <w:p w:rsidR="00857530" w:rsidRPr="00857530" w:rsidRDefault="00857530" w:rsidP="00857530">
            <w:pPr>
              <w:jc w:val="both"/>
              <w:rPr>
                <w:bCs/>
                <w:color w:val="000000"/>
              </w:rPr>
            </w:pPr>
            <w:r w:rsidRPr="00857530">
              <w:rPr>
                <w:bCs/>
                <w:color w:val="000000"/>
              </w:rPr>
              <w:t xml:space="preserve">с 1 января по </w:t>
            </w:r>
          </w:p>
          <w:p w:rsidR="00857530" w:rsidRPr="00857530" w:rsidRDefault="00857530" w:rsidP="00857530">
            <w:pPr>
              <w:jc w:val="both"/>
              <w:rPr>
                <w:bCs/>
                <w:color w:val="000000"/>
              </w:rPr>
            </w:pPr>
            <w:r w:rsidRPr="00857530">
              <w:rPr>
                <w:bCs/>
                <w:color w:val="000000"/>
              </w:rPr>
              <w:t xml:space="preserve">31 декабря </w:t>
            </w:r>
          </w:p>
        </w:tc>
      </w:tr>
      <w:tr w:rsidR="00857530" w:rsidRPr="00857530" w:rsidTr="00EC64C5">
        <w:tc>
          <w:tcPr>
            <w:tcW w:w="709" w:type="dxa"/>
          </w:tcPr>
          <w:p w:rsidR="00857530" w:rsidRPr="00857530" w:rsidRDefault="00857530" w:rsidP="00857530">
            <w:pPr>
              <w:jc w:val="center"/>
              <w:rPr>
                <w:rFonts w:eastAsiaTheme="minorHAnsi"/>
                <w:lang w:eastAsia="en-US"/>
              </w:rPr>
            </w:pPr>
            <w:r w:rsidRPr="00857530">
              <w:rPr>
                <w:rFonts w:eastAsiaTheme="minorHAnsi"/>
                <w:lang w:eastAsia="en-US"/>
              </w:rPr>
              <w:t>4</w:t>
            </w:r>
          </w:p>
        </w:tc>
        <w:tc>
          <w:tcPr>
            <w:tcW w:w="3261" w:type="dxa"/>
          </w:tcPr>
          <w:p w:rsidR="00857530" w:rsidRPr="00857530" w:rsidRDefault="00857530" w:rsidP="00857530">
            <w:pPr>
              <w:jc w:val="both"/>
              <w:rPr>
                <w:color w:val="000000"/>
              </w:rPr>
            </w:pPr>
            <w:r w:rsidRPr="00857530">
              <w:rPr>
                <w:color w:val="000000"/>
              </w:rPr>
              <w:t xml:space="preserve">Ереванская ул., вл. 15, корп. 1 (остановка «Школа», Ереванская улица (в центр)) </w:t>
            </w:r>
          </w:p>
        </w:tc>
        <w:tc>
          <w:tcPr>
            <w:tcW w:w="3260" w:type="dxa"/>
          </w:tcPr>
          <w:p w:rsidR="00857530" w:rsidRPr="00857530" w:rsidRDefault="00857530" w:rsidP="00857530">
            <w:pPr>
              <w:jc w:val="both"/>
              <w:rPr>
                <w:color w:val="000000"/>
              </w:rPr>
            </w:pPr>
            <w:r w:rsidRPr="00857530">
              <w:rPr>
                <w:color w:val="000000"/>
              </w:rPr>
              <w:t>«Школа», Ереванская улица (в центр) (3259)</w:t>
            </w:r>
          </w:p>
        </w:tc>
        <w:tc>
          <w:tcPr>
            <w:tcW w:w="1701" w:type="dxa"/>
          </w:tcPr>
          <w:p w:rsidR="00857530" w:rsidRPr="00857530" w:rsidRDefault="00857530" w:rsidP="00857530">
            <w:pPr>
              <w:jc w:val="center"/>
              <w:rPr>
                <w:color w:val="000000"/>
              </w:rPr>
            </w:pPr>
            <w:r w:rsidRPr="00857530">
              <w:rPr>
                <w:color w:val="000000"/>
              </w:rPr>
              <w:t>2</w:t>
            </w:r>
          </w:p>
        </w:tc>
        <w:tc>
          <w:tcPr>
            <w:tcW w:w="1843" w:type="dxa"/>
          </w:tcPr>
          <w:p w:rsidR="00857530" w:rsidRPr="00857530" w:rsidRDefault="00857530" w:rsidP="00857530">
            <w:pPr>
              <w:jc w:val="both"/>
              <w:rPr>
                <w:bCs/>
                <w:color w:val="000000"/>
              </w:rPr>
            </w:pPr>
            <w:r w:rsidRPr="00857530">
              <w:rPr>
                <w:bCs/>
                <w:color w:val="000000"/>
              </w:rPr>
              <w:t xml:space="preserve">с 1 января по </w:t>
            </w:r>
          </w:p>
          <w:p w:rsidR="00857530" w:rsidRPr="00857530" w:rsidRDefault="00857530" w:rsidP="00857530">
            <w:pPr>
              <w:jc w:val="both"/>
              <w:rPr>
                <w:bCs/>
                <w:color w:val="000000"/>
              </w:rPr>
            </w:pPr>
            <w:r w:rsidRPr="00857530">
              <w:rPr>
                <w:bCs/>
                <w:color w:val="000000"/>
              </w:rPr>
              <w:t xml:space="preserve">31 декабря </w:t>
            </w:r>
          </w:p>
        </w:tc>
      </w:tr>
    </w:tbl>
    <w:p w:rsidR="00857530" w:rsidRPr="00857530" w:rsidRDefault="00857530" w:rsidP="00857530">
      <w:pPr>
        <w:rPr>
          <w:rFonts w:eastAsiaTheme="minorHAnsi"/>
          <w:lang w:eastAsia="en-US"/>
        </w:rPr>
      </w:pPr>
    </w:p>
    <w:p w:rsidR="00857530" w:rsidRPr="00857530" w:rsidRDefault="00857530" w:rsidP="00857530">
      <w:pPr>
        <w:jc w:val="both"/>
        <w:rPr>
          <w:rFonts w:eastAsia="Calibri"/>
        </w:rPr>
      </w:pPr>
      <w:r w:rsidRPr="00857530">
        <w:rPr>
          <w:rFonts w:eastAsia="Calibri"/>
        </w:rPr>
        <w:t xml:space="preserve">                                                                                                   </w:t>
      </w:r>
    </w:p>
    <w:p w:rsidR="00857530" w:rsidRPr="00857530" w:rsidRDefault="00857530" w:rsidP="00857530">
      <w:pPr>
        <w:jc w:val="both"/>
        <w:rPr>
          <w:rFonts w:eastAsia="Calibri"/>
        </w:rPr>
      </w:pPr>
    </w:p>
    <w:p w:rsidR="00857530" w:rsidRPr="00857530" w:rsidRDefault="00857530" w:rsidP="00857530">
      <w:pPr>
        <w:jc w:val="both"/>
        <w:rPr>
          <w:rFonts w:eastAsia="Calibri"/>
        </w:rPr>
      </w:pPr>
    </w:p>
    <w:p w:rsidR="00857530" w:rsidRPr="00857530" w:rsidRDefault="00857530" w:rsidP="00857530">
      <w:pPr>
        <w:jc w:val="both"/>
        <w:rPr>
          <w:rFonts w:eastAsia="Calibri"/>
        </w:rPr>
      </w:pPr>
    </w:p>
    <w:p w:rsidR="00857530" w:rsidRPr="00857530" w:rsidRDefault="00857530" w:rsidP="00857530">
      <w:pPr>
        <w:jc w:val="both"/>
        <w:rPr>
          <w:rFonts w:eastAsia="Calibri"/>
        </w:rPr>
      </w:pPr>
    </w:p>
    <w:p w:rsidR="00857530" w:rsidRPr="00857530" w:rsidRDefault="00857530" w:rsidP="00857530">
      <w:pPr>
        <w:jc w:val="both"/>
        <w:rPr>
          <w:rFonts w:eastAsia="Calibri"/>
        </w:rPr>
      </w:pPr>
    </w:p>
    <w:p w:rsidR="00857530" w:rsidRPr="00857530" w:rsidRDefault="00857530" w:rsidP="00857530">
      <w:pPr>
        <w:jc w:val="both"/>
        <w:rPr>
          <w:rFonts w:eastAsia="Calibri"/>
        </w:rPr>
      </w:pPr>
    </w:p>
    <w:p w:rsidR="00857530" w:rsidRPr="00857530" w:rsidRDefault="00857530" w:rsidP="00857530">
      <w:pPr>
        <w:jc w:val="both"/>
        <w:rPr>
          <w:rFonts w:eastAsia="Calibri"/>
        </w:rPr>
      </w:pPr>
    </w:p>
    <w:p w:rsidR="00857530" w:rsidRPr="00857530" w:rsidRDefault="00857530" w:rsidP="00857530">
      <w:pPr>
        <w:jc w:val="both"/>
        <w:rPr>
          <w:rFonts w:eastAsia="Calibri"/>
        </w:rPr>
      </w:pPr>
    </w:p>
    <w:p w:rsidR="00857530" w:rsidRPr="00857530" w:rsidRDefault="00857530" w:rsidP="00857530">
      <w:pPr>
        <w:jc w:val="both"/>
        <w:rPr>
          <w:rFonts w:eastAsia="Calibri"/>
        </w:rPr>
      </w:pPr>
    </w:p>
    <w:p w:rsidR="00857530" w:rsidRPr="00857530" w:rsidRDefault="00857530" w:rsidP="00857530">
      <w:pPr>
        <w:jc w:val="both"/>
        <w:rPr>
          <w:rFonts w:eastAsia="Calibri"/>
        </w:rPr>
      </w:pPr>
    </w:p>
    <w:p w:rsidR="00857530" w:rsidRPr="00857530" w:rsidRDefault="00857530" w:rsidP="00857530">
      <w:pPr>
        <w:jc w:val="both"/>
        <w:rPr>
          <w:rFonts w:eastAsia="Calibri"/>
        </w:rPr>
      </w:pPr>
    </w:p>
    <w:p w:rsidR="00857530" w:rsidRPr="00857530" w:rsidRDefault="00857530" w:rsidP="00857530">
      <w:pPr>
        <w:jc w:val="both"/>
        <w:rPr>
          <w:rFonts w:eastAsia="Calibri"/>
        </w:rPr>
      </w:pPr>
    </w:p>
    <w:p w:rsidR="00857530" w:rsidRPr="00857530" w:rsidRDefault="00857530" w:rsidP="00857530">
      <w:pPr>
        <w:jc w:val="both"/>
        <w:rPr>
          <w:rFonts w:eastAsia="Calibri"/>
        </w:rPr>
      </w:pPr>
    </w:p>
    <w:p w:rsidR="00857530" w:rsidRPr="00857530" w:rsidRDefault="00857530" w:rsidP="00857530">
      <w:pPr>
        <w:jc w:val="both"/>
        <w:rPr>
          <w:rFonts w:eastAsia="Calibri"/>
        </w:rPr>
      </w:pPr>
    </w:p>
    <w:p w:rsidR="00857530" w:rsidRPr="00857530" w:rsidRDefault="00857530" w:rsidP="00857530">
      <w:pPr>
        <w:jc w:val="both"/>
        <w:rPr>
          <w:rFonts w:eastAsia="Calibri"/>
        </w:rPr>
      </w:pPr>
    </w:p>
    <w:p w:rsidR="00857530" w:rsidRPr="00857530" w:rsidRDefault="00857530" w:rsidP="00857530">
      <w:pPr>
        <w:jc w:val="both"/>
        <w:rPr>
          <w:rFonts w:eastAsia="Calibri"/>
        </w:rPr>
      </w:pPr>
    </w:p>
    <w:p w:rsidR="00857530" w:rsidRPr="00857530" w:rsidRDefault="00857530" w:rsidP="00857530">
      <w:pPr>
        <w:jc w:val="both"/>
        <w:rPr>
          <w:rFonts w:eastAsia="Calibri"/>
        </w:rPr>
      </w:pPr>
    </w:p>
    <w:p w:rsidR="00857530" w:rsidRPr="00857530" w:rsidRDefault="00857530" w:rsidP="00857530">
      <w:pPr>
        <w:jc w:val="both"/>
        <w:rPr>
          <w:rFonts w:eastAsia="Calibri"/>
        </w:rPr>
      </w:pPr>
    </w:p>
    <w:p w:rsidR="00857530" w:rsidRPr="00857530" w:rsidRDefault="00857530" w:rsidP="00857530">
      <w:pPr>
        <w:jc w:val="both"/>
        <w:rPr>
          <w:rFonts w:eastAsia="Calibri"/>
        </w:rPr>
      </w:pPr>
    </w:p>
    <w:p w:rsidR="00857530" w:rsidRPr="00857530" w:rsidRDefault="00857530" w:rsidP="00857530">
      <w:pPr>
        <w:jc w:val="both"/>
        <w:rPr>
          <w:rFonts w:eastAsia="Calibri"/>
        </w:rPr>
      </w:pPr>
    </w:p>
    <w:p w:rsidR="00857530" w:rsidRPr="00857530" w:rsidRDefault="00857530" w:rsidP="00857530">
      <w:pPr>
        <w:jc w:val="both"/>
        <w:rPr>
          <w:rFonts w:eastAsia="Calibri"/>
        </w:rPr>
      </w:pPr>
    </w:p>
    <w:p w:rsidR="00857530" w:rsidRPr="00857530" w:rsidRDefault="00857530" w:rsidP="00857530">
      <w:pPr>
        <w:jc w:val="both"/>
        <w:rPr>
          <w:rFonts w:eastAsia="Calibri"/>
        </w:rPr>
      </w:pPr>
    </w:p>
    <w:p w:rsidR="00857530" w:rsidRPr="00857530" w:rsidRDefault="00857530" w:rsidP="00857530">
      <w:pPr>
        <w:jc w:val="both"/>
        <w:rPr>
          <w:rFonts w:eastAsia="Calibri"/>
        </w:rPr>
      </w:pPr>
    </w:p>
    <w:p w:rsidR="00857530" w:rsidRPr="00857530" w:rsidRDefault="00857530" w:rsidP="00857530">
      <w:pPr>
        <w:jc w:val="both"/>
        <w:rPr>
          <w:rFonts w:eastAsia="Calibri"/>
        </w:rPr>
      </w:pPr>
    </w:p>
    <w:p w:rsidR="00857530" w:rsidRPr="00857530" w:rsidRDefault="00857530" w:rsidP="00857530">
      <w:pPr>
        <w:jc w:val="both"/>
        <w:rPr>
          <w:rFonts w:eastAsia="Calibri"/>
        </w:rPr>
      </w:pPr>
    </w:p>
    <w:p w:rsidR="00857530" w:rsidRPr="00857530" w:rsidRDefault="00857530" w:rsidP="00857530">
      <w:pPr>
        <w:jc w:val="both"/>
        <w:rPr>
          <w:rFonts w:eastAsia="Calibri"/>
        </w:rPr>
      </w:pPr>
    </w:p>
    <w:p w:rsidR="00857530" w:rsidRPr="00857530" w:rsidRDefault="00857530" w:rsidP="00857530">
      <w:pPr>
        <w:jc w:val="both"/>
        <w:rPr>
          <w:rFonts w:eastAsia="Calibri"/>
          <w:sz w:val="20"/>
          <w:szCs w:val="20"/>
        </w:rPr>
      </w:pPr>
      <w:r w:rsidRPr="00857530">
        <w:rPr>
          <w:rFonts w:eastAsia="Calibri"/>
        </w:rPr>
        <w:lastRenderedPageBreak/>
        <w:t xml:space="preserve">                                                                                              </w:t>
      </w:r>
      <w:r w:rsidRPr="00857530">
        <w:rPr>
          <w:rFonts w:eastAsia="Calibri"/>
          <w:sz w:val="20"/>
          <w:szCs w:val="20"/>
        </w:rPr>
        <w:t>Приложение 2</w:t>
      </w:r>
    </w:p>
    <w:p w:rsidR="00857530" w:rsidRPr="00857530" w:rsidRDefault="00857530" w:rsidP="00857530">
      <w:pPr>
        <w:ind w:left="5670"/>
        <w:contextualSpacing/>
        <w:jc w:val="both"/>
        <w:rPr>
          <w:sz w:val="20"/>
          <w:szCs w:val="20"/>
        </w:rPr>
      </w:pPr>
      <w:r w:rsidRPr="00857530">
        <w:rPr>
          <w:sz w:val="20"/>
          <w:szCs w:val="20"/>
        </w:rPr>
        <w:t>к решению Совета депутатов муниципального округа Царицыно</w:t>
      </w:r>
    </w:p>
    <w:p w:rsidR="00857530" w:rsidRPr="00857530" w:rsidRDefault="00857530" w:rsidP="00857530">
      <w:pPr>
        <w:ind w:left="5670"/>
        <w:contextualSpacing/>
        <w:jc w:val="both"/>
        <w:rPr>
          <w:sz w:val="20"/>
          <w:szCs w:val="20"/>
        </w:rPr>
      </w:pPr>
      <w:r w:rsidRPr="00857530">
        <w:rPr>
          <w:sz w:val="20"/>
          <w:szCs w:val="20"/>
        </w:rPr>
        <w:t>от 18 января 2023 года №ЦА-01-05-01/01</w:t>
      </w:r>
    </w:p>
    <w:p w:rsidR="00857530" w:rsidRPr="00857530" w:rsidRDefault="00857530" w:rsidP="00857530">
      <w:pPr>
        <w:ind w:left="5954"/>
        <w:contextualSpacing/>
        <w:jc w:val="both"/>
        <w:rPr>
          <w:sz w:val="20"/>
          <w:szCs w:val="20"/>
        </w:rPr>
      </w:pPr>
    </w:p>
    <w:p w:rsidR="00857530" w:rsidRPr="00857530" w:rsidRDefault="00857530" w:rsidP="00857530">
      <w:pPr>
        <w:jc w:val="both"/>
        <w:rPr>
          <w:rFonts w:eastAsia="Calibri"/>
        </w:rPr>
      </w:pPr>
    </w:p>
    <w:p w:rsidR="00857530" w:rsidRPr="00857530" w:rsidRDefault="00857530" w:rsidP="00857530">
      <w:pPr>
        <w:jc w:val="center"/>
        <w:rPr>
          <w:rFonts w:eastAsiaTheme="minorHAnsi"/>
          <w:b/>
          <w:lang w:eastAsia="en-US"/>
        </w:rPr>
      </w:pPr>
      <w:r w:rsidRPr="00857530">
        <w:rPr>
          <w:rFonts w:eastAsiaTheme="minorHAnsi"/>
          <w:b/>
          <w:lang w:eastAsia="en-US"/>
        </w:rPr>
        <w:t>Отказ в согласовании проекта схемы размещения постаматов, подключаемых к сети «Московский постамат», на территории района Царицыно города Москвы</w:t>
      </w:r>
    </w:p>
    <w:p w:rsidR="00857530" w:rsidRPr="00857530" w:rsidRDefault="00857530" w:rsidP="00857530">
      <w:pPr>
        <w:jc w:val="center"/>
        <w:rPr>
          <w:rFonts w:eastAsiaTheme="minorHAnsi"/>
          <w:lang w:eastAsia="en-US"/>
        </w:rPr>
      </w:pPr>
    </w:p>
    <w:tbl>
      <w:tblPr>
        <w:tblStyle w:val="820"/>
        <w:tblW w:w="10774" w:type="dxa"/>
        <w:tblInd w:w="-885" w:type="dxa"/>
        <w:tblLook w:val="04A0" w:firstRow="1" w:lastRow="0" w:firstColumn="1" w:lastColumn="0" w:noHBand="0" w:noVBand="1"/>
      </w:tblPr>
      <w:tblGrid>
        <w:gridCol w:w="709"/>
        <w:gridCol w:w="3261"/>
        <w:gridCol w:w="3260"/>
        <w:gridCol w:w="1701"/>
        <w:gridCol w:w="1843"/>
      </w:tblGrid>
      <w:tr w:rsidR="00857530" w:rsidRPr="00857530" w:rsidTr="00EC64C5">
        <w:tc>
          <w:tcPr>
            <w:tcW w:w="709" w:type="dxa"/>
          </w:tcPr>
          <w:p w:rsidR="00857530" w:rsidRPr="00857530" w:rsidRDefault="00857530" w:rsidP="00857530">
            <w:pPr>
              <w:jc w:val="center"/>
              <w:rPr>
                <w:rFonts w:eastAsiaTheme="minorHAnsi"/>
                <w:lang w:eastAsia="en-US"/>
              </w:rPr>
            </w:pPr>
            <w:r w:rsidRPr="00857530">
              <w:rPr>
                <w:rFonts w:eastAsiaTheme="minorHAnsi"/>
                <w:lang w:eastAsia="en-US"/>
              </w:rPr>
              <w:t>№</w:t>
            </w:r>
          </w:p>
          <w:p w:rsidR="00857530" w:rsidRPr="00857530" w:rsidRDefault="00857530" w:rsidP="00857530">
            <w:pPr>
              <w:jc w:val="center"/>
              <w:rPr>
                <w:rFonts w:eastAsiaTheme="minorHAnsi"/>
                <w:lang w:eastAsia="en-US"/>
              </w:rPr>
            </w:pPr>
            <w:r w:rsidRPr="00857530">
              <w:rPr>
                <w:rFonts w:eastAsiaTheme="minorHAnsi"/>
                <w:lang w:eastAsia="en-US"/>
              </w:rPr>
              <w:t>п/п</w:t>
            </w:r>
          </w:p>
        </w:tc>
        <w:tc>
          <w:tcPr>
            <w:tcW w:w="3261" w:type="dxa"/>
          </w:tcPr>
          <w:p w:rsidR="00857530" w:rsidRPr="00857530" w:rsidRDefault="00857530" w:rsidP="00857530">
            <w:pPr>
              <w:jc w:val="center"/>
              <w:rPr>
                <w:rFonts w:eastAsiaTheme="minorHAnsi"/>
                <w:lang w:eastAsia="en-US"/>
              </w:rPr>
            </w:pPr>
            <w:r w:rsidRPr="00857530">
              <w:rPr>
                <w:rFonts w:eastAsiaTheme="minorHAnsi"/>
                <w:lang w:eastAsia="en-US"/>
              </w:rPr>
              <w:t>Адрес размещения</w:t>
            </w:r>
          </w:p>
        </w:tc>
        <w:tc>
          <w:tcPr>
            <w:tcW w:w="3260" w:type="dxa"/>
          </w:tcPr>
          <w:p w:rsidR="00857530" w:rsidRPr="00857530" w:rsidRDefault="00857530" w:rsidP="00857530">
            <w:pPr>
              <w:jc w:val="center"/>
              <w:rPr>
                <w:rFonts w:eastAsiaTheme="minorHAnsi"/>
                <w:lang w:eastAsia="en-US"/>
              </w:rPr>
            </w:pPr>
            <w:r w:rsidRPr="00857530">
              <w:rPr>
                <w:rFonts w:eastAsiaTheme="minorHAnsi"/>
                <w:lang w:eastAsia="en-US"/>
              </w:rPr>
              <w:t xml:space="preserve">Наименование </w:t>
            </w:r>
          </w:p>
          <w:p w:rsidR="00857530" w:rsidRPr="00857530" w:rsidRDefault="00857530" w:rsidP="00857530">
            <w:pPr>
              <w:jc w:val="center"/>
              <w:rPr>
                <w:rFonts w:eastAsiaTheme="minorHAnsi"/>
                <w:lang w:eastAsia="en-US"/>
              </w:rPr>
            </w:pPr>
            <w:r w:rsidRPr="00857530">
              <w:rPr>
                <w:rFonts w:eastAsiaTheme="minorHAnsi"/>
                <w:lang w:eastAsia="en-US"/>
              </w:rPr>
              <w:t>остановки городского пассажирского транспорта</w:t>
            </w:r>
          </w:p>
        </w:tc>
        <w:tc>
          <w:tcPr>
            <w:tcW w:w="1701" w:type="dxa"/>
          </w:tcPr>
          <w:p w:rsidR="00857530" w:rsidRPr="00857530" w:rsidRDefault="00857530" w:rsidP="00857530">
            <w:pPr>
              <w:jc w:val="center"/>
              <w:rPr>
                <w:rFonts w:eastAsiaTheme="minorHAnsi"/>
                <w:lang w:eastAsia="en-US"/>
              </w:rPr>
            </w:pPr>
            <w:r w:rsidRPr="00857530">
              <w:rPr>
                <w:rFonts w:eastAsiaTheme="minorHAnsi"/>
                <w:lang w:eastAsia="en-US"/>
              </w:rPr>
              <w:t xml:space="preserve">Площадь </w:t>
            </w:r>
          </w:p>
          <w:p w:rsidR="00857530" w:rsidRPr="00857530" w:rsidRDefault="00857530" w:rsidP="00857530">
            <w:pPr>
              <w:jc w:val="center"/>
              <w:rPr>
                <w:rFonts w:eastAsiaTheme="minorHAnsi"/>
                <w:lang w:eastAsia="en-US"/>
              </w:rPr>
            </w:pPr>
            <w:r w:rsidRPr="00857530">
              <w:rPr>
                <w:rFonts w:eastAsiaTheme="minorHAnsi"/>
                <w:lang w:eastAsia="en-US"/>
              </w:rPr>
              <w:t xml:space="preserve">места размещения </w:t>
            </w:r>
          </w:p>
          <w:p w:rsidR="00857530" w:rsidRPr="00857530" w:rsidRDefault="00857530" w:rsidP="00857530">
            <w:pPr>
              <w:jc w:val="center"/>
              <w:rPr>
                <w:rFonts w:eastAsiaTheme="minorHAnsi"/>
                <w:lang w:eastAsia="en-US"/>
              </w:rPr>
            </w:pPr>
            <w:r w:rsidRPr="00857530">
              <w:rPr>
                <w:rFonts w:eastAsiaTheme="minorHAnsi"/>
                <w:lang w:eastAsia="en-US"/>
              </w:rPr>
              <w:t>(кв.м)</w:t>
            </w:r>
          </w:p>
        </w:tc>
        <w:tc>
          <w:tcPr>
            <w:tcW w:w="1843" w:type="dxa"/>
          </w:tcPr>
          <w:p w:rsidR="00857530" w:rsidRPr="00857530" w:rsidRDefault="00857530" w:rsidP="00857530">
            <w:pPr>
              <w:jc w:val="center"/>
              <w:rPr>
                <w:rFonts w:eastAsiaTheme="minorHAnsi"/>
                <w:lang w:eastAsia="en-US"/>
              </w:rPr>
            </w:pPr>
            <w:r w:rsidRPr="00857530">
              <w:rPr>
                <w:rFonts w:eastAsiaTheme="minorHAnsi"/>
                <w:lang w:eastAsia="en-US"/>
              </w:rPr>
              <w:t>Период размещения</w:t>
            </w:r>
          </w:p>
        </w:tc>
      </w:tr>
      <w:tr w:rsidR="00857530" w:rsidRPr="00857530" w:rsidTr="00EC64C5">
        <w:tc>
          <w:tcPr>
            <w:tcW w:w="709" w:type="dxa"/>
          </w:tcPr>
          <w:p w:rsidR="00857530" w:rsidRPr="00857530" w:rsidRDefault="00857530" w:rsidP="00857530">
            <w:pPr>
              <w:jc w:val="center"/>
              <w:rPr>
                <w:rFonts w:eastAsiaTheme="minorHAnsi"/>
                <w:lang w:eastAsia="en-US"/>
              </w:rPr>
            </w:pPr>
            <w:r>
              <w:rPr>
                <w:rFonts w:eastAsiaTheme="minorHAnsi"/>
                <w:lang w:eastAsia="en-US"/>
              </w:rPr>
              <w:t>1</w:t>
            </w:r>
          </w:p>
        </w:tc>
        <w:tc>
          <w:tcPr>
            <w:tcW w:w="3261" w:type="dxa"/>
          </w:tcPr>
          <w:p w:rsidR="00857530" w:rsidRPr="00857530" w:rsidRDefault="00857530" w:rsidP="00857530">
            <w:pPr>
              <w:jc w:val="center"/>
              <w:rPr>
                <w:rFonts w:eastAsiaTheme="minorHAnsi"/>
                <w:lang w:eastAsia="en-US"/>
              </w:rPr>
            </w:pPr>
            <w:r>
              <w:rPr>
                <w:rFonts w:eastAsiaTheme="minorHAnsi"/>
                <w:lang w:eastAsia="en-US"/>
              </w:rPr>
              <w:t>2</w:t>
            </w:r>
          </w:p>
        </w:tc>
        <w:tc>
          <w:tcPr>
            <w:tcW w:w="3260" w:type="dxa"/>
          </w:tcPr>
          <w:p w:rsidR="00857530" w:rsidRPr="00857530" w:rsidRDefault="00857530" w:rsidP="00857530">
            <w:pPr>
              <w:jc w:val="center"/>
              <w:rPr>
                <w:rFonts w:eastAsiaTheme="minorHAnsi"/>
                <w:lang w:eastAsia="en-US"/>
              </w:rPr>
            </w:pPr>
            <w:r>
              <w:rPr>
                <w:rFonts w:eastAsiaTheme="minorHAnsi"/>
                <w:lang w:eastAsia="en-US"/>
              </w:rPr>
              <w:t>3</w:t>
            </w:r>
          </w:p>
        </w:tc>
        <w:tc>
          <w:tcPr>
            <w:tcW w:w="1701" w:type="dxa"/>
          </w:tcPr>
          <w:p w:rsidR="00857530" w:rsidRPr="00857530" w:rsidRDefault="00857530" w:rsidP="00857530">
            <w:pPr>
              <w:jc w:val="center"/>
              <w:rPr>
                <w:rFonts w:eastAsiaTheme="minorHAnsi"/>
                <w:lang w:eastAsia="en-US"/>
              </w:rPr>
            </w:pPr>
            <w:r>
              <w:rPr>
                <w:rFonts w:eastAsiaTheme="minorHAnsi"/>
                <w:lang w:eastAsia="en-US"/>
              </w:rPr>
              <w:t>4</w:t>
            </w:r>
          </w:p>
        </w:tc>
        <w:tc>
          <w:tcPr>
            <w:tcW w:w="1843" w:type="dxa"/>
          </w:tcPr>
          <w:p w:rsidR="00857530" w:rsidRPr="00857530" w:rsidRDefault="00857530" w:rsidP="00857530">
            <w:pPr>
              <w:jc w:val="center"/>
              <w:rPr>
                <w:rFonts w:eastAsiaTheme="minorHAnsi"/>
                <w:lang w:eastAsia="en-US"/>
              </w:rPr>
            </w:pPr>
            <w:r>
              <w:rPr>
                <w:rFonts w:eastAsiaTheme="minorHAnsi"/>
                <w:lang w:eastAsia="en-US"/>
              </w:rPr>
              <w:t>5</w:t>
            </w:r>
          </w:p>
        </w:tc>
      </w:tr>
      <w:tr w:rsidR="00857530" w:rsidRPr="00857530" w:rsidTr="00EC64C5">
        <w:tc>
          <w:tcPr>
            <w:tcW w:w="709" w:type="dxa"/>
          </w:tcPr>
          <w:p w:rsidR="00857530" w:rsidRPr="00857530" w:rsidRDefault="00857530" w:rsidP="00857530">
            <w:pPr>
              <w:jc w:val="center"/>
              <w:rPr>
                <w:rFonts w:eastAsiaTheme="minorHAnsi"/>
                <w:lang w:eastAsia="en-US"/>
              </w:rPr>
            </w:pPr>
            <w:r w:rsidRPr="00857530">
              <w:rPr>
                <w:rFonts w:eastAsiaTheme="minorHAnsi"/>
                <w:lang w:eastAsia="en-US"/>
              </w:rPr>
              <w:t>1</w:t>
            </w:r>
          </w:p>
        </w:tc>
        <w:tc>
          <w:tcPr>
            <w:tcW w:w="3261" w:type="dxa"/>
          </w:tcPr>
          <w:p w:rsidR="00857530" w:rsidRPr="00857530" w:rsidRDefault="00857530" w:rsidP="00857530">
            <w:pPr>
              <w:jc w:val="both"/>
              <w:rPr>
                <w:color w:val="000000"/>
              </w:rPr>
            </w:pPr>
            <w:r w:rsidRPr="00857530">
              <w:rPr>
                <w:color w:val="000000"/>
              </w:rPr>
              <w:t xml:space="preserve">Луганская ул., вл. 4, корп. 1 (остановка «Детская п-ка» Луганская улица (в центр)) </w:t>
            </w:r>
          </w:p>
        </w:tc>
        <w:tc>
          <w:tcPr>
            <w:tcW w:w="3260" w:type="dxa"/>
          </w:tcPr>
          <w:p w:rsidR="00857530" w:rsidRPr="00857530" w:rsidRDefault="00857530" w:rsidP="00857530">
            <w:pPr>
              <w:jc w:val="both"/>
              <w:rPr>
                <w:color w:val="000000"/>
              </w:rPr>
            </w:pPr>
            <w:r w:rsidRPr="00857530">
              <w:rPr>
                <w:color w:val="000000"/>
              </w:rPr>
              <w:t>«Детская п-ка» Луганская улица (в центр) (7002)</w:t>
            </w:r>
          </w:p>
        </w:tc>
        <w:tc>
          <w:tcPr>
            <w:tcW w:w="1701" w:type="dxa"/>
          </w:tcPr>
          <w:p w:rsidR="00857530" w:rsidRPr="00857530" w:rsidRDefault="00857530" w:rsidP="00857530">
            <w:pPr>
              <w:jc w:val="center"/>
              <w:rPr>
                <w:color w:val="000000"/>
              </w:rPr>
            </w:pPr>
            <w:r w:rsidRPr="00857530">
              <w:rPr>
                <w:color w:val="000000"/>
              </w:rPr>
              <w:t>1</w:t>
            </w:r>
          </w:p>
        </w:tc>
        <w:tc>
          <w:tcPr>
            <w:tcW w:w="1843" w:type="dxa"/>
          </w:tcPr>
          <w:p w:rsidR="00857530" w:rsidRPr="00857530" w:rsidRDefault="00857530" w:rsidP="00857530">
            <w:pPr>
              <w:jc w:val="both"/>
              <w:rPr>
                <w:bCs/>
                <w:color w:val="000000"/>
              </w:rPr>
            </w:pPr>
            <w:r w:rsidRPr="00857530">
              <w:rPr>
                <w:bCs/>
                <w:color w:val="000000"/>
              </w:rPr>
              <w:t xml:space="preserve">с 1 января по </w:t>
            </w:r>
          </w:p>
          <w:p w:rsidR="00857530" w:rsidRPr="00857530" w:rsidRDefault="00857530" w:rsidP="00857530">
            <w:pPr>
              <w:jc w:val="both"/>
              <w:rPr>
                <w:bCs/>
                <w:color w:val="000000"/>
              </w:rPr>
            </w:pPr>
            <w:r w:rsidRPr="00857530">
              <w:rPr>
                <w:bCs/>
                <w:color w:val="000000"/>
              </w:rPr>
              <w:t xml:space="preserve">31 декабря </w:t>
            </w:r>
          </w:p>
        </w:tc>
      </w:tr>
      <w:tr w:rsidR="00857530" w:rsidRPr="00857530" w:rsidTr="00EC64C5">
        <w:tc>
          <w:tcPr>
            <w:tcW w:w="709" w:type="dxa"/>
          </w:tcPr>
          <w:p w:rsidR="00857530" w:rsidRPr="00857530" w:rsidRDefault="00857530" w:rsidP="00857530">
            <w:pPr>
              <w:jc w:val="center"/>
              <w:rPr>
                <w:rFonts w:eastAsiaTheme="minorHAnsi"/>
                <w:lang w:eastAsia="en-US"/>
              </w:rPr>
            </w:pPr>
            <w:r w:rsidRPr="00857530">
              <w:rPr>
                <w:rFonts w:eastAsiaTheme="minorHAnsi"/>
                <w:lang w:eastAsia="en-US"/>
              </w:rPr>
              <w:t>2</w:t>
            </w:r>
          </w:p>
        </w:tc>
        <w:tc>
          <w:tcPr>
            <w:tcW w:w="3261" w:type="dxa"/>
          </w:tcPr>
          <w:p w:rsidR="00857530" w:rsidRPr="00857530" w:rsidRDefault="00857530" w:rsidP="00857530">
            <w:pPr>
              <w:jc w:val="both"/>
              <w:rPr>
                <w:color w:val="000000"/>
              </w:rPr>
            </w:pPr>
            <w:r w:rsidRPr="00857530">
              <w:rPr>
                <w:color w:val="000000"/>
              </w:rPr>
              <w:t xml:space="preserve">Кавказский бульвар, вл. 29, корп. 1 (остановка «Кавказский бул., 18», Кавказский бульвар (в центр)) </w:t>
            </w:r>
          </w:p>
        </w:tc>
        <w:tc>
          <w:tcPr>
            <w:tcW w:w="3260" w:type="dxa"/>
          </w:tcPr>
          <w:p w:rsidR="00857530" w:rsidRPr="00857530" w:rsidRDefault="00857530" w:rsidP="00857530">
            <w:pPr>
              <w:jc w:val="both"/>
              <w:rPr>
                <w:color w:val="000000"/>
              </w:rPr>
            </w:pPr>
            <w:r w:rsidRPr="00857530">
              <w:rPr>
                <w:color w:val="000000"/>
              </w:rPr>
              <w:t>«Кавказский бул., 18», Кавказский бульвар (в центр), (3278)</w:t>
            </w:r>
          </w:p>
        </w:tc>
        <w:tc>
          <w:tcPr>
            <w:tcW w:w="1701" w:type="dxa"/>
          </w:tcPr>
          <w:p w:rsidR="00857530" w:rsidRPr="00857530" w:rsidRDefault="00857530" w:rsidP="00857530">
            <w:pPr>
              <w:jc w:val="center"/>
              <w:rPr>
                <w:color w:val="000000"/>
              </w:rPr>
            </w:pPr>
            <w:r w:rsidRPr="00857530">
              <w:rPr>
                <w:color w:val="000000"/>
              </w:rPr>
              <w:t>2</w:t>
            </w:r>
          </w:p>
        </w:tc>
        <w:tc>
          <w:tcPr>
            <w:tcW w:w="1843" w:type="dxa"/>
          </w:tcPr>
          <w:p w:rsidR="00857530" w:rsidRPr="00857530" w:rsidRDefault="00857530" w:rsidP="00857530">
            <w:pPr>
              <w:jc w:val="both"/>
              <w:rPr>
                <w:bCs/>
                <w:color w:val="000000"/>
              </w:rPr>
            </w:pPr>
            <w:r w:rsidRPr="00857530">
              <w:rPr>
                <w:bCs/>
                <w:color w:val="000000"/>
              </w:rPr>
              <w:t xml:space="preserve">с 1 января по </w:t>
            </w:r>
          </w:p>
          <w:p w:rsidR="00857530" w:rsidRPr="00857530" w:rsidRDefault="00857530" w:rsidP="00857530">
            <w:pPr>
              <w:jc w:val="both"/>
              <w:rPr>
                <w:bCs/>
                <w:color w:val="000000"/>
              </w:rPr>
            </w:pPr>
            <w:r w:rsidRPr="00857530">
              <w:rPr>
                <w:bCs/>
                <w:color w:val="000000"/>
              </w:rPr>
              <w:t xml:space="preserve">31 декабря </w:t>
            </w:r>
          </w:p>
        </w:tc>
      </w:tr>
      <w:tr w:rsidR="00857530" w:rsidRPr="00857530" w:rsidTr="00EC64C5">
        <w:tc>
          <w:tcPr>
            <w:tcW w:w="709" w:type="dxa"/>
          </w:tcPr>
          <w:p w:rsidR="00857530" w:rsidRPr="00857530" w:rsidRDefault="00857530" w:rsidP="00857530">
            <w:pPr>
              <w:jc w:val="center"/>
              <w:rPr>
                <w:rFonts w:eastAsiaTheme="minorHAnsi"/>
                <w:lang w:eastAsia="en-US"/>
              </w:rPr>
            </w:pPr>
            <w:r w:rsidRPr="00857530">
              <w:rPr>
                <w:rFonts w:eastAsiaTheme="minorHAnsi"/>
                <w:lang w:eastAsia="en-US"/>
              </w:rPr>
              <w:t>3</w:t>
            </w:r>
          </w:p>
        </w:tc>
        <w:tc>
          <w:tcPr>
            <w:tcW w:w="3261" w:type="dxa"/>
          </w:tcPr>
          <w:p w:rsidR="00857530" w:rsidRPr="00857530" w:rsidRDefault="00857530" w:rsidP="00857530">
            <w:pPr>
              <w:jc w:val="both"/>
              <w:rPr>
                <w:color w:val="000000"/>
              </w:rPr>
            </w:pPr>
            <w:r w:rsidRPr="00857530">
              <w:rPr>
                <w:color w:val="000000"/>
              </w:rPr>
              <w:t xml:space="preserve">ул. Медиков, вл. 15, (остановка «Каспийская ул.», улица Медиков (в центр)) </w:t>
            </w:r>
          </w:p>
        </w:tc>
        <w:tc>
          <w:tcPr>
            <w:tcW w:w="3260" w:type="dxa"/>
          </w:tcPr>
          <w:p w:rsidR="00857530" w:rsidRPr="00857530" w:rsidRDefault="00857530" w:rsidP="00857530">
            <w:pPr>
              <w:jc w:val="both"/>
              <w:rPr>
                <w:color w:val="000000"/>
              </w:rPr>
            </w:pPr>
            <w:r w:rsidRPr="00857530">
              <w:rPr>
                <w:color w:val="000000"/>
              </w:rPr>
              <w:t>«Каспийская ул.», улица Медиков (в центр), (6889)</w:t>
            </w:r>
          </w:p>
        </w:tc>
        <w:tc>
          <w:tcPr>
            <w:tcW w:w="1701" w:type="dxa"/>
          </w:tcPr>
          <w:p w:rsidR="00857530" w:rsidRPr="00857530" w:rsidRDefault="00857530" w:rsidP="00857530">
            <w:pPr>
              <w:jc w:val="center"/>
              <w:rPr>
                <w:color w:val="000000"/>
              </w:rPr>
            </w:pPr>
            <w:r w:rsidRPr="00857530">
              <w:rPr>
                <w:color w:val="000000"/>
              </w:rPr>
              <w:t>1</w:t>
            </w:r>
          </w:p>
        </w:tc>
        <w:tc>
          <w:tcPr>
            <w:tcW w:w="1843" w:type="dxa"/>
          </w:tcPr>
          <w:p w:rsidR="00857530" w:rsidRPr="00857530" w:rsidRDefault="00857530" w:rsidP="00857530">
            <w:pPr>
              <w:jc w:val="both"/>
              <w:rPr>
                <w:bCs/>
                <w:color w:val="000000"/>
              </w:rPr>
            </w:pPr>
            <w:r w:rsidRPr="00857530">
              <w:rPr>
                <w:bCs/>
                <w:color w:val="000000"/>
              </w:rPr>
              <w:t xml:space="preserve">с 1 января по </w:t>
            </w:r>
          </w:p>
          <w:p w:rsidR="00857530" w:rsidRPr="00857530" w:rsidRDefault="00857530" w:rsidP="00857530">
            <w:pPr>
              <w:jc w:val="both"/>
              <w:rPr>
                <w:bCs/>
                <w:color w:val="000000"/>
              </w:rPr>
            </w:pPr>
            <w:r w:rsidRPr="00857530">
              <w:rPr>
                <w:bCs/>
                <w:color w:val="000000"/>
              </w:rPr>
              <w:t xml:space="preserve">31 декабря </w:t>
            </w:r>
          </w:p>
        </w:tc>
      </w:tr>
      <w:tr w:rsidR="00857530" w:rsidRPr="00857530" w:rsidTr="00EC64C5">
        <w:tc>
          <w:tcPr>
            <w:tcW w:w="709" w:type="dxa"/>
          </w:tcPr>
          <w:p w:rsidR="00857530" w:rsidRPr="00857530" w:rsidRDefault="00857530" w:rsidP="00857530">
            <w:pPr>
              <w:jc w:val="center"/>
              <w:rPr>
                <w:rFonts w:eastAsiaTheme="minorHAnsi"/>
                <w:lang w:eastAsia="en-US"/>
              </w:rPr>
            </w:pPr>
            <w:r w:rsidRPr="00857530">
              <w:rPr>
                <w:rFonts w:eastAsiaTheme="minorHAnsi"/>
                <w:lang w:eastAsia="en-US"/>
              </w:rPr>
              <w:t>4</w:t>
            </w:r>
          </w:p>
        </w:tc>
        <w:tc>
          <w:tcPr>
            <w:tcW w:w="3261" w:type="dxa"/>
          </w:tcPr>
          <w:p w:rsidR="00857530" w:rsidRPr="00857530" w:rsidRDefault="00857530" w:rsidP="00857530">
            <w:pPr>
              <w:jc w:val="both"/>
              <w:rPr>
                <w:color w:val="000000"/>
              </w:rPr>
            </w:pPr>
            <w:r w:rsidRPr="00857530">
              <w:rPr>
                <w:color w:val="000000"/>
              </w:rPr>
              <w:t xml:space="preserve">Пролетарский проспект, вл. 29, (остановка «Метро Кантемировская», Пролетарский проспект (в центр)) </w:t>
            </w:r>
          </w:p>
        </w:tc>
        <w:tc>
          <w:tcPr>
            <w:tcW w:w="3260" w:type="dxa"/>
          </w:tcPr>
          <w:p w:rsidR="00857530" w:rsidRPr="00857530" w:rsidRDefault="00857530" w:rsidP="00857530">
            <w:pPr>
              <w:jc w:val="both"/>
              <w:rPr>
                <w:color w:val="000000"/>
              </w:rPr>
            </w:pPr>
            <w:r w:rsidRPr="00857530">
              <w:rPr>
                <w:color w:val="000000"/>
              </w:rPr>
              <w:t>«Метро Кантемировская», Пролетарский проспект (в центр), (6854)</w:t>
            </w:r>
          </w:p>
        </w:tc>
        <w:tc>
          <w:tcPr>
            <w:tcW w:w="1701" w:type="dxa"/>
          </w:tcPr>
          <w:p w:rsidR="00857530" w:rsidRPr="00857530" w:rsidRDefault="00857530" w:rsidP="00857530">
            <w:pPr>
              <w:jc w:val="center"/>
              <w:rPr>
                <w:color w:val="000000"/>
              </w:rPr>
            </w:pPr>
            <w:r w:rsidRPr="00857530">
              <w:rPr>
                <w:color w:val="000000"/>
              </w:rPr>
              <w:t>1</w:t>
            </w:r>
          </w:p>
        </w:tc>
        <w:tc>
          <w:tcPr>
            <w:tcW w:w="1843" w:type="dxa"/>
          </w:tcPr>
          <w:p w:rsidR="00857530" w:rsidRPr="00857530" w:rsidRDefault="00857530" w:rsidP="00857530">
            <w:pPr>
              <w:jc w:val="both"/>
              <w:rPr>
                <w:bCs/>
                <w:color w:val="000000"/>
              </w:rPr>
            </w:pPr>
            <w:r w:rsidRPr="00857530">
              <w:rPr>
                <w:bCs/>
                <w:color w:val="000000"/>
              </w:rPr>
              <w:t xml:space="preserve">с 1 января по </w:t>
            </w:r>
          </w:p>
          <w:p w:rsidR="00857530" w:rsidRPr="00857530" w:rsidRDefault="00857530" w:rsidP="00857530">
            <w:pPr>
              <w:jc w:val="both"/>
              <w:rPr>
                <w:bCs/>
                <w:color w:val="000000"/>
              </w:rPr>
            </w:pPr>
            <w:r w:rsidRPr="00857530">
              <w:rPr>
                <w:bCs/>
                <w:color w:val="000000"/>
              </w:rPr>
              <w:t xml:space="preserve">31 декабря </w:t>
            </w:r>
          </w:p>
        </w:tc>
      </w:tr>
      <w:tr w:rsidR="00857530" w:rsidRPr="00857530" w:rsidTr="00EC64C5">
        <w:tc>
          <w:tcPr>
            <w:tcW w:w="709" w:type="dxa"/>
          </w:tcPr>
          <w:p w:rsidR="00857530" w:rsidRPr="00857530" w:rsidRDefault="00857530" w:rsidP="00857530">
            <w:pPr>
              <w:jc w:val="center"/>
              <w:rPr>
                <w:rFonts w:eastAsiaTheme="minorHAnsi"/>
                <w:lang w:eastAsia="en-US"/>
              </w:rPr>
            </w:pPr>
            <w:r w:rsidRPr="00857530">
              <w:rPr>
                <w:rFonts w:eastAsiaTheme="minorHAnsi"/>
                <w:lang w:eastAsia="en-US"/>
              </w:rPr>
              <w:t>5</w:t>
            </w:r>
          </w:p>
        </w:tc>
        <w:tc>
          <w:tcPr>
            <w:tcW w:w="3261" w:type="dxa"/>
          </w:tcPr>
          <w:p w:rsidR="00857530" w:rsidRPr="00857530" w:rsidRDefault="00857530" w:rsidP="00857530">
            <w:pPr>
              <w:jc w:val="both"/>
              <w:rPr>
                <w:color w:val="000000"/>
              </w:rPr>
            </w:pPr>
            <w:r w:rsidRPr="00857530">
              <w:rPr>
                <w:color w:val="000000"/>
              </w:rPr>
              <w:t xml:space="preserve">Ереванская ул., вл. 2, корп. 1 (остановка «Районный центр «Эльбрус», Ереванская улица (от центра)) </w:t>
            </w:r>
          </w:p>
        </w:tc>
        <w:tc>
          <w:tcPr>
            <w:tcW w:w="3260" w:type="dxa"/>
          </w:tcPr>
          <w:p w:rsidR="00857530" w:rsidRPr="00857530" w:rsidRDefault="00857530" w:rsidP="00857530">
            <w:pPr>
              <w:jc w:val="both"/>
              <w:rPr>
                <w:color w:val="000000"/>
              </w:rPr>
            </w:pPr>
            <w:r w:rsidRPr="00857530">
              <w:rPr>
                <w:color w:val="000000"/>
              </w:rPr>
              <w:t>«Районный центр «Эльбрус», Ереванская улица (от центра) (3532)</w:t>
            </w:r>
          </w:p>
        </w:tc>
        <w:tc>
          <w:tcPr>
            <w:tcW w:w="1701" w:type="dxa"/>
          </w:tcPr>
          <w:p w:rsidR="00857530" w:rsidRPr="00857530" w:rsidRDefault="00857530" w:rsidP="00857530">
            <w:pPr>
              <w:jc w:val="center"/>
              <w:rPr>
                <w:color w:val="000000"/>
              </w:rPr>
            </w:pPr>
            <w:r w:rsidRPr="00857530">
              <w:rPr>
                <w:color w:val="000000"/>
              </w:rPr>
              <w:t>1</w:t>
            </w:r>
          </w:p>
        </w:tc>
        <w:tc>
          <w:tcPr>
            <w:tcW w:w="1843" w:type="dxa"/>
          </w:tcPr>
          <w:p w:rsidR="00857530" w:rsidRPr="00857530" w:rsidRDefault="00857530" w:rsidP="00857530">
            <w:pPr>
              <w:jc w:val="both"/>
              <w:rPr>
                <w:bCs/>
                <w:color w:val="000000"/>
              </w:rPr>
            </w:pPr>
            <w:r w:rsidRPr="00857530">
              <w:rPr>
                <w:bCs/>
                <w:color w:val="000000"/>
              </w:rPr>
              <w:t xml:space="preserve">с 1 января по </w:t>
            </w:r>
          </w:p>
          <w:p w:rsidR="00857530" w:rsidRPr="00857530" w:rsidRDefault="00857530" w:rsidP="00857530">
            <w:pPr>
              <w:jc w:val="both"/>
              <w:rPr>
                <w:bCs/>
                <w:color w:val="000000"/>
              </w:rPr>
            </w:pPr>
            <w:r w:rsidRPr="00857530">
              <w:rPr>
                <w:bCs/>
                <w:color w:val="000000"/>
              </w:rPr>
              <w:t xml:space="preserve">31 декабря </w:t>
            </w:r>
          </w:p>
        </w:tc>
      </w:tr>
      <w:tr w:rsidR="00857530" w:rsidRPr="00857530" w:rsidTr="00EC64C5">
        <w:tc>
          <w:tcPr>
            <w:tcW w:w="709" w:type="dxa"/>
          </w:tcPr>
          <w:p w:rsidR="00857530" w:rsidRPr="00857530" w:rsidRDefault="00857530" w:rsidP="00857530">
            <w:pPr>
              <w:jc w:val="center"/>
              <w:rPr>
                <w:rFonts w:eastAsiaTheme="minorHAnsi"/>
                <w:lang w:eastAsia="en-US"/>
              </w:rPr>
            </w:pPr>
            <w:r w:rsidRPr="00857530">
              <w:rPr>
                <w:rFonts w:eastAsiaTheme="minorHAnsi"/>
                <w:lang w:eastAsia="en-US"/>
              </w:rPr>
              <w:t>6</w:t>
            </w:r>
          </w:p>
        </w:tc>
        <w:tc>
          <w:tcPr>
            <w:tcW w:w="3261" w:type="dxa"/>
          </w:tcPr>
          <w:p w:rsidR="00857530" w:rsidRPr="00857530" w:rsidRDefault="00857530" w:rsidP="00857530">
            <w:pPr>
              <w:jc w:val="both"/>
              <w:rPr>
                <w:color w:val="000000"/>
              </w:rPr>
            </w:pPr>
            <w:r w:rsidRPr="00857530">
              <w:rPr>
                <w:color w:val="000000"/>
              </w:rPr>
              <w:t>Севанская ул., вл. 8, (остановка «Севанская ул., 12», Севанская улица (от центра))</w:t>
            </w:r>
          </w:p>
        </w:tc>
        <w:tc>
          <w:tcPr>
            <w:tcW w:w="3260" w:type="dxa"/>
          </w:tcPr>
          <w:p w:rsidR="00857530" w:rsidRPr="00857530" w:rsidRDefault="00857530" w:rsidP="00857530">
            <w:pPr>
              <w:jc w:val="both"/>
              <w:rPr>
                <w:color w:val="000000"/>
              </w:rPr>
            </w:pPr>
            <w:r w:rsidRPr="00857530">
              <w:rPr>
                <w:color w:val="000000"/>
              </w:rPr>
              <w:t>«Севанская ул., 12», Севанская улица (от центра) (7663)</w:t>
            </w:r>
          </w:p>
          <w:p w:rsidR="00857530" w:rsidRPr="00857530" w:rsidRDefault="00857530" w:rsidP="00857530">
            <w:pPr>
              <w:jc w:val="both"/>
              <w:rPr>
                <w:color w:val="000000"/>
              </w:rPr>
            </w:pPr>
          </w:p>
        </w:tc>
        <w:tc>
          <w:tcPr>
            <w:tcW w:w="1701" w:type="dxa"/>
          </w:tcPr>
          <w:p w:rsidR="00857530" w:rsidRPr="00857530" w:rsidRDefault="00857530" w:rsidP="00857530">
            <w:pPr>
              <w:jc w:val="center"/>
              <w:rPr>
                <w:color w:val="000000"/>
              </w:rPr>
            </w:pPr>
            <w:r w:rsidRPr="00857530">
              <w:rPr>
                <w:color w:val="000000"/>
              </w:rPr>
              <w:t>2</w:t>
            </w:r>
          </w:p>
        </w:tc>
        <w:tc>
          <w:tcPr>
            <w:tcW w:w="1843" w:type="dxa"/>
          </w:tcPr>
          <w:p w:rsidR="00857530" w:rsidRPr="00857530" w:rsidRDefault="00857530" w:rsidP="00857530">
            <w:pPr>
              <w:jc w:val="both"/>
              <w:rPr>
                <w:bCs/>
                <w:color w:val="000000"/>
              </w:rPr>
            </w:pPr>
            <w:r w:rsidRPr="00857530">
              <w:rPr>
                <w:bCs/>
                <w:color w:val="000000"/>
              </w:rPr>
              <w:t xml:space="preserve">с 1 января по </w:t>
            </w:r>
          </w:p>
          <w:p w:rsidR="00857530" w:rsidRPr="00857530" w:rsidRDefault="00857530" w:rsidP="00857530">
            <w:pPr>
              <w:jc w:val="both"/>
              <w:rPr>
                <w:bCs/>
                <w:color w:val="000000"/>
              </w:rPr>
            </w:pPr>
            <w:r w:rsidRPr="00857530">
              <w:rPr>
                <w:bCs/>
                <w:color w:val="000000"/>
              </w:rPr>
              <w:t xml:space="preserve">31 декабря </w:t>
            </w:r>
          </w:p>
        </w:tc>
      </w:tr>
      <w:tr w:rsidR="00857530" w:rsidRPr="00857530" w:rsidTr="00EC64C5">
        <w:tc>
          <w:tcPr>
            <w:tcW w:w="709" w:type="dxa"/>
          </w:tcPr>
          <w:p w:rsidR="00857530" w:rsidRPr="00857530" w:rsidRDefault="00857530" w:rsidP="00857530">
            <w:pPr>
              <w:jc w:val="center"/>
              <w:rPr>
                <w:rFonts w:eastAsiaTheme="minorHAnsi"/>
                <w:lang w:eastAsia="en-US"/>
              </w:rPr>
            </w:pPr>
            <w:r w:rsidRPr="00857530">
              <w:rPr>
                <w:rFonts w:eastAsiaTheme="minorHAnsi"/>
                <w:lang w:eastAsia="en-US"/>
              </w:rPr>
              <w:t>7</w:t>
            </w:r>
          </w:p>
        </w:tc>
        <w:tc>
          <w:tcPr>
            <w:tcW w:w="3261" w:type="dxa"/>
          </w:tcPr>
          <w:p w:rsidR="00857530" w:rsidRPr="00857530" w:rsidRDefault="00857530" w:rsidP="00857530">
            <w:pPr>
              <w:jc w:val="both"/>
              <w:rPr>
                <w:color w:val="000000"/>
              </w:rPr>
            </w:pPr>
            <w:r w:rsidRPr="00857530">
              <w:rPr>
                <w:color w:val="000000"/>
              </w:rPr>
              <w:t xml:space="preserve">Ереванская ул., вл. 16, корп. 1 (остановка «Школа», Ереванская улица (от центра)) </w:t>
            </w:r>
          </w:p>
        </w:tc>
        <w:tc>
          <w:tcPr>
            <w:tcW w:w="3260" w:type="dxa"/>
          </w:tcPr>
          <w:p w:rsidR="00857530" w:rsidRPr="00857530" w:rsidRDefault="00857530" w:rsidP="00857530">
            <w:pPr>
              <w:jc w:val="both"/>
              <w:rPr>
                <w:color w:val="000000"/>
              </w:rPr>
            </w:pPr>
            <w:r w:rsidRPr="00857530">
              <w:rPr>
                <w:color w:val="000000"/>
              </w:rPr>
              <w:t>«Школа», Ереванская улица (от центра) (3279)</w:t>
            </w:r>
          </w:p>
        </w:tc>
        <w:tc>
          <w:tcPr>
            <w:tcW w:w="1701" w:type="dxa"/>
          </w:tcPr>
          <w:p w:rsidR="00857530" w:rsidRPr="00857530" w:rsidRDefault="00857530" w:rsidP="00857530">
            <w:pPr>
              <w:jc w:val="center"/>
              <w:rPr>
                <w:color w:val="000000"/>
              </w:rPr>
            </w:pPr>
            <w:r w:rsidRPr="00857530">
              <w:rPr>
                <w:color w:val="000000"/>
              </w:rPr>
              <w:t>1</w:t>
            </w:r>
          </w:p>
        </w:tc>
        <w:tc>
          <w:tcPr>
            <w:tcW w:w="1843" w:type="dxa"/>
          </w:tcPr>
          <w:p w:rsidR="00857530" w:rsidRPr="00857530" w:rsidRDefault="00857530" w:rsidP="00857530">
            <w:pPr>
              <w:jc w:val="both"/>
              <w:rPr>
                <w:bCs/>
                <w:color w:val="000000"/>
              </w:rPr>
            </w:pPr>
            <w:r w:rsidRPr="00857530">
              <w:rPr>
                <w:bCs/>
                <w:color w:val="000000"/>
              </w:rPr>
              <w:t xml:space="preserve">с 1 января по </w:t>
            </w:r>
          </w:p>
          <w:p w:rsidR="00857530" w:rsidRPr="00857530" w:rsidRDefault="00857530" w:rsidP="00857530">
            <w:pPr>
              <w:jc w:val="both"/>
              <w:rPr>
                <w:bCs/>
                <w:color w:val="000000"/>
              </w:rPr>
            </w:pPr>
            <w:r w:rsidRPr="00857530">
              <w:rPr>
                <w:bCs/>
                <w:color w:val="000000"/>
              </w:rPr>
              <w:t xml:space="preserve">31 декабря </w:t>
            </w:r>
          </w:p>
        </w:tc>
      </w:tr>
      <w:tr w:rsidR="00857530" w:rsidRPr="00857530" w:rsidTr="00EC64C5">
        <w:tc>
          <w:tcPr>
            <w:tcW w:w="709" w:type="dxa"/>
          </w:tcPr>
          <w:p w:rsidR="00857530" w:rsidRPr="00857530" w:rsidRDefault="00857530" w:rsidP="00857530">
            <w:pPr>
              <w:jc w:val="center"/>
              <w:rPr>
                <w:rFonts w:eastAsiaTheme="minorHAnsi"/>
                <w:lang w:eastAsia="en-US"/>
              </w:rPr>
            </w:pPr>
            <w:r w:rsidRPr="00857530">
              <w:rPr>
                <w:rFonts w:eastAsiaTheme="minorHAnsi"/>
                <w:lang w:eastAsia="en-US"/>
              </w:rPr>
              <w:t>8</w:t>
            </w:r>
          </w:p>
        </w:tc>
        <w:tc>
          <w:tcPr>
            <w:tcW w:w="3261" w:type="dxa"/>
          </w:tcPr>
          <w:p w:rsidR="00857530" w:rsidRPr="00857530" w:rsidRDefault="00857530" w:rsidP="00857530">
            <w:pPr>
              <w:jc w:val="both"/>
              <w:rPr>
                <w:color w:val="000000"/>
              </w:rPr>
            </w:pPr>
            <w:r w:rsidRPr="00857530">
              <w:rPr>
                <w:color w:val="000000"/>
              </w:rPr>
              <w:t>Севанская ул., вл. 23а, (остановка «Севанская ул.», Севанская улица (в центр))</w:t>
            </w:r>
          </w:p>
        </w:tc>
        <w:tc>
          <w:tcPr>
            <w:tcW w:w="3260" w:type="dxa"/>
          </w:tcPr>
          <w:p w:rsidR="00857530" w:rsidRPr="00857530" w:rsidRDefault="00857530" w:rsidP="00857530">
            <w:pPr>
              <w:jc w:val="both"/>
              <w:rPr>
                <w:color w:val="000000"/>
              </w:rPr>
            </w:pPr>
            <w:r w:rsidRPr="00857530">
              <w:rPr>
                <w:color w:val="000000"/>
              </w:rPr>
              <w:t>«Севанская ул.», Севанская улица (в центр) (6830)</w:t>
            </w:r>
          </w:p>
          <w:p w:rsidR="00857530" w:rsidRPr="00857530" w:rsidRDefault="00857530" w:rsidP="00857530">
            <w:pPr>
              <w:jc w:val="both"/>
              <w:rPr>
                <w:color w:val="000000"/>
              </w:rPr>
            </w:pPr>
          </w:p>
          <w:p w:rsidR="00857530" w:rsidRPr="00857530" w:rsidRDefault="00857530" w:rsidP="00857530">
            <w:pPr>
              <w:jc w:val="both"/>
              <w:rPr>
                <w:color w:val="000000"/>
              </w:rPr>
            </w:pPr>
          </w:p>
        </w:tc>
        <w:tc>
          <w:tcPr>
            <w:tcW w:w="1701" w:type="dxa"/>
          </w:tcPr>
          <w:p w:rsidR="00857530" w:rsidRPr="00857530" w:rsidRDefault="00857530" w:rsidP="00857530">
            <w:pPr>
              <w:jc w:val="center"/>
              <w:rPr>
                <w:color w:val="000000"/>
              </w:rPr>
            </w:pPr>
            <w:r w:rsidRPr="00857530">
              <w:rPr>
                <w:color w:val="000000"/>
              </w:rPr>
              <w:t>1</w:t>
            </w:r>
          </w:p>
        </w:tc>
        <w:tc>
          <w:tcPr>
            <w:tcW w:w="1843" w:type="dxa"/>
          </w:tcPr>
          <w:p w:rsidR="00857530" w:rsidRPr="00857530" w:rsidRDefault="00857530" w:rsidP="00857530">
            <w:pPr>
              <w:jc w:val="both"/>
              <w:rPr>
                <w:bCs/>
                <w:color w:val="000000"/>
              </w:rPr>
            </w:pPr>
            <w:r w:rsidRPr="00857530">
              <w:rPr>
                <w:bCs/>
                <w:color w:val="000000"/>
              </w:rPr>
              <w:t xml:space="preserve">с 1 января по </w:t>
            </w:r>
          </w:p>
          <w:p w:rsidR="00857530" w:rsidRPr="00857530" w:rsidRDefault="00857530" w:rsidP="00857530">
            <w:pPr>
              <w:jc w:val="both"/>
              <w:rPr>
                <w:bCs/>
                <w:color w:val="000000"/>
              </w:rPr>
            </w:pPr>
            <w:r w:rsidRPr="00857530">
              <w:rPr>
                <w:bCs/>
                <w:color w:val="000000"/>
              </w:rPr>
              <w:t xml:space="preserve">31 декабря </w:t>
            </w:r>
          </w:p>
        </w:tc>
      </w:tr>
    </w:tbl>
    <w:p w:rsidR="00857530" w:rsidRPr="00857530" w:rsidRDefault="00857530" w:rsidP="00857530">
      <w:pPr>
        <w:rPr>
          <w:rFonts w:eastAsiaTheme="minorHAnsi"/>
          <w:lang w:eastAsia="en-US"/>
        </w:rPr>
      </w:pPr>
    </w:p>
    <w:p w:rsidR="00857530" w:rsidRPr="00857530" w:rsidRDefault="00857530" w:rsidP="00857530">
      <w:pPr>
        <w:autoSpaceDE w:val="0"/>
        <w:autoSpaceDN w:val="0"/>
        <w:adjustRightInd w:val="0"/>
        <w:ind w:left="5500"/>
        <w:rPr>
          <w:color w:val="000000"/>
          <w:sz w:val="20"/>
          <w:szCs w:val="20"/>
        </w:rPr>
      </w:pPr>
    </w:p>
    <w:p w:rsidR="00857530" w:rsidRDefault="00857530" w:rsidP="00A33D0B">
      <w:pPr>
        <w:rPr>
          <w:b/>
          <w:sz w:val="28"/>
          <w:szCs w:val="28"/>
          <w:u w:val="single"/>
        </w:rPr>
      </w:pPr>
    </w:p>
    <w:sectPr w:rsidR="00857530" w:rsidSect="00F22EA4">
      <w:pgSz w:w="11906" w:h="16838"/>
      <w:pgMar w:top="568" w:right="707" w:bottom="851" w:left="1560" w:header="70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E14" w:rsidRDefault="00372E14" w:rsidP="00285CBF">
      <w:r>
        <w:separator/>
      </w:r>
    </w:p>
  </w:endnote>
  <w:endnote w:type="continuationSeparator" w:id="0">
    <w:p w:rsidR="00372E14" w:rsidRDefault="00372E14"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E14" w:rsidRDefault="00372E14" w:rsidP="00285CBF">
      <w:r>
        <w:separator/>
      </w:r>
    </w:p>
  </w:footnote>
  <w:footnote w:type="continuationSeparator" w:id="0">
    <w:p w:rsidR="00372E14" w:rsidRDefault="00372E14" w:rsidP="00285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8682DC6"/>
    <w:multiLevelType w:val="hybridMultilevel"/>
    <w:tmpl w:val="A99693EE"/>
    <w:lvl w:ilvl="0" w:tplc="9F447F8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44.%2"/>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800"/>
        </w:tabs>
        <w:ind w:left="1800" w:hanging="1800"/>
      </w:pPr>
      <w:rPr>
        <w:rFonts w:eastAsia="Times New Roman"/>
      </w:rPr>
    </w:lvl>
  </w:abstractNum>
  <w:abstractNum w:abstractNumId="5" w15:restartNumberingAfterBreak="0">
    <w:nsid w:val="13EC0A4A"/>
    <w:multiLevelType w:val="hybridMultilevel"/>
    <w:tmpl w:val="572ED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C1241"/>
    <w:multiLevelType w:val="hybridMultilevel"/>
    <w:tmpl w:val="195E9410"/>
    <w:lvl w:ilvl="0" w:tplc="C18CA5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15:restartNumberingAfterBreak="0">
    <w:nsid w:val="35B21CD6"/>
    <w:multiLevelType w:val="hybridMultilevel"/>
    <w:tmpl w:val="0F98BF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5D7174AC"/>
    <w:multiLevelType w:val="hybridMultilevel"/>
    <w:tmpl w:val="4C92F9D4"/>
    <w:lvl w:ilvl="0" w:tplc="13B453AC">
      <w:start w:val="1"/>
      <w:numFmt w:val="decimal"/>
      <w:lvlText w:val="%1."/>
      <w:lvlJc w:val="left"/>
      <w:pPr>
        <w:ind w:left="-207" w:hanging="360"/>
      </w:pPr>
      <w:rPr>
        <w:rFonts w:cs="Times New Roman"/>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9"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0" w15:restartNumberingAfterBreak="0">
    <w:nsid w:val="6B8101AB"/>
    <w:multiLevelType w:val="hybridMultilevel"/>
    <w:tmpl w:val="6C709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9645B7"/>
    <w:multiLevelType w:val="hybridMultilevel"/>
    <w:tmpl w:val="577825F8"/>
    <w:lvl w:ilvl="0" w:tplc="252C4A9C">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F052CB2"/>
    <w:multiLevelType w:val="hybridMultilevel"/>
    <w:tmpl w:val="D1BA4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1"/>
  </w:num>
  <w:num w:numId="13">
    <w:abstractNumId w:val="12"/>
  </w:num>
  <w:num w:numId="14">
    <w:abstractNumId w:val="4"/>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D"/>
    <w:rsid w:val="000048A5"/>
    <w:rsid w:val="000310A1"/>
    <w:rsid w:val="00043F7F"/>
    <w:rsid w:val="00063397"/>
    <w:rsid w:val="0006695F"/>
    <w:rsid w:val="000775B4"/>
    <w:rsid w:val="00083A6A"/>
    <w:rsid w:val="00084FDA"/>
    <w:rsid w:val="000856DA"/>
    <w:rsid w:val="00085C95"/>
    <w:rsid w:val="000A6808"/>
    <w:rsid w:val="000B0BC9"/>
    <w:rsid w:val="000C4C45"/>
    <w:rsid w:val="000D46D2"/>
    <w:rsid w:val="000D5BF5"/>
    <w:rsid w:val="000E2824"/>
    <w:rsid w:val="000F299F"/>
    <w:rsid w:val="000F3036"/>
    <w:rsid w:val="000F4787"/>
    <w:rsid w:val="000F69B5"/>
    <w:rsid w:val="001004DE"/>
    <w:rsid w:val="00102AE3"/>
    <w:rsid w:val="0011630D"/>
    <w:rsid w:val="00122A0A"/>
    <w:rsid w:val="00127D04"/>
    <w:rsid w:val="001308C4"/>
    <w:rsid w:val="00141258"/>
    <w:rsid w:val="001419FA"/>
    <w:rsid w:val="00143AA3"/>
    <w:rsid w:val="001504CA"/>
    <w:rsid w:val="00150863"/>
    <w:rsid w:val="0015368C"/>
    <w:rsid w:val="001616AD"/>
    <w:rsid w:val="00167511"/>
    <w:rsid w:val="001676DA"/>
    <w:rsid w:val="001756FD"/>
    <w:rsid w:val="001863B6"/>
    <w:rsid w:val="001946EC"/>
    <w:rsid w:val="001D0BA8"/>
    <w:rsid w:val="001D5B69"/>
    <w:rsid w:val="001F5543"/>
    <w:rsid w:val="001F572D"/>
    <w:rsid w:val="002062E3"/>
    <w:rsid w:val="002076D0"/>
    <w:rsid w:val="00214CA6"/>
    <w:rsid w:val="00222635"/>
    <w:rsid w:val="00227D30"/>
    <w:rsid w:val="0023617C"/>
    <w:rsid w:val="002475F7"/>
    <w:rsid w:val="002559F1"/>
    <w:rsid w:val="00264849"/>
    <w:rsid w:val="002715A1"/>
    <w:rsid w:val="0027389C"/>
    <w:rsid w:val="00280390"/>
    <w:rsid w:val="00285CBF"/>
    <w:rsid w:val="00287755"/>
    <w:rsid w:val="00291BB8"/>
    <w:rsid w:val="00296A08"/>
    <w:rsid w:val="002972C2"/>
    <w:rsid w:val="002A0176"/>
    <w:rsid w:val="002A2F4C"/>
    <w:rsid w:val="002A4438"/>
    <w:rsid w:val="002A5C4C"/>
    <w:rsid w:val="002A750E"/>
    <w:rsid w:val="002B1FFB"/>
    <w:rsid w:val="002B4444"/>
    <w:rsid w:val="002C139D"/>
    <w:rsid w:val="002C5960"/>
    <w:rsid w:val="00307B3F"/>
    <w:rsid w:val="00325ADE"/>
    <w:rsid w:val="0032764D"/>
    <w:rsid w:val="00356D4E"/>
    <w:rsid w:val="00365309"/>
    <w:rsid w:val="00372E14"/>
    <w:rsid w:val="00381638"/>
    <w:rsid w:val="00381AA6"/>
    <w:rsid w:val="00384421"/>
    <w:rsid w:val="00386BBA"/>
    <w:rsid w:val="003912AA"/>
    <w:rsid w:val="003A017A"/>
    <w:rsid w:val="003C1DFB"/>
    <w:rsid w:val="003F339D"/>
    <w:rsid w:val="00400619"/>
    <w:rsid w:val="00401B1B"/>
    <w:rsid w:val="0040361D"/>
    <w:rsid w:val="00410802"/>
    <w:rsid w:val="00410D19"/>
    <w:rsid w:val="004161C2"/>
    <w:rsid w:val="0045322F"/>
    <w:rsid w:val="00460ECE"/>
    <w:rsid w:val="00463B03"/>
    <w:rsid w:val="00496954"/>
    <w:rsid w:val="004978A2"/>
    <w:rsid w:val="004A0E67"/>
    <w:rsid w:val="004A2234"/>
    <w:rsid w:val="004A282A"/>
    <w:rsid w:val="004D59CF"/>
    <w:rsid w:val="004D7190"/>
    <w:rsid w:val="004E00DB"/>
    <w:rsid w:val="004F32DC"/>
    <w:rsid w:val="004F4459"/>
    <w:rsid w:val="004F4819"/>
    <w:rsid w:val="004F5BE0"/>
    <w:rsid w:val="004F771C"/>
    <w:rsid w:val="00502C31"/>
    <w:rsid w:val="00504793"/>
    <w:rsid w:val="0051110E"/>
    <w:rsid w:val="00516D33"/>
    <w:rsid w:val="00516F99"/>
    <w:rsid w:val="005423D4"/>
    <w:rsid w:val="00551714"/>
    <w:rsid w:val="005800E2"/>
    <w:rsid w:val="005859EF"/>
    <w:rsid w:val="005A38FB"/>
    <w:rsid w:val="005A7EB7"/>
    <w:rsid w:val="005B7387"/>
    <w:rsid w:val="005C45A9"/>
    <w:rsid w:val="005E2A1D"/>
    <w:rsid w:val="005E58F8"/>
    <w:rsid w:val="005E73F6"/>
    <w:rsid w:val="005F3753"/>
    <w:rsid w:val="00607F45"/>
    <w:rsid w:val="00616591"/>
    <w:rsid w:val="00630AA9"/>
    <w:rsid w:val="006355C5"/>
    <w:rsid w:val="0064156F"/>
    <w:rsid w:val="00646765"/>
    <w:rsid w:val="006503C8"/>
    <w:rsid w:val="00650D04"/>
    <w:rsid w:val="00660588"/>
    <w:rsid w:val="00660D8B"/>
    <w:rsid w:val="00664BA2"/>
    <w:rsid w:val="00671482"/>
    <w:rsid w:val="00672598"/>
    <w:rsid w:val="00673252"/>
    <w:rsid w:val="006A674D"/>
    <w:rsid w:val="006B30DA"/>
    <w:rsid w:val="006B403D"/>
    <w:rsid w:val="006C7FD5"/>
    <w:rsid w:val="006E7353"/>
    <w:rsid w:val="006F68BB"/>
    <w:rsid w:val="00724AC3"/>
    <w:rsid w:val="007463B0"/>
    <w:rsid w:val="0074751F"/>
    <w:rsid w:val="00754C8D"/>
    <w:rsid w:val="007637D5"/>
    <w:rsid w:val="0076523A"/>
    <w:rsid w:val="00765C8F"/>
    <w:rsid w:val="00780FED"/>
    <w:rsid w:val="00796C06"/>
    <w:rsid w:val="007A35B2"/>
    <w:rsid w:val="007A3AAF"/>
    <w:rsid w:val="007B5EAC"/>
    <w:rsid w:val="007D2BE3"/>
    <w:rsid w:val="007F04DB"/>
    <w:rsid w:val="007F1541"/>
    <w:rsid w:val="008163D7"/>
    <w:rsid w:val="00821A38"/>
    <w:rsid w:val="00827CD1"/>
    <w:rsid w:val="008429B5"/>
    <w:rsid w:val="0084434D"/>
    <w:rsid w:val="00847514"/>
    <w:rsid w:val="00857530"/>
    <w:rsid w:val="008627B6"/>
    <w:rsid w:val="00870164"/>
    <w:rsid w:val="00876764"/>
    <w:rsid w:val="008800A1"/>
    <w:rsid w:val="008863C0"/>
    <w:rsid w:val="00892EB3"/>
    <w:rsid w:val="00894620"/>
    <w:rsid w:val="008A7A2A"/>
    <w:rsid w:val="008B25A6"/>
    <w:rsid w:val="008C14CF"/>
    <w:rsid w:val="009036C5"/>
    <w:rsid w:val="00903F9E"/>
    <w:rsid w:val="009114E3"/>
    <w:rsid w:val="009139BC"/>
    <w:rsid w:val="00915515"/>
    <w:rsid w:val="009171A6"/>
    <w:rsid w:val="00917214"/>
    <w:rsid w:val="0093110C"/>
    <w:rsid w:val="00931B21"/>
    <w:rsid w:val="00934A02"/>
    <w:rsid w:val="00950A1A"/>
    <w:rsid w:val="009530E9"/>
    <w:rsid w:val="00961986"/>
    <w:rsid w:val="009668C5"/>
    <w:rsid w:val="00984C4B"/>
    <w:rsid w:val="00984FF1"/>
    <w:rsid w:val="00991F0F"/>
    <w:rsid w:val="009A0634"/>
    <w:rsid w:val="009B2109"/>
    <w:rsid w:val="009E1D1B"/>
    <w:rsid w:val="009E2E0B"/>
    <w:rsid w:val="009E3859"/>
    <w:rsid w:val="00A0575D"/>
    <w:rsid w:val="00A32DD3"/>
    <w:rsid w:val="00A33D0B"/>
    <w:rsid w:val="00A3608D"/>
    <w:rsid w:val="00A71A01"/>
    <w:rsid w:val="00A73E8D"/>
    <w:rsid w:val="00A821D6"/>
    <w:rsid w:val="00A82ECE"/>
    <w:rsid w:val="00AA1EAF"/>
    <w:rsid w:val="00AA442D"/>
    <w:rsid w:val="00AB248A"/>
    <w:rsid w:val="00AC07F3"/>
    <w:rsid w:val="00AC66B4"/>
    <w:rsid w:val="00AC69B7"/>
    <w:rsid w:val="00AE380F"/>
    <w:rsid w:val="00AE538E"/>
    <w:rsid w:val="00AF13D0"/>
    <w:rsid w:val="00AF2D5E"/>
    <w:rsid w:val="00AF2E2A"/>
    <w:rsid w:val="00B04157"/>
    <w:rsid w:val="00B07591"/>
    <w:rsid w:val="00B146F5"/>
    <w:rsid w:val="00B214C5"/>
    <w:rsid w:val="00B22B18"/>
    <w:rsid w:val="00B346A5"/>
    <w:rsid w:val="00B42842"/>
    <w:rsid w:val="00B42F9F"/>
    <w:rsid w:val="00B503BB"/>
    <w:rsid w:val="00B516F2"/>
    <w:rsid w:val="00B659C3"/>
    <w:rsid w:val="00B66FB2"/>
    <w:rsid w:val="00B70750"/>
    <w:rsid w:val="00B74E94"/>
    <w:rsid w:val="00B77EA7"/>
    <w:rsid w:val="00B9050E"/>
    <w:rsid w:val="00BA01E8"/>
    <w:rsid w:val="00BC4D23"/>
    <w:rsid w:val="00BD0CB2"/>
    <w:rsid w:val="00BE6CC5"/>
    <w:rsid w:val="00C01F7D"/>
    <w:rsid w:val="00C22BED"/>
    <w:rsid w:val="00C272CB"/>
    <w:rsid w:val="00C463AD"/>
    <w:rsid w:val="00C50BE0"/>
    <w:rsid w:val="00C50D4C"/>
    <w:rsid w:val="00C528AD"/>
    <w:rsid w:val="00C542C1"/>
    <w:rsid w:val="00C67223"/>
    <w:rsid w:val="00C84EE3"/>
    <w:rsid w:val="00C93884"/>
    <w:rsid w:val="00CD5B98"/>
    <w:rsid w:val="00CE01DC"/>
    <w:rsid w:val="00CE3562"/>
    <w:rsid w:val="00D022D2"/>
    <w:rsid w:val="00D0381C"/>
    <w:rsid w:val="00D072F6"/>
    <w:rsid w:val="00D21DA4"/>
    <w:rsid w:val="00D25364"/>
    <w:rsid w:val="00D26884"/>
    <w:rsid w:val="00D27077"/>
    <w:rsid w:val="00D352F9"/>
    <w:rsid w:val="00D41B57"/>
    <w:rsid w:val="00D42E9F"/>
    <w:rsid w:val="00D45DAB"/>
    <w:rsid w:val="00D64A96"/>
    <w:rsid w:val="00D7178A"/>
    <w:rsid w:val="00D733CC"/>
    <w:rsid w:val="00D76BFE"/>
    <w:rsid w:val="00D76F8C"/>
    <w:rsid w:val="00D802C6"/>
    <w:rsid w:val="00D933C5"/>
    <w:rsid w:val="00DA266C"/>
    <w:rsid w:val="00DB1164"/>
    <w:rsid w:val="00DB13ED"/>
    <w:rsid w:val="00DC6DAA"/>
    <w:rsid w:val="00E00606"/>
    <w:rsid w:val="00E034CD"/>
    <w:rsid w:val="00E122EC"/>
    <w:rsid w:val="00E13CDA"/>
    <w:rsid w:val="00E14FE6"/>
    <w:rsid w:val="00E1725F"/>
    <w:rsid w:val="00E213ED"/>
    <w:rsid w:val="00E21FEB"/>
    <w:rsid w:val="00E23C38"/>
    <w:rsid w:val="00E327AE"/>
    <w:rsid w:val="00E32B1F"/>
    <w:rsid w:val="00E34584"/>
    <w:rsid w:val="00E40A76"/>
    <w:rsid w:val="00E43E07"/>
    <w:rsid w:val="00E45D46"/>
    <w:rsid w:val="00E52918"/>
    <w:rsid w:val="00E658C6"/>
    <w:rsid w:val="00E74994"/>
    <w:rsid w:val="00E749EC"/>
    <w:rsid w:val="00E84129"/>
    <w:rsid w:val="00E91FAE"/>
    <w:rsid w:val="00EA676D"/>
    <w:rsid w:val="00EB4C1D"/>
    <w:rsid w:val="00ED3088"/>
    <w:rsid w:val="00EE6E81"/>
    <w:rsid w:val="00F0422C"/>
    <w:rsid w:val="00F072DD"/>
    <w:rsid w:val="00F2154C"/>
    <w:rsid w:val="00F22EA4"/>
    <w:rsid w:val="00F50BBD"/>
    <w:rsid w:val="00F76CBC"/>
    <w:rsid w:val="00FB3A5C"/>
    <w:rsid w:val="00FB555E"/>
    <w:rsid w:val="00FC0F97"/>
    <w:rsid w:val="00FE3C3B"/>
    <w:rsid w:val="00FF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ED803-9A22-43F8-B520-675CC119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uiPriority w:val="9"/>
    <w:qFormat/>
    <w:rsid w:val="00A73E8D"/>
    <w:pPr>
      <w:keepNext/>
      <w:outlineLvl w:val="0"/>
    </w:pPr>
    <w:rPr>
      <w:b/>
      <w:bCs/>
      <w:sz w:val="28"/>
    </w:rPr>
  </w:style>
  <w:style w:type="paragraph" w:styleId="2">
    <w:name w:val="heading 2"/>
    <w:basedOn w:val="a"/>
    <w:next w:val="a"/>
    <w:link w:val="20"/>
    <w:unhideWhenUsed/>
    <w:qFormat/>
    <w:rsid w:val="00A73E8D"/>
    <w:pPr>
      <w:keepNext/>
      <w:jc w:val="both"/>
      <w:outlineLvl w:val="1"/>
    </w:pPr>
    <w:rPr>
      <w:b/>
      <w:bCs/>
      <w:sz w:val="28"/>
    </w:rPr>
  </w:style>
  <w:style w:type="paragraph" w:styleId="3">
    <w:name w:val="heading 3"/>
    <w:basedOn w:val="a"/>
    <w:next w:val="a"/>
    <w:link w:val="30"/>
    <w:unhideWhenUsed/>
    <w:qFormat/>
    <w:rsid w:val="00A73E8D"/>
    <w:pPr>
      <w:keepNext/>
      <w:spacing w:before="240" w:after="60"/>
      <w:outlineLvl w:val="2"/>
    </w:pPr>
    <w:rPr>
      <w:rFonts w:ascii="Arial" w:hAnsi="Arial" w:cs="Arial"/>
      <w:b/>
      <w:bCs/>
      <w:sz w:val="26"/>
      <w:szCs w:val="26"/>
    </w:rPr>
  </w:style>
  <w:style w:type="paragraph" w:styleId="4">
    <w:name w:val="heading 4"/>
    <w:basedOn w:val="a"/>
    <w:next w:val="a"/>
    <w:link w:val="40"/>
    <w:qFormat/>
    <w:rsid w:val="00A73E8D"/>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A73E8D"/>
    <w:pPr>
      <w:keepNext/>
      <w:tabs>
        <w:tab w:val="num" w:pos="0"/>
      </w:tabs>
      <w:outlineLvl w:val="4"/>
    </w:pPr>
    <w:rPr>
      <w:rFonts w:ascii="Calibri" w:hAnsi="Calibri"/>
      <w:b/>
      <w:bCs/>
      <w:i/>
      <w:iCs/>
      <w:sz w:val="26"/>
      <w:szCs w:val="26"/>
      <w:lang w:eastAsia="ar-SA"/>
    </w:rPr>
  </w:style>
  <w:style w:type="paragraph" w:styleId="6">
    <w:name w:val="heading 6"/>
    <w:basedOn w:val="a"/>
    <w:next w:val="a"/>
    <w:link w:val="60"/>
    <w:qFormat/>
    <w:rsid w:val="00A73E8D"/>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uiPriority w:val="99"/>
    <w:qFormat/>
    <w:rsid w:val="00A73E8D"/>
    <w:pPr>
      <w:keepNext/>
      <w:tabs>
        <w:tab w:val="num" w:pos="0"/>
      </w:tabs>
      <w:jc w:val="both"/>
      <w:outlineLvl w:val="6"/>
    </w:pPr>
    <w:rPr>
      <w:rFonts w:ascii="Calibri" w:hAnsi="Calibri"/>
      <w:lang w:eastAsia="ar-SA"/>
    </w:rPr>
  </w:style>
  <w:style w:type="paragraph" w:styleId="8">
    <w:name w:val="heading 8"/>
    <w:basedOn w:val="a"/>
    <w:next w:val="a"/>
    <w:link w:val="80"/>
    <w:uiPriority w:val="99"/>
    <w:qFormat/>
    <w:rsid w:val="00A73E8D"/>
    <w:pPr>
      <w:keepNext/>
      <w:tabs>
        <w:tab w:val="num" w:pos="0"/>
      </w:tabs>
      <w:ind w:left="5954"/>
      <w:jc w:val="right"/>
      <w:outlineLvl w:val="7"/>
    </w:pPr>
    <w:rPr>
      <w:rFonts w:ascii="Calibri" w:hAnsi="Calibri"/>
      <w:i/>
      <w:iCs/>
      <w:lang w:eastAsia="ar-SA"/>
    </w:rPr>
  </w:style>
  <w:style w:type="paragraph" w:styleId="9">
    <w:name w:val="heading 9"/>
    <w:basedOn w:val="a"/>
    <w:next w:val="a"/>
    <w:link w:val="90"/>
    <w:uiPriority w:val="99"/>
    <w:semiHidden/>
    <w:unhideWhenUsed/>
    <w:qFormat/>
    <w:rsid w:val="00A73E8D"/>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uiPriority w:val="99"/>
    <w:rsid w:val="00285CBF"/>
    <w:pPr>
      <w:autoSpaceDE w:val="0"/>
      <w:autoSpaceDN w:val="0"/>
      <w:jc w:val="both"/>
    </w:pPr>
    <w:rPr>
      <w:sz w:val="28"/>
      <w:szCs w:val="28"/>
    </w:rPr>
  </w:style>
  <w:style w:type="character" w:customStyle="1" w:styleId="a4">
    <w:name w:val="Основной текст с отступом Знак"/>
    <w:basedOn w:val="a0"/>
    <w:link w:val="a3"/>
    <w:uiPriority w:val="99"/>
    <w:rsid w:val="00285CBF"/>
    <w:rPr>
      <w:rFonts w:ascii="Times New Roman" w:eastAsia="Times New Roman" w:hAnsi="Times New Roman" w:cs="Times New Roman"/>
      <w:sz w:val="28"/>
      <w:szCs w:val="28"/>
      <w:lang w:eastAsia="ru-RU"/>
    </w:rPr>
  </w:style>
  <w:style w:type="paragraph" w:styleId="a5">
    <w:name w:val="footnote text"/>
    <w:basedOn w:val="a"/>
    <w:link w:val="a6"/>
    <w:uiPriority w:val="99"/>
    <w:rsid w:val="00285CBF"/>
    <w:rPr>
      <w:sz w:val="20"/>
      <w:szCs w:val="20"/>
    </w:rPr>
  </w:style>
  <w:style w:type="character" w:customStyle="1" w:styleId="a6">
    <w:name w:val="Текст сноски Знак"/>
    <w:basedOn w:val="a0"/>
    <w:link w:val="a5"/>
    <w:uiPriority w:val="99"/>
    <w:rsid w:val="00285CBF"/>
    <w:rPr>
      <w:rFonts w:ascii="Times New Roman" w:eastAsia="Times New Roman" w:hAnsi="Times New Roman" w:cs="Times New Roman"/>
      <w:sz w:val="20"/>
      <w:szCs w:val="20"/>
      <w:lang w:eastAsia="ru-RU"/>
    </w:rPr>
  </w:style>
  <w:style w:type="character" w:styleId="a7">
    <w:name w:val="footnote reference"/>
    <w:uiPriority w:val="99"/>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8A"/>
    <w:pPr>
      <w:tabs>
        <w:tab w:val="center" w:pos="4677"/>
        <w:tab w:val="right" w:pos="9355"/>
      </w:tabs>
    </w:pPr>
  </w:style>
  <w:style w:type="character" w:customStyle="1" w:styleId="ab">
    <w:name w:val="Нижний колонтитул Знак"/>
    <w:basedOn w:val="a0"/>
    <w:link w:val="aa"/>
    <w:uiPriority w:val="99"/>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B70750"/>
    <w:rPr>
      <w:rFonts w:ascii="Tahoma" w:hAnsi="Tahoma" w:cs="Tahoma"/>
      <w:sz w:val="16"/>
      <w:szCs w:val="16"/>
    </w:rPr>
  </w:style>
  <w:style w:type="character" w:customStyle="1" w:styleId="ad">
    <w:name w:val="Текст выноски Знак"/>
    <w:basedOn w:val="a0"/>
    <w:link w:val="ac"/>
    <w:uiPriority w:val="99"/>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page number"/>
    <w:basedOn w:val="a0"/>
    <w:uiPriority w:val="99"/>
    <w:rsid w:val="009036C5"/>
  </w:style>
  <w:style w:type="paragraph" w:customStyle="1" w:styleId="ConsPlusNormal">
    <w:name w:val="ConsPlusNormal"/>
    <w:link w:val="ConsPlusNormal0"/>
    <w:rsid w:val="002A5C4C"/>
    <w:pPr>
      <w:autoSpaceDE w:val="0"/>
      <w:autoSpaceDN w:val="0"/>
      <w:adjustRightInd w:val="0"/>
      <w:spacing w:after="0" w:line="240" w:lineRule="auto"/>
    </w:pPr>
    <w:rPr>
      <w:rFonts w:ascii="Times New Roman" w:hAnsi="Times New Roman" w:cs="Times New Roman"/>
      <w:sz w:val="28"/>
      <w:szCs w:val="28"/>
    </w:rPr>
  </w:style>
  <w:style w:type="table" w:styleId="af0">
    <w:name w:val="Table Grid"/>
    <w:basedOn w:val="a1"/>
    <w:rsid w:val="001616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616AD"/>
    <w:pPr>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4"/>
    <w:basedOn w:val="a1"/>
    <w:next w:val="af0"/>
    <w:uiPriority w:val="59"/>
    <w:rsid w:val="004F44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214CA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Заголовок 1 Знак"/>
    <w:basedOn w:val="a0"/>
    <w:link w:val="10"/>
    <w:uiPriority w:val="9"/>
    <w:rsid w:val="00A73E8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73E8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A73E8D"/>
    <w:rPr>
      <w:rFonts w:ascii="Arial" w:eastAsia="Times New Roman" w:hAnsi="Arial" w:cs="Arial"/>
      <w:b/>
      <w:bCs/>
      <w:sz w:val="26"/>
      <w:szCs w:val="26"/>
      <w:lang w:eastAsia="ru-RU"/>
    </w:rPr>
  </w:style>
  <w:style w:type="character" w:customStyle="1" w:styleId="40">
    <w:name w:val="Заголовок 4 Знак"/>
    <w:basedOn w:val="a0"/>
    <w:link w:val="4"/>
    <w:rsid w:val="00A73E8D"/>
    <w:rPr>
      <w:rFonts w:ascii="Calibri" w:eastAsia="Times New Roman" w:hAnsi="Calibri" w:cs="Times New Roman"/>
      <w:b/>
      <w:bCs/>
      <w:sz w:val="28"/>
      <w:szCs w:val="28"/>
      <w:lang w:eastAsia="ar-SA"/>
    </w:rPr>
  </w:style>
  <w:style w:type="character" w:customStyle="1" w:styleId="50">
    <w:name w:val="Заголовок 5 Знак"/>
    <w:basedOn w:val="a0"/>
    <w:link w:val="5"/>
    <w:rsid w:val="00A73E8D"/>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A73E8D"/>
    <w:rPr>
      <w:rFonts w:ascii="Calibri" w:eastAsia="Times New Roman" w:hAnsi="Calibri" w:cs="Times New Roman"/>
      <w:b/>
      <w:bCs/>
      <w:sz w:val="20"/>
      <w:szCs w:val="20"/>
      <w:lang w:eastAsia="ar-SA"/>
    </w:rPr>
  </w:style>
  <w:style w:type="character" w:customStyle="1" w:styleId="70">
    <w:name w:val="Заголовок 7 Знак"/>
    <w:basedOn w:val="a0"/>
    <w:link w:val="7"/>
    <w:uiPriority w:val="99"/>
    <w:rsid w:val="00A73E8D"/>
    <w:rPr>
      <w:rFonts w:ascii="Calibri" w:eastAsia="Times New Roman" w:hAnsi="Calibri" w:cs="Times New Roman"/>
      <w:sz w:val="24"/>
      <w:szCs w:val="24"/>
      <w:lang w:eastAsia="ar-SA"/>
    </w:rPr>
  </w:style>
  <w:style w:type="character" w:customStyle="1" w:styleId="80">
    <w:name w:val="Заголовок 8 Знак"/>
    <w:basedOn w:val="a0"/>
    <w:link w:val="8"/>
    <w:uiPriority w:val="99"/>
    <w:rsid w:val="00A73E8D"/>
    <w:rPr>
      <w:rFonts w:ascii="Calibri" w:eastAsia="Times New Roman" w:hAnsi="Calibri" w:cs="Times New Roman"/>
      <w:i/>
      <w:iCs/>
      <w:sz w:val="24"/>
      <w:szCs w:val="24"/>
      <w:lang w:eastAsia="ar-SA"/>
    </w:rPr>
  </w:style>
  <w:style w:type="character" w:customStyle="1" w:styleId="90">
    <w:name w:val="Заголовок 9 Знак"/>
    <w:basedOn w:val="a0"/>
    <w:link w:val="9"/>
    <w:uiPriority w:val="99"/>
    <w:semiHidden/>
    <w:rsid w:val="00A73E8D"/>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A73E8D"/>
  </w:style>
  <w:style w:type="paragraph" w:customStyle="1" w:styleId="Default">
    <w:name w:val="Default"/>
    <w:uiPriority w:val="99"/>
    <w:rsid w:val="00A73E8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1">
    <w:name w:val="No Spacing"/>
    <w:uiPriority w:val="1"/>
    <w:qFormat/>
    <w:rsid w:val="00A73E8D"/>
    <w:pPr>
      <w:spacing w:after="0" w:line="240" w:lineRule="auto"/>
    </w:pPr>
    <w:rPr>
      <w:rFonts w:eastAsiaTheme="minorEastAsia"/>
      <w:lang w:eastAsia="ru-RU"/>
    </w:rPr>
  </w:style>
  <w:style w:type="table" w:customStyle="1" w:styleId="15">
    <w:name w:val="Сетка таблицы1"/>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59"/>
    <w:rsid w:val="00A7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A73E8D"/>
    <w:pPr>
      <w:spacing w:before="100" w:beforeAutospacing="1" w:after="100" w:afterAutospacing="1"/>
    </w:pPr>
  </w:style>
  <w:style w:type="character" w:styleId="af3">
    <w:name w:val="Strong"/>
    <w:basedOn w:val="a0"/>
    <w:uiPriority w:val="22"/>
    <w:qFormat/>
    <w:rsid w:val="00A73E8D"/>
    <w:rPr>
      <w:b/>
      <w:bCs/>
    </w:rPr>
  </w:style>
  <w:style w:type="character" w:customStyle="1" w:styleId="apple-converted-space">
    <w:name w:val="apple-converted-space"/>
    <w:basedOn w:val="a0"/>
    <w:rsid w:val="00A73E8D"/>
  </w:style>
  <w:style w:type="table" w:customStyle="1" w:styleId="510">
    <w:name w:val="Сетка таблицы5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91">
    <w:name w:val="Заголовок 91"/>
    <w:basedOn w:val="a"/>
    <w:next w:val="a"/>
    <w:uiPriority w:val="99"/>
    <w:unhideWhenUsed/>
    <w:qFormat/>
    <w:rsid w:val="00A73E8D"/>
    <w:pPr>
      <w:keepNext/>
      <w:keepLines/>
      <w:spacing w:before="200" w:line="276" w:lineRule="auto"/>
      <w:outlineLvl w:val="8"/>
    </w:pPr>
    <w:rPr>
      <w:rFonts w:ascii="Cambria" w:hAnsi="Cambria"/>
      <w:i/>
      <w:iCs/>
      <w:color w:val="404040"/>
      <w:sz w:val="20"/>
      <w:szCs w:val="20"/>
    </w:rPr>
  </w:style>
  <w:style w:type="numbering" w:customStyle="1" w:styleId="110">
    <w:name w:val="Нет списка11"/>
    <w:next w:val="a2"/>
    <w:uiPriority w:val="99"/>
    <w:semiHidden/>
    <w:unhideWhenUsed/>
    <w:rsid w:val="00A73E8D"/>
  </w:style>
  <w:style w:type="paragraph" w:styleId="af4">
    <w:name w:val="Body Text"/>
    <w:basedOn w:val="a"/>
    <w:link w:val="af5"/>
    <w:uiPriority w:val="99"/>
    <w:unhideWhenUsed/>
    <w:rsid w:val="00A73E8D"/>
    <w:pPr>
      <w:spacing w:after="120" w:line="276" w:lineRule="auto"/>
    </w:pPr>
    <w:rPr>
      <w:rFonts w:ascii="Calibri" w:hAnsi="Calibri"/>
      <w:sz w:val="22"/>
      <w:szCs w:val="22"/>
    </w:rPr>
  </w:style>
  <w:style w:type="character" w:customStyle="1" w:styleId="af5">
    <w:name w:val="Основной текст Знак"/>
    <w:basedOn w:val="a0"/>
    <w:link w:val="af4"/>
    <w:uiPriority w:val="99"/>
    <w:rsid w:val="00A73E8D"/>
    <w:rPr>
      <w:rFonts w:ascii="Calibri" w:eastAsia="Times New Roman" w:hAnsi="Calibri" w:cs="Times New Roman"/>
      <w:lang w:eastAsia="ru-RU"/>
    </w:rPr>
  </w:style>
  <w:style w:type="paragraph" w:customStyle="1" w:styleId="ConsPlusTitle">
    <w:name w:val="ConsPlusTitle"/>
    <w:uiPriority w:val="99"/>
    <w:rsid w:val="00A73E8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Hyperlink"/>
    <w:uiPriority w:val="99"/>
    <w:unhideWhenUsed/>
    <w:rsid w:val="00A73E8D"/>
    <w:rPr>
      <w:color w:val="000080"/>
      <w:u w:val="single"/>
    </w:rPr>
  </w:style>
  <w:style w:type="character" w:customStyle="1" w:styleId="apple-style-span">
    <w:name w:val="apple-style-span"/>
    <w:basedOn w:val="a0"/>
    <w:rsid w:val="00A73E8D"/>
    <w:rPr>
      <w:rFonts w:ascii="Times New Roman" w:hAnsi="Times New Roman" w:cs="Times New Roman" w:hint="default"/>
    </w:rPr>
  </w:style>
  <w:style w:type="table" w:customStyle="1" w:styleId="41">
    <w:name w:val="Сетка таблицы4"/>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1"/>
    <w:next w:val="a2"/>
    <w:uiPriority w:val="99"/>
    <w:semiHidden/>
    <w:unhideWhenUsed/>
    <w:rsid w:val="00A73E8D"/>
  </w:style>
  <w:style w:type="table" w:customStyle="1" w:styleId="112">
    <w:name w:val="Сетка таблицы11"/>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Просмотренная гиперссылка1"/>
    <w:basedOn w:val="a0"/>
    <w:uiPriority w:val="99"/>
    <w:semiHidden/>
    <w:unhideWhenUsed/>
    <w:rsid w:val="00A73E8D"/>
    <w:rPr>
      <w:rFonts w:cs="Times New Roman"/>
      <w:color w:val="800080"/>
      <w:u w:val="single"/>
    </w:rPr>
  </w:style>
  <w:style w:type="character" w:customStyle="1" w:styleId="17">
    <w:name w:val="Основной текст Знак1"/>
    <w:basedOn w:val="a0"/>
    <w:uiPriority w:val="99"/>
    <w:semiHidden/>
    <w:rsid w:val="00A73E8D"/>
    <w:rPr>
      <w:rFonts w:ascii="Times New Roman" w:hAnsi="Times New Roman" w:cs="Times New Roman"/>
      <w:sz w:val="24"/>
      <w:szCs w:val="24"/>
      <w:lang w:val="x-none" w:eastAsia="ru-RU"/>
    </w:rPr>
  </w:style>
  <w:style w:type="character" w:customStyle="1" w:styleId="18">
    <w:name w:val="Текст сноски Знак1"/>
    <w:basedOn w:val="a0"/>
    <w:uiPriority w:val="99"/>
    <w:semiHidden/>
    <w:rsid w:val="00A73E8D"/>
    <w:rPr>
      <w:rFonts w:eastAsia="Times New Roman"/>
      <w:sz w:val="20"/>
      <w:szCs w:val="20"/>
      <w:lang w:eastAsia="ru-RU"/>
    </w:rPr>
  </w:style>
  <w:style w:type="character" w:customStyle="1" w:styleId="141">
    <w:name w:val="Текст сноски Знак141"/>
    <w:basedOn w:val="a0"/>
    <w:uiPriority w:val="99"/>
    <w:semiHidden/>
    <w:rsid w:val="00A73E8D"/>
    <w:rPr>
      <w:rFonts w:eastAsia="Times New Roman" w:cs="Times New Roman"/>
      <w:sz w:val="20"/>
      <w:szCs w:val="20"/>
      <w:lang w:val="x-none" w:eastAsia="ru-RU"/>
    </w:rPr>
  </w:style>
  <w:style w:type="character" w:customStyle="1" w:styleId="140">
    <w:name w:val="Текст сноски Знак140"/>
    <w:basedOn w:val="a0"/>
    <w:uiPriority w:val="99"/>
    <w:semiHidden/>
    <w:rsid w:val="00A73E8D"/>
    <w:rPr>
      <w:rFonts w:eastAsia="Times New Roman" w:cs="Times New Roman"/>
      <w:sz w:val="20"/>
      <w:szCs w:val="20"/>
      <w:lang w:val="x-none" w:eastAsia="ru-RU"/>
    </w:rPr>
  </w:style>
  <w:style w:type="character" w:customStyle="1" w:styleId="139">
    <w:name w:val="Текст сноски Знак139"/>
    <w:basedOn w:val="a0"/>
    <w:uiPriority w:val="99"/>
    <w:semiHidden/>
    <w:rsid w:val="00A73E8D"/>
    <w:rPr>
      <w:rFonts w:eastAsia="Times New Roman" w:cs="Times New Roman"/>
      <w:sz w:val="20"/>
      <w:szCs w:val="20"/>
      <w:lang w:val="x-none" w:eastAsia="ru-RU"/>
    </w:rPr>
  </w:style>
  <w:style w:type="character" w:customStyle="1" w:styleId="138">
    <w:name w:val="Текст сноски Знак138"/>
    <w:basedOn w:val="a0"/>
    <w:uiPriority w:val="99"/>
    <w:semiHidden/>
    <w:rsid w:val="00A73E8D"/>
    <w:rPr>
      <w:rFonts w:eastAsia="Times New Roman" w:cs="Times New Roman"/>
      <w:sz w:val="20"/>
      <w:szCs w:val="20"/>
      <w:lang w:val="x-none" w:eastAsia="ru-RU"/>
    </w:rPr>
  </w:style>
  <w:style w:type="character" w:customStyle="1" w:styleId="137">
    <w:name w:val="Текст сноски Знак137"/>
    <w:basedOn w:val="a0"/>
    <w:uiPriority w:val="99"/>
    <w:semiHidden/>
    <w:rsid w:val="00A73E8D"/>
    <w:rPr>
      <w:rFonts w:eastAsia="Times New Roman" w:cs="Times New Roman"/>
      <w:sz w:val="20"/>
      <w:szCs w:val="20"/>
      <w:lang w:val="x-none" w:eastAsia="ru-RU"/>
    </w:rPr>
  </w:style>
  <w:style w:type="character" w:customStyle="1" w:styleId="136">
    <w:name w:val="Текст сноски Знак136"/>
    <w:basedOn w:val="a0"/>
    <w:uiPriority w:val="99"/>
    <w:semiHidden/>
    <w:rsid w:val="00A73E8D"/>
    <w:rPr>
      <w:rFonts w:eastAsia="Times New Roman" w:cs="Times New Roman"/>
      <w:sz w:val="20"/>
      <w:szCs w:val="20"/>
      <w:lang w:val="x-none" w:eastAsia="ru-RU"/>
    </w:rPr>
  </w:style>
  <w:style w:type="character" w:customStyle="1" w:styleId="135">
    <w:name w:val="Текст сноски Знак135"/>
    <w:basedOn w:val="a0"/>
    <w:uiPriority w:val="99"/>
    <w:semiHidden/>
    <w:rsid w:val="00A73E8D"/>
    <w:rPr>
      <w:rFonts w:eastAsia="Times New Roman" w:cs="Times New Roman"/>
      <w:sz w:val="20"/>
      <w:szCs w:val="20"/>
      <w:lang w:val="x-none" w:eastAsia="ru-RU"/>
    </w:rPr>
  </w:style>
  <w:style w:type="character" w:customStyle="1" w:styleId="134">
    <w:name w:val="Текст сноски Знак134"/>
    <w:basedOn w:val="a0"/>
    <w:uiPriority w:val="99"/>
    <w:semiHidden/>
    <w:rsid w:val="00A73E8D"/>
    <w:rPr>
      <w:rFonts w:eastAsia="Times New Roman" w:cs="Times New Roman"/>
      <w:sz w:val="20"/>
      <w:szCs w:val="20"/>
      <w:lang w:val="x-none" w:eastAsia="ru-RU"/>
    </w:rPr>
  </w:style>
  <w:style w:type="character" w:customStyle="1" w:styleId="133">
    <w:name w:val="Текст сноски Знак133"/>
    <w:basedOn w:val="a0"/>
    <w:uiPriority w:val="99"/>
    <w:semiHidden/>
    <w:rsid w:val="00A73E8D"/>
    <w:rPr>
      <w:rFonts w:eastAsia="Times New Roman" w:cs="Times New Roman"/>
      <w:sz w:val="20"/>
      <w:szCs w:val="20"/>
      <w:lang w:val="x-none" w:eastAsia="ru-RU"/>
    </w:rPr>
  </w:style>
  <w:style w:type="character" w:customStyle="1" w:styleId="132">
    <w:name w:val="Текст сноски Знак132"/>
    <w:basedOn w:val="a0"/>
    <w:uiPriority w:val="99"/>
    <w:semiHidden/>
    <w:rsid w:val="00A73E8D"/>
    <w:rPr>
      <w:rFonts w:eastAsia="Times New Roman" w:cs="Times New Roman"/>
      <w:sz w:val="20"/>
      <w:szCs w:val="20"/>
      <w:lang w:val="x-none" w:eastAsia="ru-RU"/>
    </w:rPr>
  </w:style>
  <w:style w:type="character" w:customStyle="1" w:styleId="131">
    <w:name w:val="Текст сноски Знак131"/>
    <w:basedOn w:val="a0"/>
    <w:uiPriority w:val="99"/>
    <w:semiHidden/>
    <w:rsid w:val="00A73E8D"/>
    <w:rPr>
      <w:rFonts w:eastAsia="Times New Roman" w:cs="Times New Roman"/>
      <w:sz w:val="20"/>
      <w:szCs w:val="20"/>
      <w:lang w:val="x-none" w:eastAsia="ru-RU"/>
    </w:rPr>
  </w:style>
  <w:style w:type="character" w:customStyle="1" w:styleId="130">
    <w:name w:val="Текст сноски Знак130"/>
    <w:basedOn w:val="a0"/>
    <w:uiPriority w:val="99"/>
    <w:semiHidden/>
    <w:rsid w:val="00A73E8D"/>
    <w:rPr>
      <w:rFonts w:eastAsia="Times New Roman" w:cs="Times New Roman"/>
      <w:sz w:val="20"/>
      <w:szCs w:val="20"/>
      <w:lang w:val="x-none" w:eastAsia="ru-RU"/>
    </w:rPr>
  </w:style>
  <w:style w:type="character" w:customStyle="1" w:styleId="129">
    <w:name w:val="Текст сноски Знак129"/>
    <w:basedOn w:val="a0"/>
    <w:uiPriority w:val="99"/>
    <w:semiHidden/>
    <w:rsid w:val="00A73E8D"/>
    <w:rPr>
      <w:rFonts w:eastAsia="Times New Roman" w:cs="Times New Roman"/>
      <w:sz w:val="20"/>
      <w:szCs w:val="20"/>
      <w:lang w:val="x-none" w:eastAsia="ru-RU"/>
    </w:rPr>
  </w:style>
  <w:style w:type="character" w:customStyle="1" w:styleId="128">
    <w:name w:val="Текст сноски Знак128"/>
    <w:basedOn w:val="a0"/>
    <w:uiPriority w:val="99"/>
    <w:semiHidden/>
    <w:rsid w:val="00A73E8D"/>
    <w:rPr>
      <w:rFonts w:eastAsia="Times New Roman" w:cs="Times New Roman"/>
      <w:sz w:val="20"/>
      <w:szCs w:val="20"/>
      <w:lang w:val="x-none" w:eastAsia="ru-RU"/>
    </w:rPr>
  </w:style>
  <w:style w:type="character" w:customStyle="1" w:styleId="127">
    <w:name w:val="Текст сноски Знак127"/>
    <w:basedOn w:val="a0"/>
    <w:uiPriority w:val="99"/>
    <w:semiHidden/>
    <w:rsid w:val="00A73E8D"/>
    <w:rPr>
      <w:rFonts w:eastAsia="Times New Roman" w:cs="Times New Roman"/>
      <w:sz w:val="20"/>
      <w:szCs w:val="20"/>
      <w:lang w:val="x-none" w:eastAsia="ru-RU"/>
    </w:rPr>
  </w:style>
  <w:style w:type="character" w:customStyle="1" w:styleId="126">
    <w:name w:val="Текст сноски Знак126"/>
    <w:basedOn w:val="a0"/>
    <w:uiPriority w:val="99"/>
    <w:semiHidden/>
    <w:rsid w:val="00A73E8D"/>
    <w:rPr>
      <w:rFonts w:eastAsia="Times New Roman" w:cs="Times New Roman"/>
      <w:sz w:val="20"/>
      <w:szCs w:val="20"/>
      <w:lang w:val="x-none" w:eastAsia="ru-RU"/>
    </w:rPr>
  </w:style>
  <w:style w:type="character" w:customStyle="1" w:styleId="125">
    <w:name w:val="Текст сноски Знак125"/>
    <w:basedOn w:val="a0"/>
    <w:uiPriority w:val="99"/>
    <w:semiHidden/>
    <w:rsid w:val="00A73E8D"/>
    <w:rPr>
      <w:rFonts w:eastAsia="Times New Roman" w:cs="Times New Roman"/>
      <w:sz w:val="20"/>
      <w:szCs w:val="20"/>
      <w:lang w:val="x-none" w:eastAsia="ru-RU"/>
    </w:rPr>
  </w:style>
  <w:style w:type="character" w:customStyle="1" w:styleId="124">
    <w:name w:val="Текст сноски Знак124"/>
    <w:basedOn w:val="a0"/>
    <w:uiPriority w:val="99"/>
    <w:semiHidden/>
    <w:rsid w:val="00A73E8D"/>
    <w:rPr>
      <w:rFonts w:eastAsia="Times New Roman" w:cs="Times New Roman"/>
      <w:sz w:val="20"/>
      <w:szCs w:val="20"/>
      <w:lang w:val="x-none" w:eastAsia="ru-RU"/>
    </w:rPr>
  </w:style>
  <w:style w:type="character" w:customStyle="1" w:styleId="123">
    <w:name w:val="Текст сноски Знак123"/>
    <w:basedOn w:val="a0"/>
    <w:uiPriority w:val="99"/>
    <w:semiHidden/>
    <w:rsid w:val="00A73E8D"/>
    <w:rPr>
      <w:rFonts w:eastAsia="Times New Roman" w:cs="Times New Roman"/>
      <w:sz w:val="20"/>
      <w:szCs w:val="20"/>
      <w:lang w:val="x-none" w:eastAsia="ru-RU"/>
    </w:rPr>
  </w:style>
  <w:style w:type="character" w:customStyle="1" w:styleId="122">
    <w:name w:val="Текст сноски Знак122"/>
    <w:basedOn w:val="a0"/>
    <w:uiPriority w:val="99"/>
    <w:semiHidden/>
    <w:rsid w:val="00A73E8D"/>
    <w:rPr>
      <w:rFonts w:eastAsia="Times New Roman" w:cs="Times New Roman"/>
      <w:sz w:val="20"/>
      <w:szCs w:val="20"/>
      <w:lang w:val="x-none" w:eastAsia="ru-RU"/>
    </w:rPr>
  </w:style>
  <w:style w:type="character" w:customStyle="1" w:styleId="121">
    <w:name w:val="Текст сноски Знак121"/>
    <w:basedOn w:val="a0"/>
    <w:uiPriority w:val="99"/>
    <w:semiHidden/>
    <w:rsid w:val="00A73E8D"/>
    <w:rPr>
      <w:rFonts w:eastAsia="Times New Roman" w:cs="Times New Roman"/>
      <w:sz w:val="20"/>
      <w:szCs w:val="20"/>
      <w:lang w:val="x-none" w:eastAsia="ru-RU"/>
    </w:rPr>
  </w:style>
  <w:style w:type="character" w:customStyle="1" w:styleId="120">
    <w:name w:val="Текст сноски Знак120"/>
    <w:basedOn w:val="a0"/>
    <w:uiPriority w:val="99"/>
    <w:semiHidden/>
    <w:rsid w:val="00A73E8D"/>
    <w:rPr>
      <w:rFonts w:eastAsia="Times New Roman" w:cs="Times New Roman"/>
      <w:sz w:val="20"/>
      <w:szCs w:val="20"/>
      <w:lang w:val="x-none" w:eastAsia="ru-RU"/>
    </w:rPr>
  </w:style>
  <w:style w:type="character" w:customStyle="1" w:styleId="119">
    <w:name w:val="Текст сноски Знак119"/>
    <w:basedOn w:val="a0"/>
    <w:uiPriority w:val="99"/>
    <w:semiHidden/>
    <w:rsid w:val="00A73E8D"/>
    <w:rPr>
      <w:rFonts w:eastAsia="Times New Roman" w:cs="Times New Roman"/>
      <w:sz w:val="20"/>
      <w:szCs w:val="20"/>
      <w:lang w:val="x-none" w:eastAsia="ru-RU"/>
    </w:rPr>
  </w:style>
  <w:style w:type="character" w:customStyle="1" w:styleId="118">
    <w:name w:val="Текст сноски Знак118"/>
    <w:basedOn w:val="a0"/>
    <w:uiPriority w:val="99"/>
    <w:semiHidden/>
    <w:rsid w:val="00A73E8D"/>
    <w:rPr>
      <w:rFonts w:eastAsia="Times New Roman" w:cs="Times New Roman"/>
      <w:sz w:val="20"/>
      <w:szCs w:val="20"/>
      <w:lang w:val="x-none" w:eastAsia="ru-RU"/>
    </w:rPr>
  </w:style>
  <w:style w:type="character" w:customStyle="1" w:styleId="117">
    <w:name w:val="Текст сноски Знак117"/>
    <w:basedOn w:val="a0"/>
    <w:uiPriority w:val="99"/>
    <w:semiHidden/>
    <w:rsid w:val="00A73E8D"/>
    <w:rPr>
      <w:rFonts w:eastAsia="Times New Roman" w:cs="Times New Roman"/>
      <w:sz w:val="20"/>
      <w:szCs w:val="20"/>
      <w:lang w:val="x-none" w:eastAsia="ru-RU"/>
    </w:rPr>
  </w:style>
  <w:style w:type="character" w:customStyle="1" w:styleId="116">
    <w:name w:val="Текст сноски Знак116"/>
    <w:basedOn w:val="a0"/>
    <w:uiPriority w:val="99"/>
    <w:semiHidden/>
    <w:rsid w:val="00A73E8D"/>
    <w:rPr>
      <w:rFonts w:eastAsia="Times New Roman" w:cs="Times New Roman"/>
      <w:sz w:val="20"/>
      <w:szCs w:val="20"/>
      <w:lang w:val="x-none" w:eastAsia="ru-RU"/>
    </w:rPr>
  </w:style>
  <w:style w:type="character" w:customStyle="1" w:styleId="115">
    <w:name w:val="Текст сноски Знак115"/>
    <w:basedOn w:val="a0"/>
    <w:uiPriority w:val="99"/>
    <w:semiHidden/>
    <w:rsid w:val="00A73E8D"/>
    <w:rPr>
      <w:rFonts w:eastAsia="Times New Roman" w:cs="Times New Roman"/>
      <w:sz w:val="20"/>
      <w:szCs w:val="20"/>
      <w:lang w:val="x-none" w:eastAsia="ru-RU"/>
    </w:rPr>
  </w:style>
  <w:style w:type="character" w:customStyle="1" w:styleId="114">
    <w:name w:val="Текст сноски Знак114"/>
    <w:basedOn w:val="a0"/>
    <w:uiPriority w:val="99"/>
    <w:semiHidden/>
    <w:rsid w:val="00A73E8D"/>
    <w:rPr>
      <w:rFonts w:eastAsia="Times New Roman" w:cs="Times New Roman"/>
      <w:sz w:val="20"/>
      <w:szCs w:val="20"/>
      <w:lang w:val="x-none" w:eastAsia="ru-RU"/>
    </w:rPr>
  </w:style>
  <w:style w:type="character" w:customStyle="1" w:styleId="113">
    <w:name w:val="Текст сноски Знак113"/>
    <w:basedOn w:val="a0"/>
    <w:uiPriority w:val="99"/>
    <w:semiHidden/>
    <w:rsid w:val="00A73E8D"/>
    <w:rPr>
      <w:rFonts w:eastAsia="Times New Roman" w:cs="Times New Roman"/>
      <w:sz w:val="20"/>
      <w:szCs w:val="20"/>
      <w:lang w:val="x-none" w:eastAsia="ru-RU"/>
    </w:rPr>
  </w:style>
  <w:style w:type="character" w:customStyle="1" w:styleId="1120">
    <w:name w:val="Текст сноски Знак112"/>
    <w:basedOn w:val="a0"/>
    <w:uiPriority w:val="99"/>
    <w:semiHidden/>
    <w:rsid w:val="00A73E8D"/>
    <w:rPr>
      <w:rFonts w:eastAsia="Times New Roman" w:cs="Times New Roman"/>
      <w:sz w:val="20"/>
      <w:szCs w:val="20"/>
      <w:lang w:val="x-none" w:eastAsia="ru-RU"/>
    </w:rPr>
  </w:style>
  <w:style w:type="character" w:customStyle="1" w:styleId="1110">
    <w:name w:val="Текст сноски Знак111"/>
    <w:basedOn w:val="a0"/>
    <w:uiPriority w:val="99"/>
    <w:semiHidden/>
    <w:rsid w:val="00A73E8D"/>
    <w:rPr>
      <w:rFonts w:eastAsia="Times New Roman" w:cs="Times New Roman"/>
      <w:sz w:val="20"/>
      <w:szCs w:val="20"/>
      <w:lang w:val="x-none" w:eastAsia="ru-RU"/>
    </w:rPr>
  </w:style>
  <w:style w:type="character" w:customStyle="1" w:styleId="1100">
    <w:name w:val="Текст сноски Знак110"/>
    <w:basedOn w:val="a0"/>
    <w:uiPriority w:val="99"/>
    <w:semiHidden/>
    <w:rsid w:val="00A73E8D"/>
    <w:rPr>
      <w:rFonts w:eastAsia="Times New Roman" w:cs="Times New Roman"/>
      <w:sz w:val="20"/>
      <w:szCs w:val="20"/>
      <w:lang w:val="x-none" w:eastAsia="ru-RU"/>
    </w:rPr>
  </w:style>
  <w:style w:type="character" w:customStyle="1" w:styleId="19">
    <w:name w:val="Текст сноски Знак19"/>
    <w:basedOn w:val="a0"/>
    <w:uiPriority w:val="99"/>
    <w:semiHidden/>
    <w:rsid w:val="00A73E8D"/>
    <w:rPr>
      <w:rFonts w:eastAsia="Times New Roman" w:cs="Times New Roman"/>
      <w:sz w:val="20"/>
      <w:szCs w:val="20"/>
      <w:lang w:val="x-none" w:eastAsia="ru-RU"/>
    </w:rPr>
  </w:style>
  <w:style w:type="character" w:customStyle="1" w:styleId="180">
    <w:name w:val="Текст сноски Знак18"/>
    <w:basedOn w:val="a0"/>
    <w:uiPriority w:val="99"/>
    <w:semiHidden/>
    <w:rsid w:val="00A73E8D"/>
    <w:rPr>
      <w:rFonts w:eastAsia="Times New Roman" w:cs="Times New Roman"/>
      <w:sz w:val="20"/>
      <w:szCs w:val="20"/>
      <w:lang w:val="x-none" w:eastAsia="ru-RU"/>
    </w:rPr>
  </w:style>
  <w:style w:type="character" w:customStyle="1" w:styleId="170">
    <w:name w:val="Текст сноски Знак17"/>
    <w:basedOn w:val="a0"/>
    <w:uiPriority w:val="99"/>
    <w:semiHidden/>
    <w:rsid w:val="00A73E8D"/>
    <w:rPr>
      <w:rFonts w:eastAsia="Times New Roman" w:cs="Times New Roman"/>
      <w:sz w:val="20"/>
      <w:szCs w:val="20"/>
      <w:lang w:val="x-none" w:eastAsia="ru-RU"/>
    </w:rPr>
  </w:style>
  <w:style w:type="character" w:customStyle="1" w:styleId="160">
    <w:name w:val="Текст сноски Знак16"/>
    <w:basedOn w:val="a0"/>
    <w:uiPriority w:val="99"/>
    <w:semiHidden/>
    <w:rsid w:val="00A73E8D"/>
    <w:rPr>
      <w:rFonts w:eastAsia="Times New Roman" w:cs="Times New Roman"/>
      <w:sz w:val="20"/>
      <w:szCs w:val="20"/>
      <w:lang w:val="x-none" w:eastAsia="ru-RU"/>
    </w:rPr>
  </w:style>
  <w:style w:type="character" w:customStyle="1" w:styleId="150">
    <w:name w:val="Текст сноски Знак15"/>
    <w:basedOn w:val="a0"/>
    <w:uiPriority w:val="99"/>
    <w:semiHidden/>
    <w:rsid w:val="00A73E8D"/>
    <w:rPr>
      <w:rFonts w:eastAsia="Times New Roman" w:cs="Times New Roman"/>
      <w:sz w:val="20"/>
      <w:szCs w:val="20"/>
      <w:lang w:val="x-none" w:eastAsia="ru-RU"/>
    </w:rPr>
  </w:style>
  <w:style w:type="character" w:customStyle="1" w:styleId="142">
    <w:name w:val="Текст сноски Знак14"/>
    <w:basedOn w:val="a0"/>
    <w:uiPriority w:val="99"/>
    <w:semiHidden/>
    <w:rsid w:val="00A73E8D"/>
    <w:rPr>
      <w:rFonts w:eastAsia="Times New Roman" w:cs="Times New Roman"/>
      <w:sz w:val="20"/>
      <w:szCs w:val="20"/>
      <w:lang w:val="x-none" w:eastAsia="ru-RU"/>
    </w:rPr>
  </w:style>
  <w:style w:type="character" w:customStyle="1" w:styleId="13a">
    <w:name w:val="Текст сноски Знак13"/>
    <w:basedOn w:val="a0"/>
    <w:uiPriority w:val="99"/>
    <w:semiHidden/>
    <w:rsid w:val="00A73E8D"/>
    <w:rPr>
      <w:rFonts w:eastAsia="Times New Roman" w:cs="Times New Roman"/>
      <w:sz w:val="20"/>
      <w:szCs w:val="20"/>
      <w:lang w:val="x-none" w:eastAsia="ru-RU"/>
    </w:rPr>
  </w:style>
  <w:style w:type="character" w:customStyle="1" w:styleId="12a">
    <w:name w:val="Текст сноски Знак12"/>
    <w:basedOn w:val="a0"/>
    <w:uiPriority w:val="99"/>
    <w:semiHidden/>
    <w:rsid w:val="00A73E8D"/>
    <w:rPr>
      <w:rFonts w:eastAsia="Times New Roman" w:cs="Times New Roman"/>
      <w:sz w:val="20"/>
      <w:szCs w:val="20"/>
      <w:lang w:val="x-none" w:eastAsia="ru-RU"/>
    </w:rPr>
  </w:style>
  <w:style w:type="character" w:customStyle="1" w:styleId="11a">
    <w:name w:val="Текст сноски Знак11"/>
    <w:basedOn w:val="a0"/>
    <w:uiPriority w:val="99"/>
    <w:semiHidden/>
    <w:rsid w:val="00A73E8D"/>
    <w:rPr>
      <w:rFonts w:eastAsia="Times New Roman" w:cs="Times New Roman"/>
      <w:sz w:val="20"/>
      <w:szCs w:val="20"/>
      <w:lang w:val="x-none" w:eastAsia="ru-RU"/>
    </w:rPr>
  </w:style>
  <w:style w:type="character" w:customStyle="1" w:styleId="1a">
    <w:name w:val="Нижний колонтитул Знак1"/>
    <w:basedOn w:val="a0"/>
    <w:uiPriority w:val="99"/>
    <w:semiHidden/>
    <w:rsid w:val="00A73E8D"/>
    <w:rPr>
      <w:rFonts w:ascii="Times New Roman" w:hAnsi="Times New Roman" w:cs="Times New Roman"/>
      <w:sz w:val="24"/>
      <w:szCs w:val="24"/>
      <w:lang w:val="x-none" w:eastAsia="ru-RU"/>
    </w:rPr>
  </w:style>
  <w:style w:type="character" w:customStyle="1" w:styleId="1b">
    <w:name w:val="Текст выноски Знак1"/>
    <w:basedOn w:val="a0"/>
    <w:uiPriority w:val="99"/>
    <w:semiHidden/>
    <w:rsid w:val="00A73E8D"/>
    <w:rPr>
      <w:rFonts w:ascii="Tahoma" w:eastAsia="Times New Roman" w:hAnsi="Tahoma" w:cs="Tahoma"/>
      <w:sz w:val="16"/>
      <w:szCs w:val="16"/>
      <w:lang w:val="x-none" w:eastAsia="ru-RU"/>
    </w:rPr>
  </w:style>
  <w:style w:type="character" w:styleId="af7">
    <w:name w:val="Emphasis"/>
    <w:basedOn w:val="a0"/>
    <w:uiPriority w:val="20"/>
    <w:qFormat/>
    <w:rsid w:val="00A73E8D"/>
    <w:rPr>
      <w:rFonts w:cs="Times New Roman"/>
      <w:i/>
      <w:iCs/>
    </w:rPr>
  </w:style>
  <w:style w:type="paragraph" w:customStyle="1" w:styleId="ConsNormal">
    <w:name w:val="ConsNormal"/>
    <w:uiPriority w:val="99"/>
    <w:rsid w:val="00A73E8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A73E8D"/>
    <w:pPr>
      <w:widowControl w:val="0"/>
      <w:snapToGrid w:val="0"/>
      <w:spacing w:after="0" w:line="240" w:lineRule="auto"/>
    </w:pPr>
    <w:rPr>
      <w:rFonts w:ascii="Courier New" w:eastAsia="Times New Roman" w:hAnsi="Courier New" w:cs="Times New Roman"/>
      <w:sz w:val="20"/>
      <w:szCs w:val="20"/>
      <w:lang w:eastAsia="ru-RU"/>
    </w:rPr>
  </w:style>
  <w:style w:type="paragraph" w:styleId="af8">
    <w:name w:val="Title"/>
    <w:basedOn w:val="a"/>
    <w:link w:val="af9"/>
    <w:uiPriority w:val="99"/>
    <w:qFormat/>
    <w:rsid w:val="00A73E8D"/>
    <w:pPr>
      <w:jc w:val="center"/>
    </w:pPr>
    <w:rPr>
      <w:b/>
      <w:bCs/>
    </w:rPr>
  </w:style>
  <w:style w:type="character" w:customStyle="1" w:styleId="af9">
    <w:name w:val="Название Знак"/>
    <w:basedOn w:val="a0"/>
    <w:link w:val="af8"/>
    <w:uiPriority w:val="99"/>
    <w:rsid w:val="00A73E8D"/>
    <w:rPr>
      <w:rFonts w:ascii="Times New Roman" w:eastAsia="Times New Roman" w:hAnsi="Times New Roman" w:cs="Times New Roman"/>
      <w:b/>
      <w:bCs/>
      <w:sz w:val="24"/>
      <w:szCs w:val="24"/>
      <w:lang w:eastAsia="ru-RU"/>
    </w:rPr>
  </w:style>
  <w:style w:type="paragraph" w:styleId="22">
    <w:name w:val="Body Text 2"/>
    <w:basedOn w:val="a"/>
    <w:link w:val="23"/>
    <w:uiPriority w:val="99"/>
    <w:semiHidden/>
    <w:unhideWhenUsed/>
    <w:rsid w:val="00A73E8D"/>
    <w:pPr>
      <w:spacing w:after="120" w:line="480" w:lineRule="auto"/>
    </w:pPr>
  </w:style>
  <w:style w:type="character" w:customStyle="1" w:styleId="23">
    <w:name w:val="Основной текст 2 Знак"/>
    <w:basedOn w:val="a0"/>
    <w:link w:val="22"/>
    <w:uiPriority w:val="99"/>
    <w:semiHidden/>
    <w:rsid w:val="00A73E8D"/>
    <w:rPr>
      <w:rFonts w:ascii="Times New Roman" w:eastAsia="Times New Roman" w:hAnsi="Times New Roman" w:cs="Times New Roman"/>
      <w:sz w:val="24"/>
      <w:szCs w:val="24"/>
      <w:lang w:eastAsia="ru-RU"/>
    </w:rPr>
  </w:style>
  <w:style w:type="paragraph" w:customStyle="1" w:styleId="conspluscell0">
    <w:name w:val="conspluscell"/>
    <w:basedOn w:val="a"/>
    <w:uiPriority w:val="99"/>
    <w:rsid w:val="00A73E8D"/>
    <w:pPr>
      <w:spacing w:before="100" w:beforeAutospacing="1" w:after="100" w:afterAutospacing="1"/>
    </w:pPr>
  </w:style>
  <w:style w:type="paragraph" w:customStyle="1" w:styleId="consplusnonformat0">
    <w:name w:val="consplusnonformat"/>
    <w:basedOn w:val="a"/>
    <w:uiPriority w:val="99"/>
    <w:rsid w:val="00A73E8D"/>
    <w:pPr>
      <w:spacing w:before="100" w:beforeAutospacing="1" w:after="100" w:afterAutospacing="1"/>
    </w:pPr>
  </w:style>
  <w:style w:type="paragraph" w:customStyle="1" w:styleId="strofa">
    <w:name w:val="strofa"/>
    <w:basedOn w:val="a"/>
    <w:uiPriority w:val="99"/>
    <w:rsid w:val="00A73E8D"/>
    <w:pPr>
      <w:spacing w:before="100" w:beforeAutospacing="1" w:after="100" w:afterAutospacing="1"/>
    </w:pPr>
  </w:style>
  <w:style w:type="character" w:customStyle="1" w:styleId="afa">
    <w:name w:val="Основной текст_"/>
    <w:basedOn w:val="a0"/>
    <w:link w:val="1c"/>
    <w:locked/>
    <w:rsid w:val="00A73E8D"/>
    <w:rPr>
      <w:rFonts w:ascii="Times New Roman" w:hAnsi="Times New Roman" w:cs="Times New Roman"/>
      <w:sz w:val="27"/>
      <w:szCs w:val="27"/>
      <w:shd w:val="clear" w:color="auto" w:fill="FFFFFF"/>
    </w:rPr>
  </w:style>
  <w:style w:type="paragraph" w:customStyle="1" w:styleId="1c">
    <w:name w:val="Основной текст1"/>
    <w:basedOn w:val="a"/>
    <w:link w:val="afa"/>
    <w:rsid w:val="00A73E8D"/>
    <w:pPr>
      <w:widowControl w:val="0"/>
      <w:shd w:val="clear" w:color="auto" w:fill="FFFFFF"/>
      <w:spacing w:before="300" w:line="322" w:lineRule="exact"/>
      <w:ind w:firstLine="400"/>
      <w:jc w:val="both"/>
    </w:pPr>
    <w:rPr>
      <w:rFonts w:eastAsiaTheme="minorHAnsi"/>
      <w:sz w:val="27"/>
      <w:szCs w:val="27"/>
      <w:lang w:eastAsia="en-US"/>
    </w:rPr>
  </w:style>
  <w:style w:type="character" w:customStyle="1" w:styleId="1d">
    <w:name w:val="Основной текст с отступом Знак1"/>
    <w:basedOn w:val="a0"/>
    <w:uiPriority w:val="99"/>
    <w:rsid w:val="00A73E8D"/>
    <w:rPr>
      <w:rFonts w:ascii="Times New Roman" w:hAnsi="Times New Roman" w:cs="Times New Roman"/>
      <w:lang w:val="x-none" w:eastAsia="ru-RU"/>
    </w:rPr>
  </w:style>
  <w:style w:type="character" w:customStyle="1" w:styleId="210">
    <w:name w:val="Основной текст 2 Знак1"/>
    <w:basedOn w:val="a0"/>
    <w:uiPriority w:val="99"/>
    <w:rsid w:val="00A73E8D"/>
    <w:rPr>
      <w:rFonts w:ascii="Times New Roman" w:hAnsi="Times New Roman" w:cs="Times New Roman"/>
      <w:lang w:val="x-none" w:eastAsia="ru-RU"/>
    </w:rPr>
  </w:style>
  <w:style w:type="character" w:customStyle="1" w:styleId="grame">
    <w:name w:val="grame"/>
    <w:rsid w:val="00A73E8D"/>
  </w:style>
  <w:style w:type="character" w:customStyle="1" w:styleId="afb">
    <w:name w:val="Колонтитул"/>
    <w:basedOn w:val="a0"/>
    <w:rsid w:val="00A73E8D"/>
    <w:rPr>
      <w:rFonts w:ascii="Times New Roman" w:hAnsi="Times New Roman" w:cs="Times New Roman"/>
      <w:color w:val="000000"/>
      <w:spacing w:val="0"/>
      <w:w w:val="100"/>
      <w:position w:val="0"/>
      <w:sz w:val="21"/>
      <w:szCs w:val="21"/>
      <w:u w:val="none"/>
      <w:effect w:val="none"/>
      <w:lang w:val="ru-RU" w:eastAsia="x-none"/>
    </w:rPr>
  </w:style>
  <w:style w:type="character" w:customStyle="1" w:styleId="12pt">
    <w:name w:val="Основной текст + 12 pt"/>
    <w:basedOn w:val="afa"/>
    <w:rsid w:val="00A73E8D"/>
    <w:rPr>
      <w:rFonts w:ascii="Times New Roman" w:hAnsi="Times New Roman" w:cs="Times New Roman"/>
      <w:color w:val="000000"/>
      <w:spacing w:val="0"/>
      <w:w w:val="100"/>
      <w:position w:val="0"/>
      <w:sz w:val="24"/>
      <w:szCs w:val="24"/>
      <w:shd w:val="clear" w:color="auto" w:fill="FFFFFF"/>
      <w:lang w:val="ru-RU" w:eastAsia="x-none"/>
    </w:rPr>
  </w:style>
  <w:style w:type="character" w:customStyle="1" w:styleId="100">
    <w:name w:val="Основной текст + 10"/>
    <w:aliases w:val="5 pt"/>
    <w:basedOn w:val="afa"/>
    <w:rsid w:val="00A73E8D"/>
    <w:rPr>
      <w:rFonts w:ascii="Times New Roman" w:hAnsi="Times New Roman" w:cs="Times New Roman"/>
      <w:b/>
      <w:bCs/>
      <w:i/>
      <w:iCs/>
      <w:color w:val="000000"/>
      <w:spacing w:val="-30"/>
      <w:w w:val="100"/>
      <w:position w:val="0"/>
      <w:sz w:val="19"/>
      <w:szCs w:val="19"/>
      <w:u w:val="none"/>
      <w:effect w:val="none"/>
      <w:shd w:val="clear" w:color="auto" w:fill="FFFFFF"/>
      <w:lang w:val="en-US" w:eastAsia="x-none"/>
    </w:rPr>
  </w:style>
  <w:style w:type="table" w:customStyle="1" w:styleId="1111">
    <w:name w:val="Сетка таблицы1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A73E8D"/>
  </w:style>
  <w:style w:type="character" w:customStyle="1" w:styleId="WW-Absatz-Standardschriftart">
    <w:name w:val="WW-Absatz-Standardschriftart"/>
    <w:uiPriority w:val="99"/>
    <w:rsid w:val="00A73E8D"/>
  </w:style>
  <w:style w:type="character" w:customStyle="1" w:styleId="WW-Absatz-Standardschriftart1">
    <w:name w:val="WW-Absatz-Standardschriftart1"/>
    <w:uiPriority w:val="99"/>
    <w:rsid w:val="00A73E8D"/>
  </w:style>
  <w:style w:type="character" w:customStyle="1" w:styleId="WW-Absatz-Standardschriftart11">
    <w:name w:val="WW-Absatz-Standardschriftart11"/>
    <w:uiPriority w:val="99"/>
    <w:rsid w:val="00A73E8D"/>
  </w:style>
  <w:style w:type="character" w:customStyle="1" w:styleId="WW-Absatz-Standardschriftart111">
    <w:name w:val="WW-Absatz-Standardschriftart111"/>
    <w:uiPriority w:val="99"/>
    <w:rsid w:val="00A73E8D"/>
  </w:style>
  <w:style w:type="character" w:customStyle="1" w:styleId="WW-Absatz-Standardschriftart1111">
    <w:name w:val="WW-Absatz-Standardschriftart1111"/>
    <w:uiPriority w:val="99"/>
    <w:rsid w:val="00A73E8D"/>
  </w:style>
  <w:style w:type="character" w:customStyle="1" w:styleId="WW8Num16z0">
    <w:name w:val="WW8Num16z0"/>
    <w:uiPriority w:val="99"/>
    <w:rsid w:val="00A73E8D"/>
  </w:style>
  <w:style w:type="character" w:customStyle="1" w:styleId="WW8Num25z0">
    <w:name w:val="WW8Num25z0"/>
    <w:uiPriority w:val="99"/>
    <w:rsid w:val="00A73E8D"/>
  </w:style>
  <w:style w:type="character" w:customStyle="1" w:styleId="1e">
    <w:name w:val="Основной шрифт абзаца1"/>
    <w:uiPriority w:val="99"/>
    <w:rsid w:val="00A73E8D"/>
  </w:style>
  <w:style w:type="paragraph" w:customStyle="1" w:styleId="afc">
    <w:name w:val="Заголовок"/>
    <w:basedOn w:val="a"/>
    <w:next w:val="af4"/>
    <w:uiPriority w:val="99"/>
    <w:rsid w:val="00A73E8D"/>
    <w:pPr>
      <w:keepNext/>
      <w:spacing w:before="240" w:after="120"/>
    </w:pPr>
    <w:rPr>
      <w:rFonts w:ascii="Arial" w:hAnsi="Arial" w:cs="Tahoma"/>
      <w:sz w:val="28"/>
      <w:szCs w:val="28"/>
      <w:lang w:eastAsia="ar-SA"/>
    </w:rPr>
  </w:style>
  <w:style w:type="paragraph" w:styleId="afd">
    <w:name w:val="List"/>
    <w:basedOn w:val="af4"/>
    <w:uiPriority w:val="99"/>
    <w:rsid w:val="00A73E8D"/>
    <w:pPr>
      <w:spacing w:line="240" w:lineRule="auto"/>
    </w:pPr>
    <w:rPr>
      <w:rFonts w:ascii="Arial" w:hAnsi="Arial" w:cs="Tahoma"/>
      <w:sz w:val="20"/>
      <w:szCs w:val="20"/>
      <w:lang w:eastAsia="ar-SA"/>
    </w:rPr>
  </w:style>
  <w:style w:type="paragraph" w:customStyle="1" w:styleId="1f">
    <w:name w:val="Название1"/>
    <w:basedOn w:val="a"/>
    <w:uiPriority w:val="99"/>
    <w:rsid w:val="00A73E8D"/>
    <w:pPr>
      <w:suppressLineNumbers/>
      <w:spacing w:before="120" w:after="120"/>
    </w:pPr>
    <w:rPr>
      <w:rFonts w:ascii="Arial" w:hAnsi="Arial" w:cs="Tahoma"/>
      <w:i/>
      <w:iCs/>
      <w:sz w:val="20"/>
      <w:lang w:eastAsia="ar-SA"/>
    </w:rPr>
  </w:style>
  <w:style w:type="paragraph" w:customStyle="1" w:styleId="1f0">
    <w:name w:val="Указатель1"/>
    <w:basedOn w:val="a"/>
    <w:uiPriority w:val="99"/>
    <w:rsid w:val="00A73E8D"/>
    <w:pPr>
      <w:suppressLineNumbers/>
    </w:pPr>
    <w:rPr>
      <w:rFonts w:ascii="Arial" w:hAnsi="Arial" w:cs="Tahoma"/>
      <w:sz w:val="28"/>
      <w:szCs w:val="20"/>
      <w:lang w:eastAsia="ar-SA"/>
    </w:rPr>
  </w:style>
  <w:style w:type="paragraph" w:customStyle="1" w:styleId="1f1">
    <w:name w:val="Текст1"/>
    <w:basedOn w:val="a"/>
    <w:uiPriority w:val="99"/>
    <w:rsid w:val="00A73E8D"/>
    <w:pPr>
      <w:ind w:firstLine="709"/>
      <w:jc w:val="both"/>
    </w:pPr>
    <w:rPr>
      <w:rFonts w:ascii="Courier New" w:hAnsi="Courier New"/>
      <w:sz w:val="20"/>
      <w:szCs w:val="20"/>
      <w:lang w:eastAsia="ar-SA"/>
    </w:rPr>
  </w:style>
  <w:style w:type="paragraph" w:styleId="afe">
    <w:name w:val="Subtitle"/>
    <w:basedOn w:val="a"/>
    <w:next w:val="af4"/>
    <w:link w:val="aff"/>
    <w:uiPriority w:val="99"/>
    <w:qFormat/>
    <w:rsid w:val="00A73E8D"/>
    <w:pPr>
      <w:spacing w:line="360" w:lineRule="auto"/>
      <w:jc w:val="center"/>
    </w:pPr>
    <w:rPr>
      <w:rFonts w:ascii="Cambria" w:hAnsi="Cambria"/>
      <w:lang w:eastAsia="ar-SA"/>
    </w:rPr>
  </w:style>
  <w:style w:type="character" w:customStyle="1" w:styleId="aff">
    <w:name w:val="Подзаголовок Знак"/>
    <w:basedOn w:val="a0"/>
    <w:link w:val="afe"/>
    <w:uiPriority w:val="99"/>
    <w:rsid w:val="00A73E8D"/>
    <w:rPr>
      <w:rFonts w:ascii="Cambria" w:eastAsia="Times New Roman" w:hAnsi="Cambria" w:cs="Times New Roman"/>
      <w:sz w:val="24"/>
      <w:szCs w:val="24"/>
      <w:lang w:eastAsia="ar-SA"/>
    </w:rPr>
  </w:style>
  <w:style w:type="paragraph" w:customStyle="1" w:styleId="aff0">
    <w:name w:val="Содержимое таблицы"/>
    <w:basedOn w:val="a"/>
    <w:uiPriority w:val="99"/>
    <w:rsid w:val="00A73E8D"/>
    <w:pPr>
      <w:suppressLineNumbers/>
    </w:pPr>
    <w:rPr>
      <w:sz w:val="28"/>
      <w:szCs w:val="20"/>
      <w:lang w:eastAsia="ar-SA"/>
    </w:rPr>
  </w:style>
  <w:style w:type="paragraph" w:customStyle="1" w:styleId="aff1">
    <w:name w:val="Заголовок таблицы"/>
    <w:basedOn w:val="aff0"/>
    <w:uiPriority w:val="99"/>
    <w:rsid w:val="00A73E8D"/>
    <w:pPr>
      <w:jc w:val="center"/>
    </w:pPr>
    <w:rPr>
      <w:b/>
      <w:bCs/>
    </w:rPr>
  </w:style>
  <w:style w:type="paragraph" w:customStyle="1" w:styleId="aff2">
    <w:name w:val="Содержимое врезки"/>
    <w:basedOn w:val="af4"/>
    <w:uiPriority w:val="99"/>
    <w:rsid w:val="00A73E8D"/>
    <w:pPr>
      <w:spacing w:line="240" w:lineRule="auto"/>
    </w:pPr>
    <w:rPr>
      <w:rFonts w:ascii="Times New Roman" w:hAnsi="Times New Roman"/>
      <w:sz w:val="20"/>
      <w:szCs w:val="20"/>
      <w:lang w:eastAsia="ar-SA"/>
    </w:rPr>
  </w:style>
  <w:style w:type="paragraph" w:styleId="aff3">
    <w:name w:val="Document Map"/>
    <w:basedOn w:val="a"/>
    <w:link w:val="aff4"/>
    <w:uiPriority w:val="99"/>
    <w:semiHidden/>
    <w:rsid w:val="00A73E8D"/>
    <w:pPr>
      <w:shd w:val="clear" w:color="auto" w:fill="000080"/>
    </w:pPr>
    <w:rPr>
      <w:sz w:val="2"/>
      <w:szCs w:val="20"/>
      <w:lang w:eastAsia="ar-SA"/>
    </w:rPr>
  </w:style>
  <w:style w:type="character" w:customStyle="1" w:styleId="aff4">
    <w:name w:val="Схема документа Знак"/>
    <w:basedOn w:val="a0"/>
    <w:link w:val="aff3"/>
    <w:uiPriority w:val="99"/>
    <w:semiHidden/>
    <w:rsid w:val="00A73E8D"/>
    <w:rPr>
      <w:rFonts w:ascii="Times New Roman" w:eastAsia="Times New Roman" w:hAnsi="Times New Roman" w:cs="Times New Roman"/>
      <w:sz w:val="2"/>
      <w:szCs w:val="20"/>
      <w:shd w:val="clear" w:color="auto" w:fill="000080"/>
      <w:lang w:eastAsia="ar-SA"/>
    </w:rPr>
  </w:style>
  <w:style w:type="table" w:customStyle="1" w:styleId="211">
    <w:name w:val="Сетка таблицы2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1"/>
    <w:basedOn w:val="a"/>
    <w:uiPriority w:val="99"/>
    <w:rsid w:val="00A73E8D"/>
    <w:pPr>
      <w:spacing w:after="160" w:line="240" w:lineRule="exact"/>
    </w:pPr>
    <w:rPr>
      <w:rFonts w:ascii="Verdana" w:hAnsi="Verdana"/>
      <w:lang w:val="en-US" w:eastAsia="en-US"/>
    </w:rPr>
  </w:style>
  <w:style w:type="paragraph" w:styleId="24">
    <w:name w:val="Body Text Indent 2"/>
    <w:basedOn w:val="a"/>
    <w:link w:val="25"/>
    <w:uiPriority w:val="99"/>
    <w:semiHidden/>
    <w:unhideWhenUsed/>
    <w:rsid w:val="00A73E8D"/>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uiPriority w:val="99"/>
    <w:semiHidden/>
    <w:rsid w:val="00A73E8D"/>
    <w:rPr>
      <w:rFonts w:ascii="Calibri" w:eastAsia="Times New Roman" w:hAnsi="Calibri" w:cs="Times New Roman"/>
      <w:lang w:eastAsia="ru-RU"/>
    </w:rPr>
  </w:style>
  <w:style w:type="table" w:customStyle="1" w:styleId="12b">
    <w:name w:val="Сетка таблицы12"/>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Название Знак1"/>
    <w:basedOn w:val="a0"/>
    <w:rsid w:val="00A73E8D"/>
    <w:rPr>
      <w:rFonts w:ascii="Cambria" w:hAnsi="Cambria" w:cs="Times New Roman"/>
      <w:color w:val="17365D"/>
      <w:spacing w:val="5"/>
      <w:kern w:val="28"/>
      <w:sz w:val="52"/>
      <w:szCs w:val="52"/>
      <w:lang w:val="x-none" w:eastAsia="ru-RU"/>
    </w:rPr>
  </w:style>
  <w:style w:type="table" w:customStyle="1" w:styleId="220">
    <w:name w:val="Сетка таблицы22"/>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semiHidden/>
    <w:locked/>
    <w:rsid w:val="00A73E8D"/>
    <w:rPr>
      <w:rFonts w:ascii="Courier New" w:hAnsi="Courier New" w:cs="Times New Roman"/>
      <w:sz w:val="20"/>
      <w:szCs w:val="20"/>
      <w:lang w:val="x-none" w:eastAsia="ru-RU"/>
    </w:rPr>
  </w:style>
  <w:style w:type="paragraph" w:customStyle="1" w:styleId="HTML1">
    <w:name w:val="Стандартный HTML1"/>
    <w:basedOn w:val="a"/>
    <w:next w:val="HTML0"/>
    <w:semiHidden/>
    <w:unhideWhenUsed/>
    <w:rsid w:val="00A7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10">
    <w:name w:val="Стандартный HTML Знак1"/>
    <w:basedOn w:val="a0"/>
    <w:semiHidden/>
    <w:rsid w:val="00A73E8D"/>
    <w:rPr>
      <w:rFonts w:ascii="Consolas" w:eastAsia="Times New Roman" w:hAnsi="Consolas" w:cs="Consolas"/>
      <w:sz w:val="20"/>
      <w:szCs w:val="20"/>
      <w:lang w:eastAsia="ru-RU"/>
    </w:rPr>
  </w:style>
  <w:style w:type="character" w:customStyle="1" w:styleId="HTML117">
    <w:name w:val="Стандартный HTML Знак117"/>
    <w:basedOn w:val="a0"/>
    <w:uiPriority w:val="99"/>
    <w:semiHidden/>
    <w:rsid w:val="00A73E8D"/>
    <w:rPr>
      <w:rFonts w:ascii="Courier New" w:eastAsia="Times New Roman" w:hAnsi="Courier New" w:cs="Courier New"/>
      <w:sz w:val="20"/>
      <w:szCs w:val="20"/>
      <w:lang w:val="x-none" w:eastAsia="ru-RU"/>
    </w:rPr>
  </w:style>
  <w:style w:type="character" w:customStyle="1" w:styleId="HTML116">
    <w:name w:val="Стандартный HTML Знак116"/>
    <w:basedOn w:val="a0"/>
    <w:uiPriority w:val="99"/>
    <w:semiHidden/>
    <w:rsid w:val="00A73E8D"/>
    <w:rPr>
      <w:rFonts w:ascii="Courier New" w:eastAsia="Times New Roman" w:hAnsi="Courier New" w:cs="Courier New"/>
      <w:sz w:val="20"/>
      <w:szCs w:val="20"/>
      <w:lang w:val="x-none" w:eastAsia="ru-RU"/>
    </w:rPr>
  </w:style>
  <w:style w:type="character" w:customStyle="1" w:styleId="HTML115">
    <w:name w:val="Стандартный HTML Знак115"/>
    <w:basedOn w:val="a0"/>
    <w:uiPriority w:val="99"/>
    <w:semiHidden/>
    <w:rsid w:val="00A73E8D"/>
    <w:rPr>
      <w:rFonts w:ascii="Courier New" w:eastAsia="Times New Roman" w:hAnsi="Courier New" w:cs="Courier New"/>
      <w:sz w:val="20"/>
      <w:szCs w:val="20"/>
      <w:lang w:val="x-none" w:eastAsia="ru-RU"/>
    </w:rPr>
  </w:style>
  <w:style w:type="character" w:customStyle="1" w:styleId="HTML114">
    <w:name w:val="Стандартный HTML Знак114"/>
    <w:basedOn w:val="a0"/>
    <w:uiPriority w:val="99"/>
    <w:semiHidden/>
    <w:rsid w:val="00A73E8D"/>
    <w:rPr>
      <w:rFonts w:ascii="Courier New" w:eastAsia="Times New Roman" w:hAnsi="Courier New" w:cs="Courier New"/>
      <w:sz w:val="20"/>
      <w:szCs w:val="20"/>
      <w:lang w:val="x-none" w:eastAsia="ru-RU"/>
    </w:rPr>
  </w:style>
  <w:style w:type="character" w:customStyle="1" w:styleId="HTML113">
    <w:name w:val="Стандартный HTML Знак113"/>
    <w:basedOn w:val="a0"/>
    <w:uiPriority w:val="99"/>
    <w:semiHidden/>
    <w:rsid w:val="00A73E8D"/>
    <w:rPr>
      <w:rFonts w:ascii="Courier New" w:eastAsia="Times New Roman" w:hAnsi="Courier New" w:cs="Courier New"/>
      <w:sz w:val="20"/>
      <w:szCs w:val="20"/>
      <w:lang w:val="x-none" w:eastAsia="ru-RU"/>
    </w:rPr>
  </w:style>
  <w:style w:type="character" w:customStyle="1" w:styleId="HTML112">
    <w:name w:val="Стандартный HTML Знак112"/>
    <w:basedOn w:val="a0"/>
    <w:uiPriority w:val="99"/>
    <w:semiHidden/>
    <w:rsid w:val="00A73E8D"/>
    <w:rPr>
      <w:rFonts w:ascii="Courier New" w:eastAsia="Times New Roman" w:hAnsi="Courier New" w:cs="Courier New"/>
      <w:sz w:val="20"/>
      <w:szCs w:val="20"/>
      <w:lang w:val="x-none" w:eastAsia="ru-RU"/>
    </w:rPr>
  </w:style>
  <w:style w:type="character" w:customStyle="1" w:styleId="HTML111">
    <w:name w:val="Стандартный HTML Знак111"/>
    <w:basedOn w:val="a0"/>
    <w:uiPriority w:val="99"/>
    <w:semiHidden/>
    <w:rsid w:val="00A73E8D"/>
    <w:rPr>
      <w:rFonts w:ascii="Courier New" w:eastAsia="Times New Roman" w:hAnsi="Courier New" w:cs="Courier New"/>
      <w:sz w:val="20"/>
      <w:szCs w:val="20"/>
      <w:lang w:val="x-none" w:eastAsia="ru-RU"/>
    </w:rPr>
  </w:style>
  <w:style w:type="character" w:customStyle="1" w:styleId="HTML110">
    <w:name w:val="Стандартный HTML Знак110"/>
    <w:basedOn w:val="a0"/>
    <w:uiPriority w:val="99"/>
    <w:semiHidden/>
    <w:rsid w:val="00A73E8D"/>
    <w:rPr>
      <w:rFonts w:ascii="Courier New" w:eastAsia="Times New Roman" w:hAnsi="Courier New" w:cs="Courier New"/>
      <w:sz w:val="20"/>
      <w:szCs w:val="20"/>
      <w:lang w:val="x-none" w:eastAsia="ru-RU"/>
    </w:rPr>
  </w:style>
  <w:style w:type="character" w:customStyle="1" w:styleId="HTML19">
    <w:name w:val="Стандартный HTML Знак19"/>
    <w:basedOn w:val="a0"/>
    <w:uiPriority w:val="99"/>
    <w:semiHidden/>
    <w:rsid w:val="00A73E8D"/>
    <w:rPr>
      <w:rFonts w:ascii="Courier New" w:eastAsia="Times New Roman" w:hAnsi="Courier New" w:cs="Courier New"/>
      <w:sz w:val="20"/>
      <w:szCs w:val="20"/>
      <w:lang w:val="x-none" w:eastAsia="ru-RU"/>
    </w:rPr>
  </w:style>
  <w:style w:type="character" w:customStyle="1" w:styleId="HTML18">
    <w:name w:val="Стандартный HTML Знак18"/>
    <w:basedOn w:val="a0"/>
    <w:uiPriority w:val="99"/>
    <w:semiHidden/>
    <w:rsid w:val="00A73E8D"/>
    <w:rPr>
      <w:rFonts w:ascii="Courier New" w:eastAsia="Times New Roman" w:hAnsi="Courier New" w:cs="Courier New"/>
      <w:sz w:val="20"/>
      <w:szCs w:val="20"/>
      <w:lang w:val="x-none" w:eastAsia="ru-RU"/>
    </w:rPr>
  </w:style>
  <w:style w:type="character" w:customStyle="1" w:styleId="HTML17">
    <w:name w:val="Стандартный HTML Знак17"/>
    <w:basedOn w:val="a0"/>
    <w:uiPriority w:val="99"/>
    <w:semiHidden/>
    <w:rsid w:val="00A73E8D"/>
    <w:rPr>
      <w:rFonts w:ascii="Courier New" w:eastAsia="Times New Roman" w:hAnsi="Courier New" w:cs="Courier New"/>
      <w:sz w:val="20"/>
      <w:szCs w:val="20"/>
      <w:lang w:val="x-none" w:eastAsia="ru-RU"/>
    </w:rPr>
  </w:style>
  <w:style w:type="character" w:customStyle="1" w:styleId="HTML16">
    <w:name w:val="Стандартный HTML Знак16"/>
    <w:basedOn w:val="a0"/>
    <w:uiPriority w:val="99"/>
    <w:semiHidden/>
    <w:rsid w:val="00A73E8D"/>
    <w:rPr>
      <w:rFonts w:ascii="Courier New" w:eastAsia="Times New Roman" w:hAnsi="Courier New" w:cs="Courier New"/>
      <w:sz w:val="20"/>
      <w:szCs w:val="20"/>
      <w:lang w:val="x-none" w:eastAsia="ru-RU"/>
    </w:rPr>
  </w:style>
  <w:style w:type="character" w:customStyle="1" w:styleId="HTML15">
    <w:name w:val="Стандартный HTML Знак15"/>
    <w:basedOn w:val="a0"/>
    <w:uiPriority w:val="99"/>
    <w:semiHidden/>
    <w:rsid w:val="00A73E8D"/>
    <w:rPr>
      <w:rFonts w:ascii="Courier New" w:eastAsia="Times New Roman" w:hAnsi="Courier New" w:cs="Courier New"/>
      <w:sz w:val="20"/>
      <w:szCs w:val="20"/>
      <w:lang w:val="x-none" w:eastAsia="ru-RU"/>
    </w:rPr>
  </w:style>
  <w:style w:type="character" w:customStyle="1" w:styleId="HTML14">
    <w:name w:val="Стандартный HTML Знак14"/>
    <w:basedOn w:val="a0"/>
    <w:uiPriority w:val="99"/>
    <w:semiHidden/>
    <w:rsid w:val="00A73E8D"/>
    <w:rPr>
      <w:rFonts w:ascii="Courier New" w:eastAsia="Times New Roman" w:hAnsi="Courier New" w:cs="Courier New"/>
      <w:sz w:val="20"/>
      <w:szCs w:val="20"/>
      <w:lang w:val="x-none" w:eastAsia="ru-RU"/>
    </w:rPr>
  </w:style>
  <w:style w:type="character" w:customStyle="1" w:styleId="HTML13">
    <w:name w:val="Стандартный HTML Знак13"/>
    <w:basedOn w:val="a0"/>
    <w:uiPriority w:val="99"/>
    <w:semiHidden/>
    <w:rsid w:val="00A73E8D"/>
    <w:rPr>
      <w:rFonts w:ascii="Courier New" w:eastAsia="Times New Roman" w:hAnsi="Courier New" w:cs="Courier New"/>
      <w:sz w:val="20"/>
      <w:szCs w:val="20"/>
      <w:lang w:val="x-none" w:eastAsia="ru-RU"/>
    </w:rPr>
  </w:style>
  <w:style w:type="character" w:customStyle="1" w:styleId="HTML12">
    <w:name w:val="Стандартный HTML Знак12"/>
    <w:basedOn w:val="a0"/>
    <w:uiPriority w:val="99"/>
    <w:semiHidden/>
    <w:rsid w:val="00A73E8D"/>
    <w:rPr>
      <w:rFonts w:ascii="Courier New" w:eastAsia="Times New Roman" w:hAnsi="Courier New" w:cs="Courier New"/>
      <w:sz w:val="20"/>
      <w:szCs w:val="20"/>
      <w:lang w:val="x-none" w:eastAsia="ru-RU"/>
    </w:rPr>
  </w:style>
  <w:style w:type="character" w:customStyle="1" w:styleId="HTML11">
    <w:name w:val="Стандартный HTML Знак11"/>
    <w:basedOn w:val="a0"/>
    <w:uiPriority w:val="99"/>
    <w:semiHidden/>
    <w:rsid w:val="00A73E8D"/>
    <w:rPr>
      <w:rFonts w:ascii="Consolas" w:eastAsia="Times New Roman" w:hAnsi="Consolas" w:cs="Consolas"/>
      <w:sz w:val="20"/>
      <w:szCs w:val="20"/>
      <w:lang w:val="x-none" w:eastAsia="ru-RU"/>
    </w:rPr>
  </w:style>
  <w:style w:type="character" w:customStyle="1" w:styleId="32">
    <w:name w:val="Основной текст 3 Знак"/>
    <w:basedOn w:val="a0"/>
    <w:link w:val="33"/>
    <w:uiPriority w:val="99"/>
    <w:semiHidden/>
    <w:locked/>
    <w:rsid w:val="00A73E8D"/>
    <w:rPr>
      <w:rFonts w:ascii="Times New Roman" w:hAnsi="Times New Roman" w:cs="Times New Roman"/>
      <w:sz w:val="16"/>
      <w:szCs w:val="16"/>
      <w:lang w:val="x-none" w:eastAsia="ru-RU"/>
    </w:rPr>
  </w:style>
  <w:style w:type="paragraph" w:customStyle="1" w:styleId="310">
    <w:name w:val="Основной текст 31"/>
    <w:basedOn w:val="a"/>
    <w:next w:val="33"/>
    <w:unhideWhenUsed/>
    <w:rsid w:val="00A73E8D"/>
    <w:pPr>
      <w:spacing w:after="120"/>
    </w:pPr>
    <w:rPr>
      <w:rFonts w:eastAsia="Calibri"/>
      <w:sz w:val="16"/>
      <w:szCs w:val="16"/>
      <w:lang w:val="x-none"/>
    </w:rPr>
  </w:style>
  <w:style w:type="character" w:customStyle="1" w:styleId="311">
    <w:name w:val="Основной текст 3 Знак1"/>
    <w:basedOn w:val="a0"/>
    <w:semiHidden/>
    <w:rsid w:val="00A73E8D"/>
    <w:rPr>
      <w:rFonts w:eastAsia="Times New Roman"/>
      <w:sz w:val="16"/>
      <w:szCs w:val="16"/>
      <w:lang w:eastAsia="ru-RU"/>
    </w:rPr>
  </w:style>
  <w:style w:type="character" w:customStyle="1" w:styleId="3117">
    <w:name w:val="Основной текст 3 Знак117"/>
    <w:basedOn w:val="a0"/>
    <w:uiPriority w:val="99"/>
    <w:semiHidden/>
    <w:rsid w:val="00A73E8D"/>
    <w:rPr>
      <w:rFonts w:eastAsia="Times New Roman" w:cs="Times New Roman"/>
      <w:sz w:val="16"/>
      <w:szCs w:val="16"/>
      <w:lang w:val="x-none" w:eastAsia="ru-RU"/>
    </w:rPr>
  </w:style>
  <w:style w:type="character" w:customStyle="1" w:styleId="3116">
    <w:name w:val="Основной текст 3 Знак116"/>
    <w:basedOn w:val="a0"/>
    <w:uiPriority w:val="99"/>
    <w:semiHidden/>
    <w:rsid w:val="00A73E8D"/>
    <w:rPr>
      <w:rFonts w:eastAsia="Times New Roman" w:cs="Times New Roman"/>
      <w:sz w:val="16"/>
      <w:szCs w:val="16"/>
      <w:lang w:val="x-none" w:eastAsia="ru-RU"/>
    </w:rPr>
  </w:style>
  <w:style w:type="character" w:customStyle="1" w:styleId="3115">
    <w:name w:val="Основной текст 3 Знак115"/>
    <w:basedOn w:val="a0"/>
    <w:uiPriority w:val="99"/>
    <w:semiHidden/>
    <w:rsid w:val="00A73E8D"/>
    <w:rPr>
      <w:rFonts w:eastAsia="Times New Roman" w:cs="Times New Roman"/>
      <w:sz w:val="16"/>
      <w:szCs w:val="16"/>
      <w:lang w:val="x-none" w:eastAsia="ru-RU"/>
    </w:rPr>
  </w:style>
  <w:style w:type="character" w:customStyle="1" w:styleId="3114">
    <w:name w:val="Основной текст 3 Знак114"/>
    <w:basedOn w:val="a0"/>
    <w:uiPriority w:val="99"/>
    <w:semiHidden/>
    <w:rsid w:val="00A73E8D"/>
    <w:rPr>
      <w:rFonts w:eastAsia="Times New Roman" w:cs="Times New Roman"/>
      <w:sz w:val="16"/>
      <w:szCs w:val="16"/>
      <w:lang w:val="x-none" w:eastAsia="ru-RU"/>
    </w:rPr>
  </w:style>
  <w:style w:type="character" w:customStyle="1" w:styleId="3113">
    <w:name w:val="Основной текст 3 Знак113"/>
    <w:basedOn w:val="a0"/>
    <w:uiPriority w:val="99"/>
    <w:semiHidden/>
    <w:rsid w:val="00A73E8D"/>
    <w:rPr>
      <w:rFonts w:eastAsia="Times New Roman" w:cs="Times New Roman"/>
      <w:sz w:val="16"/>
      <w:szCs w:val="16"/>
      <w:lang w:val="x-none" w:eastAsia="ru-RU"/>
    </w:rPr>
  </w:style>
  <w:style w:type="character" w:customStyle="1" w:styleId="3112">
    <w:name w:val="Основной текст 3 Знак112"/>
    <w:basedOn w:val="a0"/>
    <w:uiPriority w:val="99"/>
    <w:semiHidden/>
    <w:rsid w:val="00A73E8D"/>
    <w:rPr>
      <w:rFonts w:eastAsia="Times New Roman" w:cs="Times New Roman"/>
      <w:sz w:val="16"/>
      <w:szCs w:val="16"/>
      <w:lang w:val="x-none" w:eastAsia="ru-RU"/>
    </w:rPr>
  </w:style>
  <w:style w:type="character" w:customStyle="1" w:styleId="3111">
    <w:name w:val="Основной текст 3 Знак111"/>
    <w:basedOn w:val="a0"/>
    <w:uiPriority w:val="99"/>
    <w:semiHidden/>
    <w:rsid w:val="00A73E8D"/>
    <w:rPr>
      <w:rFonts w:eastAsia="Times New Roman" w:cs="Times New Roman"/>
      <w:sz w:val="16"/>
      <w:szCs w:val="16"/>
      <w:lang w:val="x-none" w:eastAsia="ru-RU"/>
    </w:rPr>
  </w:style>
  <w:style w:type="character" w:customStyle="1" w:styleId="3110">
    <w:name w:val="Основной текст 3 Знак110"/>
    <w:basedOn w:val="a0"/>
    <w:uiPriority w:val="99"/>
    <w:semiHidden/>
    <w:rsid w:val="00A73E8D"/>
    <w:rPr>
      <w:rFonts w:eastAsia="Times New Roman" w:cs="Times New Roman"/>
      <w:sz w:val="16"/>
      <w:szCs w:val="16"/>
      <w:lang w:val="x-none" w:eastAsia="ru-RU"/>
    </w:rPr>
  </w:style>
  <w:style w:type="character" w:customStyle="1" w:styleId="319">
    <w:name w:val="Основной текст 3 Знак19"/>
    <w:basedOn w:val="a0"/>
    <w:uiPriority w:val="99"/>
    <w:semiHidden/>
    <w:rsid w:val="00A73E8D"/>
    <w:rPr>
      <w:rFonts w:eastAsia="Times New Roman" w:cs="Times New Roman"/>
      <w:sz w:val="16"/>
      <w:szCs w:val="16"/>
      <w:lang w:val="x-none" w:eastAsia="ru-RU"/>
    </w:rPr>
  </w:style>
  <w:style w:type="character" w:customStyle="1" w:styleId="318">
    <w:name w:val="Основной текст 3 Знак18"/>
    <w:basedOn w:val="a0"/>
    <w:uiPriority w:val="99"/>
    <w:semiHidden/>
    <w:rsid w:val="00A73E8D"/>
    <w:rPr>
      <w:rFonts w:eastAsia="Times New Roman" w:cs="Times New Roman"/>
      <w:sz w:val="16"/>
      <w:szCs w:val="16"/>
      <w:lang w:val="x-none" w:eastAsia="ru-RU"/>
    </w:rPr>
  </w:style>
  <w:style w:type="character" w:customStyle="1" w:styleId="317">
    <w:name w:val="Основной текст 3 Знак17"/>
    <w:basedOn w:val="a0"/>
    <w:uiPriority w:val="99"/>
    <w:semiHidden/>
    <w:rsid w:val="00A73E8D"/>
    <w:rPr>
      <w:rFonts w:eastAsia="Times New Roman" w:cs="Times New Roman"/>
      <w:sz w:val="16"/>
      <w:szCs w:val="16"/>
      <w:lang w:val="x-none" w:eastAsia="ru-RU"/>
    </w:rPr>
  </w:style>
  <w:style w:type="character" w:customStyle="1" w:styleId="316">
    <w:name w:val="Основной текст 3 Знак16"/>
    <w:basedOn w:val="a0"/>
    <w:uiPriority w:val="99"/>
    <w:semiHidden/>
    <w:rsid w:val="00A73E8D"/>
    <w:rPr>
      <w:rFonts w:eastAsia="Times New Roman" w:cs="Times New Roman"/>
      <w:sz w:val="16"/>
      <w:szCs w:val="16"/>
      <w:lang w:val="x-none" w:eastAsia="ru-RU"/>
    </w:rPr>
  </w:style>
  <w:style w:type="character" w:customStyle="1" w:styleId="315">
    <w:name w:val="Основной текст 3 Знак15"/>
    <w:basedOn w:val="a0"/>
    <w:uiPriority w:val="99"/>
    <w:semiHidden/>
    <w:rsid w:val="00A73E8D"/>
    <w:rPr>
      <w:rFonts w:eastAsia="Times New Roman" w:cs="Times New Roman"/>
      <w:sz w:val="16"/>
      <w:szCs w:val="16"/>
      <w:lang w:val="x-none" w:eastAsia="ru-RU"/>
    </w:rPr>
  </w:style>
  <w:style w:type="character" w:customStyle="1" w:styleId="314">
    <w:name w:val="Основной текст 3 Знак14"/>
    <w:basedOn w:val="a0"/>
    <w:uiPriority w:val="99"/>
    <w:semiHidden/>
    <w:rsid w:val="00A73E8D"/>
    <w:rPr>
      <w:rFonts w:eastAsia="Times New Roman" w:cs="Times New Roman"/>
      <w:sz w:val="16"/>
      <w:szCs w:val="16"/>
      <w:lang w:val="x-none" w:eastAsia="ru-RU"/>
    </w:rPr>
  </w:style>
  <w:style w:type="character" w:customStyle="1" w:styleId="313">
    <w:name w:val="Основной текст 3 Знак13"/>
    <w:basedOn w:val="a0"/>
    <w:uiPriority w:val="99"/>
    <w:semiHidden/>
    <w:rsid w:val="00A73E8D"/>
    <w:rPr>
      <w:rFonts w:eastAsia="Times New Roman" w:cs="Times New Roman"/>
      <w:sz w:val="16"/>
      <w:szCs w:val="16"/>
      <w:lang w:val="x-none" w:eastAsia="ru-RU"/>
    </w:rPr>
  </w:style>
  <w:style w:type="character" w:customStyle="1" w:styleId="312">
    <w:name w:val="Основной текст 3 Знак12"/>
    <w:basedOn w:val="a0"/>
    <w:uiPriority w:val="99"/>
    <w:semiHidden/>
    <w:rsid w:val="00A73E8D"/>
    <w:rPr>
      <w:rFonts w:eastAsia="Times New Roman" w:cs="Times New Roman"/>
      <w:sz w:val="16"/>
      <w:szCs w:val="16"/>
      <w:lang w:val="x-none" w:eastAsia="ru-RU"/>
    </w:rPr>
  </w:style>
  <w:style w:type="character" w:customStyle="1" w:styleId="3118">
    <w:name w:val="Основной текст 3 Знак11"/>
    <w:basedOn w:val="a0"/>
    <w:uiPriority w:val="99"/>
    <w:semiHidden/>
    <w:rsid w:val="00A73E8D"/>
    <w:rPr>
      <w:rFonts w:eastAsia="Times New Roman" w:cs="Times New Roman"/>
      <w:sz w:val="16"/>
      <w:szCs w:val="16"/>
      <w:lang w:val="x-none" w:eastAsia="ru-RU"/>
    </w:rPr>
  </w:style>
  <w:style w:type="character" w:customStyle="1" w:styleId="212">
    <w:name w:val="Основной текст с отступом 2 Знак1"/>
    <w:basedOn w:val="a0"/>
    <w:semiHidden/>
    <w:rsid w:val="00A73E8D"/>
    <w:rPr>
      <w:rFonts w:cs="Times New Roman"/>
    </w:rPr>
  </w:style>
  <w:style w:type="character" w:customStyle="1" w:styleId="34">
    <w:name w:val="Основной текст с отступом 3 Знак"/>
    <w:basedOn w:val="a0"/>
    <w:link w:val="35"/>
    <w:uiPriority w:val="99"/>
    <w:semiHidden/>
    <w:locked/>
    <w:rsid w:val="00A73E8D"/>
    <w:rPr>
      <w:rFonts w:ascii="Times New Roman" w:hAnsi="Times New Roman" w:cs="Times New Roman"/>
      <w:sz w:val="16"/>
      <w:szCs w:val="16"/>
      <w:lang w:val="x-none" w:eastAsia="ru-RU"/>
    </w:rPr>
  </w:style>
  <w:style w:type="paragraph" w:customStyle="1" w:styleId="31a">
    <w:name w:val="Основной текст с отступом 31"/>
    <w:basedOn w:val="a"/>
    <w:next w:val="35"/>
    <w:uiPriority w:val="99"/>
    <w:unhideWhenUsed/>
    <w:rsid w:val="00A73E8D"/>
    <w:pPr>
      <w:spacing w:after="120"/>
      <w:ind w:left="283"/>
    </w:pPr>
    <w:rPr>
      <w:rFonts w:eastAsia="Calibri"/>
      <w:sz w:val="16"/>
      <w:szCs w:val="16"/>
      <w:lang w:val="x-none"/>
    </w:rPr>
  </w:style>
  <w:style w:type="character" w:customStyle="1" w:styleId="31b">
    <w:name w:val="Основной текст с отступом 3 Знак1"/>
    <w:basedOn w:val="a0"/>
    <w:semiHidden/>
    <w:rsid w:val="00A73E8D"/>
    <w:rPr>
      <w:rFonts w:eastAsia="Times New Roman"/>
      <w:sz w:val="16"/>
      <w:szCs w:val="16"/>
      <w:lang w:eastAsia="ru-RU"/>
    </w:rPr>
  </w:style>
  <w:style w:type="character" w:customStyle="1" w:styleId="31170">
    <w:name w:val="Основной текст с отступом 3 Знак117"/>
    <w:basedOn w:val="a0"/>
    <w:uiPriority w:val="99"/>
    <w:semiHidden/>
    <w:rsid w:val="00A73E8D"/>
    <w:rPr>
      <w:rFonts w:eastAsia="Times New Roman" w:cs="Times New Roman"/>
      <w:sz w:val="16"/>
      <w:szCs w:val="16"/>
      <w:lang w:val="x-none" w:eastAsia="ru-RU"/>
    </w:rPr>
  </w:style>
  <w:style w:type="character" w:customStyle="1" w:styleId="31160">
    <w:name w:val="Основной текст с отступом 3 Знак116"/>
    <w:basedOn w:val="a0"/>
    <w:uiPriority w:val="99"/>
    <w:semiHidden/>
    <w:rsid w:val="00A73E8D"/>
    <w:rPr>
      <w:rFonts w:eastAsia="Times New Roman" w:cs="Times New Roman"/>
      <w:sz w:val="16"/>
      <w:szCs w:val="16"/>
      <w:lang w:val="x-none" w:eastAsia="ru-RU"/>
    </w:rPr>
  </w:style>
  <w:style w:type="character" w:customStyle="1" w:styleId="31150">
    <w:name w:val="Основной текст с отступом 3 Знак115"/>
    <w:basedOn w:val="a0"/>
    <w:uiPriority w:val="99"/>
    <w:semiHidden/>
    <w:rsid w:val="00A73E8D"/>
    <w:rPr>
      <w:rFonts w:eastAsia="Times New Roman" w:cs="Times New Roman"/>
      <w:sz w:val="16"/>
      <w:szCs w:val="16"/>
      <w:lang w:val="x-none" w:eastAsia="ru-RU"/>
    </w:rPr>
  </w:style>
  <w:style w:type="character" w:customStyle="1" w:styleId="31140">
    <w:name w:val="Основной текст с отступом 3 Знак114"/>
    <w:basedOn w:val="a0"/>
    <w:uiPriority w:val="99"/>
    <w:semiHidden/>
    <w:rsid w:val="00A73E8D"/>
    <w:rPr>
      <w:rFonts w:eastAsia="Times New Roman" w:cs="Times New Roman"/>
      <w:sz w:val="16"/>
      <w:szCs w:val="16"/>
      <w:lang w:val="x-none" w:eastAsia="ru-RU"/>
    </w:rPr>
  </w:style>
  <w:style w:type="character" w:customStyle="1" w:styleId="31130">
    <w:name w:val="Основной текст с отступом 3 Знак113"/>
    <w:basedOn w:val="a0"/>
    <w:uiPriority w:val="99"/>
    <w:semiHidden/>
    <w:rsid w:val="00A73E8D"/>
    <w:rPr>
      <w:rFonts w:eastAsia="Times New Roman" w:cs="Times New Roman"/>
      <w:sz w:val="16"/>
      <w:szCs w:val="16"/>
      <w:lang w:val="x-none" w:eastAsia="ru-RU"/>
    </w:rPr>
  </w:style>
  <w:style w:type="character" w:customStyle="1" w:styleId="31120">
    <w:name w:val="Основной текст с отступом 3 Знак112"/>
    <w:basedOn w:val="a0"/>
    <w:uiPriority w:val="99"/>
    <w:semiHidden/>
    <w:rsid w:val="00A73E8D"/>
    <w:rPr>
      <w:rFonts w:eastAsia="Times New Roman" w:cs="Times New Roman"/>
      <w:sz w:val="16"/>
      <w:szCs w:val="16"/>
      <w:lang w:val="x-none" w:eastAsia="ru-RU"/>
    </w:rPr>
  </w:style>
  <w:style w:type="character" w:customStyle="1" w:styleId="31110">
    <w:name w:val="Основной текст с отступом 3 Знак111"/>
    <w:basedOn w:val="a0"/>
    <w:uiPriority w:val="99"/>
    <w:semiHidden/>
    <w:rsid w:val="00A73E8D"/>
    <w:rPr>
      <w:rFonts w:eastAsia="Times New Roman" w:cs="Times New Roman"/>
      <w:sz w:val="16"/>
      <w:szCs w:val="16"/>
      <w:lang w:val="x-none" w:eastAsia="ru-RU"/>
    </w:rPr>
  </w:style>
  <w:style w:type="character" w:customStyle="1" w:styleId="31100">
    <w:name w:val="Основной текст с отступом 3 Знак110"/>
    <w:basedOn w:val="a0"/>
    <w:uiPriority w:val="99"/>
    <w:semiHidden/>
    <w:rsid w:val="00A73E8D"/>
    <w:rPr>
      <w:rFonts w:eastAsia="Times New Roman" w:cs="Times New Roman"/>
      <w:sz w:val="16"/>
      <w:szCs w:val="16"/>
      <w:lang w:val="x-none" w:eastAsia="ru-RU"/>
    </w:rPr>
  </w:style>
  <w:style w:type="character" w:customStyle="1" w:styleId="3190">
    <w:name w:val="Основной текст с отступом 3 Знак19"/>
    <w:basedOn w:val="a0"/>
    <w:uiPriority w:val="99"/>
    <w:semiHidden/>
    <w:rsid w:val="00A73E8D"/>
    <w:rPr>
      <w:rFonts w:eastAsia="Times New Roman" w:cs="Times New Roman"/>
      <w:sz w:val="16"/>
      <w:szCs w:val="16"/>
      <w:lang w:val="x-none" w:eastAsia="ru-RU"/>
    </w:rPr>
  </w:style>
  <w:style w:type="character" w:customStyle="1" w:styleId="3180">
    <w:name w:val="Основной текст с отступом 3 Знак18"/>
    <w:basedOn w:val="a0"/>
    <w:uiPriority w:val="99"/>
    <w:semiHidden/>
    <w:rsid w:val="00A73E8D"/>
    <w:rPr>
      <w:rFonts w:eastAsia="Times New Roman" w:cs="Times New Roman"/>
      <w:sz w:val="16"/>
      <w:szCs w:val="16"/>
      <w:lang w:val="x-none" w:eastAsia="ru-RU"/>
    </w:rPr>
  </w:style>
  <w:style w:type="character" w:customStyle="1" w:styleId="3170">
    <w:name w:val="Основной текст с отступом 3 Знак17"/>
    <w:basedOn w:val="a0"/>
    <w:uiPriority w:val="99"/>
    <w:semiHidden/>
    <w:rsid w:val="00A73E8D"/>
    <w:rPr>
      <w:rFonts w:eastAsia="Times New Roman" w:cs="Times New Roman"/>
      <w:sz w:val="16"/>
      <w:szCs w:val="16"/>
      <w:lang w:val="x-none" w:eastAsia="ru-RU"/>
    </w:rPr>
  </w:style>
  <w:style w:type="character" w:customStyle="1" w:styleId="3160">
    <w:name w:val="Основной текст с отступом 3 Знак16"/>
    <w:basedOn w:val="a0"/>
    <w:uiPriority w:val="99"/>
    <w:semiHidden/>
    <w:rsid w:val="00A73E8D"/>
    <w:rPr>
      <w:rFonts w:eastAsia="Times New Roman" w:cs="Times New Roman"/>
      <w:sz w:val="16"/>
      <w:szCs w:val="16"/>
      <w:lang w:val="x-none" w:eastAsia="ru-RU"/>
    </w:rPr>
  </w:style>
  <w:style w:type="character" w:customStyle="1" w:styleId="3150">
    <w:name w:val="Основной текст с отступом 3 Знак15"/>
    <w:basedOn w:val="a0"/>
    <w:uiPriority w:val="99"/>
    <w:semiHidden/>
    <w:rsid w:val="00A73E8D"/>
    <w:rPr>
      <w:rFonts w:eastAsia="Times New Roman" w:cs="Times New Roman"/>
      <w:sz w:val="16"/>
      <w:szCs w:val="16"/>
      <w:lang w:val="x-none" w:eastAsia="ru-RU"/>
    </w:rPr>
  </w:style>
  <w:style w:type="character" w:customStyle="1" w:styleId="3140">
    <w:name w:val="Основной текст с отступом 3 Знак14"/>
    <w:basedOn w:val="a0"/>
    <w:uiPriority w:val="99"/>
    <w:semiHidden/>
    <w:rsid w:val="00A73E8D"/>
    <w:rPr>
      <w:rFonts w:eastAsia="Times New Roman" w:cs="Times New Roman"/>
      <w:sz w:val="16"/>
      <w:szCs w:val="16"/>
      <w:lang w:val="x-none" w:eastAsia="ru-RU"/>
    </w:rPr>
  </w:style>
  <w:style w:type="character" w:customStyle="1" w:styleId="3130">
    <w:name w:val="Основной текст с отступом 3 Знак13"/>
    <w:basedOn w:val="a0"/>
    <w:uiPriority w:val="99"/>
    <w:semiHidden/>
    <w:rsid w:val="00A73E8D"/>
    <w:rPr>
      <w:rFonts w:eastAsia="Times New Roman" w:cs="Times New Roman"/>
      <w:sz w:val="16"/>
      <w:szCs w:val="16"/>
      <w:lang w:val="x-none" w:eastAsia="ru-RU"/>
    </w:rPr>
  </w:style>
  <w:style w:type="character" w:customStyle="1" w:styleId="3120">
    <w:name w:val="Основной текст с отступом 3 Знак12"/>
    <w:basedOn w:val="a0"/>
    <w:uiPriority w:val="99"/>
    <w:semiHidden/>
    <w:rsid w:val="00A73E8D"/>
    <w:rPr>
      <w:rFonts w:eastAsia="Times New Roman" w:cs="Times New Roman"/>
      <w:sz w:val="16"/>
      <w:szCs w:val="16"/>
      <w:lang w:val="x-none" w:eastAsia="ru-RU"/>
    </w:rPr>
  </w:style>
  <w:style w:type="character" w:customStyle="1" w:styleId="3119">
    <w:name w:val="Основной текст с отступом 3 Знак11"/>
    <w:basedOn w:val="a0"/>
    <w:uiPriority w:val="99"/>
    <w:semiHidden/>
    <w:rsid w:val="00A73E8D"/>
    <w:rPr>
      <w:rFonts w:eastAsia="Times New Roman" w:cs="Times New Roman"/>
      <w:sz w:val="16"/>
      <w:szCs w:val="16"/>
      <w:lang w:val="x-none" w:eastAsia="ru-RU"/>
    </w:rPr>
  </w:style>
  <w:style w:type="table" w:customStyle="1" w:styleId="31c">
    <w:name w:val="Сетка таблицы31"/>
    <w:basedOn w:val="a1"/>
    <w:next w:val="af0"/>
    <w:rsid w:val="00A73E8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Без интервала1"/>
    <w:uiPriority w:val="1"/>
    <w:qFormat/>
    <w:rsid w:val="00A73E8D"/>
    <w:pPr>
      <w:spacing w:after="0" w:line="240" w:lineRule="auto"/>
    </w:pPr>
    <w:rPr>
      <w:rFonts w:ascii="Calibri" w:eastAsia="Times New Roman" w:hAnsi="Calibri" w:cs="Times New Roman"/>
    </w:rPr>
  </w:style>
  <w:style w:type="paragraph" w:customStyle="1" w:styleId="1f5">
    <w:name w:val="Абзац списка1"/>
    <w:basedOn w:val="a"/>
    <w:uiPriority w:val="99"/>
    <w:rsid w:val="00A73E8D"/>
    <w:pPr>
      <w:ind w:left="720"/>
      <w:contextualSpacing/>
    </w:pPr>
  </w:style>
  <w:style w:type="table" w:customStyle="1" w:styleId="11110">
    <w:name w:val="Сетка таблицы111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3">
    <w:name w:val="14 шрифт"/>
    <w:basedOn w:val="a"/>
    <w:autoRedefine/>
    <w:uiPriority w:val="99"/>
    <w:rsid w:val="00A73E8D"/>
    <w:pPr>
      <w:shd w:val="clear" w:color="auto" w:fill="FFFFFF"/>
      <w:spacing w:before="100" w:line="322" w:lineRule="exact"/>
      <w:ind w:right="5"/>
      <w:jc w:val="both"/>
    </w:pPr>
  </w:style>
  <w:style w:type="table" w:customStyle="1" w:styleId="311a">
    <w:name w:val="Сетка таблицы3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1"/>
    <w:next w:val="af0"/>
    <w:uiPriority w:val="59"/>
    <w:rsid w:val="00A73E8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uiPriority w:val="99"/>
    <w:rsid w:val="00A73E8D"/>
    <w:pPr>
      <w:spacing w:before="100" w:beforeAutospacing="1" w:after="100" w:afterAutospacing="1"/>
    </w:pPr>
    <w:rPr>
      <w:sz w:val="16"/>
      <w:szCs w:val="16"/>
    </w:rPr>
  </w:style>
  <w:style w:type="paragraph" w:customStyle="1" w:styleId="xl67">
    <w:name w:val="xl67"/>
    <w:basedOn w:val="a"/>
    <w:uiPriority w:val="99"/>
    <w:rsid w:val="00A73E8D"/>
    <w:pPr>
      <w:spacing w:before="100" w:beforeAutospacing="1" w:after="100" w:afterAutospacing="1"/>
    </w:pPr>
    <w:rPr>
      <w:sz w:val="16"/>
      <w:szCs w:val="16"/>
    </w:rPr>
  </w:style>
  <w:style w:type="paragraph" w:customStyle="1" w:styleId="xl68">
    <w:name w:val="xl68"/>
    <w:basedOn w:val="a"/>
    <w:uiPriority w:val="99"/>
    <w:rsid w:val="00A73E8D"/>
    <w:pPr>
      <w:spacing w:before="100" w:beforeAutospacing="1" w:after="100" w:afterAutospacing="1"/>
      <w:jc w:val="center"/>
    </w:pPr>
    <w:rPr>
      <w:b/>
      <w:bCs/>
    </w:rPr>
  </w:style>
  <w:style w:type="paragraph" w:customStyle="1" w:styleId="xl69">
    <w:name w:val="xl69"/>
    <w:basedOn w:val="a"/>
    <w:uiPriority w:val="99"/>
    <w:rsid w:val="00A73E8D"/>
    <w:pPr>
      <w:spacing w:before="100" w:beforeAutospacing="1" w:after="100" w:afterAutospacing="1"/>
    </w:pPr>
    <w:rPr>
      <w:sz w:val="18"/>
      <w:szCs w:val="18"/>
    </w:rPr>
  </w:style>
  <w:style w:type="paragraph" w:customStyle="1" w:styleId="xl70">
    <w:name w:val="xl70"/>
    <w:basedOn w:val="a"/>
    <w:uiPriority w:val="99"/>
    <w:rsid w:val="00A73E8D"/>
    <w:pPr>
      <w:spacing w:before="100" w:beforeAutospacing="1" w:after="100" w:afterAutospacing="1"/>
    </w:pPr>
    <w:rPr>
      <w:b/>
      <w:bCs/>
      <w:sz w:val="18"/>
      <w:szCs w:val="18"/>
    </w:rPr>
  </w:style>
  <w:style w:type="paragraph" w:customStyle="1" w:styleId="xl71">
    <w:name w:val="xl71"/>
    <w:basedOn w:val="a"/>
    <w:uiPriority w:val="99"/>
    <w:rsid w:val="00A73E8D"/>
    <w:pPr>
      <w:spacing w:before="100" w:beforeAutospacing="1" w:after="100" w:afterAutospacing="1"/>
    </w:pPr>
    <w:rPr>
      <w:b/>
      <w:bCs/>
    </w:rPr>
  </w:style>
  <w:style w:type="paragraph" w:customStyle="1" w:styleId="xl72">
    <w:name w:val="xl72"/>
    <w:basedOn w:val="a"/>
    <w:uiPriority w:val="99"/>
    <w:rsid w:val="00A73E8D"/>
    <w:pPr>
      <w:spacing w:before="100" w:beforeAutospacing="1" w:after="100" w:afterAutospacing="1"/>
    </w:pPr>
    <w:rPr>
      <w:sz w:val="16"/>
      <w:szCs w:val="16"/>
    </w:rPr>
  </w:style>
  <w:style w:type="paragraph" w:customStyle="1" w:styleId="xl73">
    <w:name w:val="xl73"/>
    <w:basedOn w:val="a"/>
    <w:uiPriority w:val="99"/>
    <w:rsid w:val="00A73E8D"/>
    <w:pPr>
      <w:spacing w:before="100" w:beforeAutospacing="1" w:after="100" w:afterAutospacing="1"/>
    </w:pPr>
  </w:style>
  <w:style w:type="paragraph" w:customStyle="1" w:styleId="xl74">
    <w:name w:val="xl74"/>
    <w:basedOn w:val="a"/>
    <w:uiPriority w:val="99"/>
    <w:rsid w:val="00A73E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75">
    <w:name w:val="xl75"/>
    <w:basedOn w:val="a"/>
    <w:uiPriority w:val="99"/>
    <w:rsid w:val="00A73E8D"/>
    <w:pPr>
      <w:pBdr>
        <w:top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6">
    <w:name w:val="xl76"/>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7">
    <w:name w:val="xl77"/>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8">
    <w:name w:val="xl78"/>
    <w:basedOn w:val="a"/>
    <w:uiPriority w:val="99"/>
    <w:rsid w:val="00A73E8D"/>
    <w:pPr>
      <w:pBdr>
        <w:top w:val="single" w:sz="8"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0">
    <w:name w:val="xl80"/>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1">
    <w:name w:val="xl81"/>
    <w:basedOn w:val="a"/>
    <w:uiPriority w:val="99"/>
    <w:rsid w:val="00A73E8D"/>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2">
    <w:name w:val="xl82"/>
    <w:basedOn w:val="a"/>
    <w:uiPriority w:val="99"/>
    <w:rsid w:val="00A73E8D"/>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uiPriority w:val="99"/>
    <w:rsid w:val="00A73E8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a"/>
    <w:uiPriority w:val="99"/>
    <w:rsid w:val="00A73E8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7">
    <w:name w:val="xl87"/>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8">
    <w:name w:val="xl88"/>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9">
    <w:name w:val="xl89"/>
    <w:basedOn w:val="a"/>
    <w:uiPriority w:val="99"/>
    <w:rsid w:val="00A73E8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
    <w:uiPriority w:val="99"/>
    <w:rsid w:val="00A73E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1">
    <w:name w:val="xl91"/>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uiPriority w:val="99"/>
    <w:rsid w:val="00A73E8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96">
    <w:name w:val="xl96"/>
    <w:basedOn w:val="a"/>
    <w:uiPriority w:val="99"/>
    <w:rsid w:val="00A73E8D"/>
    <w:pPr>
      <w:pBdr>
        <w:top w:val="single" w:sz="4" w:space="0" w:color="auto"/>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9">
    <w:name w:val="xl99"/>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0">
    <w:name w:val="xl100"/>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1">
    <w:name w:val="xl101"/>
    <w:basedOn w:val="a"/>
    <w:uiPriority w:val="99"/>
    <w:rsid w:val="00A73E8D"/>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2">
    <w:name w:val="xl102"/>
    <w:basedOn w:val="a"/>
    <w:uiPriority w:val="99"/>
    <w:rsid w:val="00A73E8D"/>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a"/>
    <w:uiPriority w:val="99"/>
    <w:rsid w:val="00A73E8D"/>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4">
    <w:name w:val="xl104"/>
    <w:basedOn w:val="a"/>
    <w:uiPriority w:val="99"/>
    <w:rsid w:val="00A73E8D"/>
    <w:pPr>
      <w:spacing w:before="100" w:beforeAutospacing="1" w:after="100" w:afterAutospacing="1"/>
    </w:pPr>
    <w:rPr>
      <w:b/>
      <w:bCs/>
    </w:rPr>
  </w:style>
  <w:style w:type="paragraph" w:customStyle="1" w:styleId="xl105">
    <w:name w:val="xl105"/>
    <w:basedOn w:val="a"/>
    <w:uiPriority w:val="99"/>
    <w:rsid w:val="00A73E8D"/>
    <w:pPr>
      <w:spacing w:before="100" w:beforeAutospacing="1" w:after="100" w:afterAutospacing="1"/>
    </w:pPr>
  </w:style>
  <w:style w:type="paragraph" w:customStyle="1" w:styleId="xl106">
    <w:name w:val="xl106"/>
    <w:basedOn w:val="a"/>
    <w:uiPriority w:val="99"/>
    <w:rsid w:val="00A73E8D"/>
    <w:pPr>
      <w:pBdr>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7">
    <w:name w:val="xl107"/>
    <w:basedOn w:val="a"/>
    <w:uiPriority w:val="99"/>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8">
    <w:name w:val="xl108"/>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9">
    <w:name w:val="xl109"/>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0">
    <w:name w:val="xl110"/>
    <w:basedOn w:val="a"/>
    <w:uiPriority w:val="99"/>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1">
    <w:name w:val="xl111"/>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3">
    <w:name w:val="xl113"/>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a"/>
    <w:uiPriority w:val="99"/>
    <w:rsid w:val="00A73E8D"/>
    <w:pPr>
      <w:spacing w:before="100" w:beforeAutospacing="1" w:after="100" w:afterAutospacing="1"/>
      <w:jc w:val="center"/>
      <w:textAlignment w:val="center"/>
    </w:pPr>
    <w:rPr>
      <w:b/>
      <w:bCs/>
    </w:rPr>
  </w:style>
  <w:style w:type="paragraph" w:customStyle="1" w:styleId="xl115">
    <w:name w:val="xl115"/>
    <w:basedOn w:val="a"/>
    <w:uiPriority w:val="99"/>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6">
    <w:name w:val="xl116"/>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7">
    <w:name w:val="xl117"/>
    <w:basedOn w:val="a"/>
    <w:uiPriority w:val="99"/>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8">
    <w:name w:val="xl118"/>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9">
    <w:name w:val="xl119"/>
    <w:basedOn w:val="a"/>
    <w:uiPriority w:val="99"/>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0">
    <w:name w:val="xl120"/>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1">
    <w:name w:val="xl121"/>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2">
    <w:name w:val="xl122"/>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3">
    <w:name w:val="xl123"/>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A73E8D"/>
    <w:pPr>
      <w:pBdr>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5">
    <w:name w:val="xl125"/>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7">
    <w:name w:val="xl127"/>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8">
    <w:name w:val="xl128"/>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9">
    <w:name w:val="xl129"/>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0">
    <w:name w:val="xl130"/>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1">
    <w:name w:val="xl131"/>
    <w:basedOn w:val="a"/>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2">
    <w:name w:val="xl132"/>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3">
    <w:name w:val="xl133"/>
    <w:basedOn w:val="a"/>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4">
    <w:name w:val="xl134"/>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5">
    <w:name w:val="xl135"/>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6">
    <w:name w:val="xl136"/>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7">
    <w:name w:val="xl137"/>
    <w:basedOn w:val="a"/>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8">
    <w:name w:val="xl138"/>
    <w:basedOn w:val="a"/>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9">
    <w:name w:val="xl139"/>
    <w:basedOn w:val="a"/>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0">
    <w:name w:val="xl140"/>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1">
    <w:name w:val="xl141"/>
    <w:basedOn w:val="a"/>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2">
    <w:name w:val="xl142"/>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3">
    <w:name w:val="xl143"/>
    <w:basedOn w:val="a"/>
    <w:rsid w:val="00A73E8D"/>
    <w:pPr>
      <w:pBdr>
        <w:top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4">
    <w:name w:val="xl144"/>
    <w:basedOn w:val="a"/>
    <w:rsid w:val="00A73E8D"/>
    <w:pPr>
      <w:pBdr>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5">
    <w:name w:val="xl145"/>
    <w:basedOn w:val="a"/>
    <w:rsid w:val="00A73E8D"/>
    <w:pPr>
      <w:pBdr>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6">
    <w:name w:val="xl146"/>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7">
    <w:name w:val="xl147"/>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8">
    <w:name w:val="xl148"/>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1f6">
    <w:name w:val="Верхний колонтитул1"/>
    <w:basedOn w:val="a"/>
    <w:next w:val="a8"/>
    <w:uiPriority w:val="99"/>
    <w:unhideWhenUsed/>
    <w:rsid w:val="00A73E8D"/>
    <w:pPr>
      <w:tabs>
        <w:tab w:val="center" w:pos="4677"/>
        <w:tab w:val="right" w:pos="9355"/>
      </w:tabs>
    </w:pPr>
    <w:rPr>
      <w:rFonts w:ascii="Calibri" w:hAnsi="Calibri"/>
      <w:sz w:val="22"/>
      <w:szCs w:val="22"/>
    </w:rPr>
  </w:style>
  <w:style w:type="paragraph" w:customStyle="1" w:styleId="1f7">
    <w:name w:val="Нижний колонтитул1"/>
    <w:basedOn w:val="a"/>
    <w:next w:val="aa"/>
    <w:uiPriority w:val="99"/>
    <w:unhideWhenUsed/>
    <w:rsid w:val="00A73E8D"/>
    <w:pPr>
      <w:tabs>
        <w:tab w:val="center" w:pos="4677"/>
        <w:tab w:val="right" w:pos="9355"/>
      </w:tabs>
    </w:pPr>
    <w:rPr>
      <w:rFonts w:ascii="Calibri" w:hAnsi="Calibri"/>
      <w:sz w:val="22"/>
      <w:szCs w:val="22"/>
    </w:rPr>
  </w:style>
  <w:style w:type="table" w:customStyle="1" w:styleId="21111">
    <w:name w:val="Сетка таблицы2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8">
    <w:name w:val="Основной текст с отступом1"/>
    <w:basedOn w:val="a"/>
    <w:next w:val="a3"/>
    <w:uiPriority w:val="99"/>
    <w:unhideWhenUsed/>
    <w:rsid w:val="00A73E8D"/>
    <w:pPr>
      <w:spacing w:after="120" w:line="276" w:lineRule="auto"/>
      <w:ind w:left="283"/>
    </w:pPr>
    <w:rPr>
      <w:rFonts w:ascii="Calibri" w:hAnsi="Calibri"/>
      <w:sz w:val="22"/>
      <w:szCs w:val="22"/>
    </w:rPr>
  </w:style>
  <w:style w:type="table" w:customStyle="1" w:styleId="111111">
    <w:name w:val="Сетка таблицы1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Знак2"/>
    <w:basedOn w:val="a0"/>
    <w:uiPriority w:val="99"/>
    <w:semiHidden/>
    <w:rsid w:val="00A73E8D"/>
    <w:rPr>
      <w:rFonts w:ascii="Calibri" w:hAnsi="Calibri" w:cs="Times New Roman"/>
    </w:rPr>
  </w:style>
  <w:style w:type="character" w:customStyle="1" w:styleId="1f9">
    <w:name w:val="Верхний колонтитул Знак1"/>
    <w:uiPriority w:val="99"/>
    <w:semiHidden/>
    <w:rsid w:val="00A73E8D"/>
  </w:style>
  <w:style w:type="character" w:customStyle="1" w:styleId="27">
    <w:name w:val="Нижний колонтитул Знак2"/>
    <w:uiPriority w:val="99"/>
    <w:semiHidden/>
    <w:rsid w:val="00A73E8D"/>
  </w:style>
  <w:style w:type="character" w:customStyle="1" w:styleId="28">
    <w:name w:val="Основной текст с отступом Знак2"/>
    <w:uiPriority w:val="99"/>
    <w:semiHidden/>
    <w:rsid w:val="00A73E8D"/>
  </w:style>
  <w:style w:type="character" w:customStyle="1" w:styleId="WW8Num1z0">
    <w:name w:val="WW8Num1z0"/>
    <w:rsid w:val="00A73E8D"/>
    <w:rPr>
      <w:rFonts w:ascii="Wingdings" w:hAnsi="Wingdings"/>
    </w:rPr>
  </w:style>
  <w:style w:type="character" w:customStyle="1" w:styleId="WW8Num1z1">
    <w:name w:val="WW8Num1z1"/>
    <w:rsid w:val="00A73E8D"/>
  </w:style>
  <w:style w:type="character" w:customStyle="1" w:styleId="WW8Num1z2">
    <w:name w:val="WW8Num1z2"/>
    <w:rsid w:val="00A73E8D"/>
  </w:style>
  <w:style w:type="character" w:customStyle="1" w:styleId="WW8Num1z3">
    <w:name w:val="WW8Num1z3"/>
    <w:rsid w:val="00A73E8D"/>
  </w:style>
  <w:style w:type="character" w:customStyle="1" w:styleId="WW8Num1z4">
    <w:name w:val="WW8Num1z4"/>
    <w:rsid w:val="00A73E8D"/>
  </w:style>
  <w:style w:type="character" w:customStyle="1" w:styleId="WW8Num1z5">
    <w:name w:val="WW8Num1z5"/>
    <w:rsid w:val="00A73E8D"/>
  </w:style>
  <w:style w:type="character" w:customStyle="1" w:styleId="WW8Num1z6">
    <w:name w:val="WW8Num1z6"/>
    <w:rsid w:val="00A73E8D"/>
  </w:style>
  <w:style w:type="character" w:customStyle="1" w:styleId="WW8Num1z7">
    <w:name w:val="WW8Num1z7"/>
    <w:rsid w:val="00A73E8D"/>
  </w:style>
  <w:style w:type="character" w:customStyle="1" w:styleId="WW8Num1z8">
    <w:name w:val="WW8Num1z8"/>
    <w:rsid w:val="00A73E8D"/>
  </w:style>
  <w:style w:type="character" w:customStyle="1" w:styleId="WW8Num2z0">
    <w:name w:val="WW8Num2z0"/>
    <w:rsid w:val="00A73E8D"/>
    <w:rPr>
      <w:rFonts w:ascii="Wingdings" w:hAnsi="Wingdings"/>
      <w:sz w:val="28"/>
    </w:rPr>
  </w:style>
  <w:style w:type="character" w:customStyle="1" w:styleId="WW8Num2z1">
    <w:name w:val="WW8Num2z1"/>
    <w:rsid w:val="00A73E8D"/>
  </w:style>
  <w:style w:type="character" w:customStyle="1" w:styleId="WW8Num2z2">
    <w:name w:val="WW8Num2z2"/>
    <w:rsid w:val="00A73E8D"/>
  </w:style>
  <w:style w:type="character" w:customStyle="1" w:styleId="WW8Num2z3">
    <w:name w:val="WW8Num2z3"/>
    <w:rsid w:val="00A73E8D"/>
  </w:style>
  <w:style w:type="character" w:customStyle="1" w:styleId="WW8Num2z4">
    <w:name w:val="WW8Num2z4"/>
    <w:rsid w:val="00A73E8D"/>
  </w:style>
  <w:style w:type="character" w:customStyle="1" w:styleId="WW8Num2z5">
    <w:name w:val="WW8Num2z5"/>
    <w:rsid w:val="00A73E8D"/>
  </w:style>
  <w:style w:type="character" w:customStyle="1" w:styleId="WW8Num2z6">
    <w:name w:val="WW8Num2z6"/>
    <w:rsid w:val="00A73E8D"/>
  </w:style>
  <w:style w:type="character" w:customStyle="1" w:styleId="WW8Num2z7">
    <w:name w:val="WW8Num2z7"/>
    <w:rsid w:val="00A73E8D"/>
  </w:style>
  <w:style w:type="character" w:customStyle="1" w:styleId="WW8Num2z8">
    <w:name w:val="WW8Num2z8"/>
    <w:rsid w:val="00A73E8D"/>
  </w:style>
  <w:style w:type="character" w:customStyle="1" w:styleId="WW8Num3z0">
    <w:name w:val="WW8Num3z0"/>
    <w:rsid w:val="00A73E8D"/>
    <w:rPr>
      <w:rFonts w:ascii="Wingdings" w:hAnsi="Wingdings"/>
    </w:rPr>
  </w:style>
  <w:style w:type="character" w:customStyle="1" w:styleId="WW8Num3z1">
    <w:name w:val="WW8Num3z1"/>
    <w:rsid w:val="00A73E8D"/>
  </w:style>
  <w:style w:type="character" w:customStyle="1" w:styleId="WW8Num3z2">
    <w:name w:val="WW8Num3z2"/>
    <w:rsid w:val="00A73E8D"/>
  </w:style>
  <w:style w:type="character" w:customStyle="1" w:styleId="WW8Num3z3">
    <w:name w:val="WW8Num3z3"/>
    <w:rsid w:val="00A73E8D"/>
  </w:style>
  <w:style w:type="character" w:customStyle="1" w:styleId="WW8Num3z4">
    <w:name w:val="WW8Num3z4"/>
    <w:rsid w:val="00A73E8D"/>
  </w:style>
  <w:style w:type="character" w:customStyle="1" w:styleId="WW8Num3z5">
    <w:name w:val="WW8Num3z5"/>
    <w:rsid w:val="00A73E8D"/>
  </w:style>
  <w:style w:type="character" w:customStyle="1" w:styleId="WW8Num3z6">
    <w:name w:val="WW8Num3z6"/>
    <w:rsid w:val="00A73E8D"/>
  </w:style>
  <w:style w:type="character" w:customStyle="1" w:styleId="WW8Num3z7">
    <w:name w:val="WW8Num3z7"/>
    <w:rsid w:val="00A73E8D"/>
  </w:style>
  <w:style w:type="character" w:customStyle="1" w:styleId="WW8Num3z8">
    <w:name w:val="WW8Num3z8"/>
    <w:rsid w:val="00A73E8D"/>
  </w:style>
  <w:style w:type="character" w:customStyle="1" w:styleId="WW8Num4z0">
    <w:name w:val="WW8Num4z0"/>
    <w:rsid w:val="00A73E8D"/>
    <w:rPr>
      <w:rFonts w:ascii="Wingdings" w:hAnsi="Wingdings"/>
    </w:rPr>
  </w:style>
  <w:style w:type="character" w:customStyle="1" w:styleId="WW8Num4z1">
    <w:name w:val="WW8Num4z1"/>
    <w:rsid w:val="00A73E8D"/>
  </w:style>
  <w:style w:type="character" w:customStyle="1" w:styleId="WW8Num4z2">
    <w:name w:val="WW8Num4z2"/>
    <w:rsid w:val="00A73E8D"/>
  </w:style>
  <w:style w:type="character" w:customStyle="1" w:styleId="WW8Num4z3">
    <w:name w:val="WW8Num4z3"/>
    <w:rsid w:val="00A73E8D"/>
  </w:style>
  <w:style w:type="character" w:customStyle="1" w:styleId="WW8Num4z4">
    <w:name w:val="WW8Num4z4"/>
    <w:rsid w:val="00A73E8D"/>
  </w:style>
  <w:style w:type="character" w:customStyle="1" w:styleId="WW8Num4z5">
    <w:name w:val="WW8Num4z5"/>
    <w:rsid w:val="00A73E8D"/>
  </w:style>
  <w:style w:type="character" w:customStyle="1" w:styleId="WW8Num4z6">
    <w:name w:val="WW8Num4z6"/>
    <w:rsid w:val="00A73E8D"/>
  </w:style>
  <w:style w:type="character" w:customStyle="1" w:styleId="WW8Num4z7">
    <w:name w:val="WW8Num4z7"/>
    <w:rsid w:val="00A73E8D"/>
  </w:style>
  <w:style w:type="character" w:customStyle="1" w:styleId="WW8Num4z8">
    <w:name w:val="WW8Num4z8"/>
    <w:rsid w:val="00A73E8D"/>
  </w:style>
  <w:style w:type="character" w:customStyle="1" w:styleId="WW8Num5z0">
    <w:name w:val="WW8Num5z0"/>
    <w:rsid w:val="00A73E8D"/>
    <w:rPr>
      <w:rFonts w:ascii="Symbol" w:hAnsi="Symbol"/>
      <w:color w:val="000000"/>
    </w:rPr>
  </w:style>
  <w:style w:type="character" w:customStyle="1" w:styleId="WW8Num5z1">
    <w:name w:val="WW8Num5z1"/>
    <w:rsid w:val="00A73E8D"/>
    <w:rPr>
      <w:rFonts w:ascii="Courier New" w:hAnsi="Courier New"/>
    </w:rPr>
  </w:style>
  <w:style w:type="character" w:customStyle="1" w:styleId="WW8Num5z2">
    <w:name w:val="WW8Num5z2"/>
    <w:rsid w:val="00A73E8D"/>
    <w:rPr>
      <w:rFonts w:ascii="Wingdings" w:hAnsi="Wingdings"/>
    </w:rPr>
  </w:style>
  <w:style w:type="character" w:customStyle="1" w:styleId="WW8Num5z3">
    <w:name w:val="WW8Num5z3"/>
    <w:rsid w:val="00A73E8D"/>
  </w:style>
  <w:style w:type="character" w:customStyle="1" w:styleId="WW8Num5z4">
    <w:name w:val="WW8Num5z4"/>
    <w:rsid w:val="00A73E8D"/>
  </w:style>
  <w:style w:type="character" w:customStyle="1" w:styleId="WW8Num5z5">
    <w:name w:val="WW8Num5z5"/>
    <w:rsid w:val="00A73E8D"/>
  </w:style>
  <w:style w:type="character" w:customStyle="1" w:styleId="WW8Num5z6">
    <w:name w:val="WW8Num5z6"/>
    <w:rsid w:val="00A73E8D"/>
  </w:style>
  <w:style w:type="character" w:customStyle="1" w:styleId="WW8Num5z7">
    <w:name w:val="WW8Num5z7"/>
    <w:rsid w:val="00A73E8D"/>
  </w:style>
  <w:style w:type="character" w:customStyle="1" w:styleId="WW8Num5z8">
    <w:name w:val="WW8Num5z8"/>
    <w:rsid w:val="00A73E8D"/>
  </w:style>
  <w:style w:type="character" w:customStyle="1" w:styleId="WW8Num6z0">
    <w:name w:val="WW8Num6z0"/>
    <w:rsid w:val="00A73E8D"/>
    <w:rPr>
      <w:rFonts w:ascii="Symbol" w:hAnsi="Symbol"/>
      <w:color w:val="000000"/>
    </w:rPr>
  </w:style>
  <w:style w:type="character" w:customStyle="1" w:styleId="WW8Num6z1">
    <w:name w:val="WW8Num6z1"/>
    <w:rsid w:val="00A73E8D"/>
  </w:style>
  <w:style w:type="character" w:customStyle="1" w:styleId="WW8Num6z2">
    <w:name w:val="WW8Num6z2"/>
    <w:rsid w:val="00A73E8D"/>
  </w:style>
  <w:style w:type="character" w:customStyle="1" w:styleId="WW8Num6z3">
    <w:name w:val="WW8Num6z3"/>
    <w:rsid w:val="00A73E8D"/>
  </w:style>
  <w:style w:type="character" w:customStyle="1" w:styleId="WW8Num6z4">
    <w:name w:val="WW8Num6z4"/>
    <w:rsid w:val="00A73E8D"/>
  </w:style>
  <w:style w:type="character" w:customStyle="1" w:styleId="WW8Num6z5">
    <w:name w:val="WW8Num6z5"/>
    <w:rsid w:val="00A73E8D"/>
  </w:style>
  <w:style w:type="character" w:customStyle="1" w:styleId="WW8Num6z6">
    <w:name w:val="WW8Num6z6"/>
    <w:rsid w:val="00A73E8D"/>
  </w:style>
  <w:style w:type="character" w:customStyle="1" w:styleId="WW8Num6z7">
    <w:name w:val="WW8Num6z7"/>
    <w:rsid w:val="00A73E8D"/>
  </w:style>
  <w:style w:type="character" w:customStyle="1" w:styleId="WW8Num6z8">
    <w:name w:val="WW8Num6z8"/>
    <w:rsid w:val="00A73E8D"/>
  </w:style>
  <w:style w:type="character" w:customStyle="1" w:styleId="WW8Num7z0">
    <w:name w:val="WW8Num7z0"/>
    <w:rsid w:val="00A73E8D"/>
    <w:rPr>
      <w:rFonts w:eastAsia="Times New Roman"/>
    </w:rPr>
  </w:style>
  <w:style w:type="character" w:customStyle="1" w:styleId="WW8Num7z1">
    <w:name w:val="WW8Num7z1"/>
    <w:rsid w:val="00A73E8D"/>
  </w:style>
  <w:style w:type="character" w:customStyle="1" w:styleId="WW8Num7z2">
    <w:name w:val="WW8Num7z2"/>
    <w:rsid w:val="00A73E8D"/>
  </w:style>
  <w:style w:type="character" w:customStyle="1" w:styleId="WW8Num7z3">
    <w:name w:val="WW8Num7z3"/>
    <w:rsid w:val="00A73E8D"/>
  </w:style>
  <w:style w:type="character" w:customStyle="1" w:styleId="WW8Num7z4">
    <w:name w:val="WW8Num7z4"/>
    <w:rsid w:val="00A73E8D"/>
  </w:style>
  <w:style w:type="character" w:customStyle="1" w:styleId="WW8Num7z5">
    <w:name w:val="WW8Num7z5"/>
    <w:rsid w:val="00A73E8D"/>
  </w:style>
  <w:style w:type="character" w:customStyle="1" w:styleId="WW8Num7z6">
    <w:name w:val="WW8Num7z6"/>
    <w:rsid w:val="00A73E8D"/>
  </w:style>
  <w:style w:type="character" w:customStyle="1" w:styleId="WW8Num7z7">
    <w:name w:val="WW8Num7z7"/>
    <w:rsid w:val="00A73E8D"/>
  </w:style>
  <w:style w:type="character" w:customStyle="1" w:styleId="WW8Num7z8">
    <w:name w:val="WW8Num7z8"/>
    <w:rsid w:val="00A73E8D"/>
  </w:style>
  <w:style w:type="character" w:customStyle="1" w:styleId="WW8Num8z0">
    <w:name w:val="WW8Num8z0"/>
    <w:rsid w:val="00A73E8D"/>
    <w:rPr>
      <w:rFonts w:ascii="Symbol" w:hAnsi="Symbol"/>
    </w:rPr>
  </w:style>
  <w:style w:type="character" w:customStyle="1" w:styleId="WW8Num8z1">
    <w:name w:val="WW8Num8z1"/>
    <w:rsid w:val="00A73E8D"/>
    <w:rPr>
      <w:rFonts w:ascii="Courier New" w:hAnsi="Courier New"/>
    </w:rPr>
  </w:style>
  <w:style w:type="character" w:customStyle="1" w:styleId="WW8Num8z2">
    <w:name w:val="WW8Num8z2"/>
    <w:rsid w:val="00A73E8D"/>
    <w:rPr>
      <w:rFonts w:ascii="Wingdings" w:hAnsi="Wingdings"/>
    </w:rPr>
  </w:style>
  <w:style w:type="character" w:customStyle="1" w:styleId="WW8Num8z3">
    <w:name w:val="WW8Num8z3"/>
    <w:rsid w:val="00A73E8D"/>
  </w:style>
  <w:style w:type="character" w:customStyle="1" w:styleId="WW8Num8z4">
    <w:name w:val="WW8Num8z4"/>
    <w:rsid w:val="00A73E8D"/>
  </w:style>
  <w:style w:type="character" w:customStyle="1" w:styleId="WW8Num8z5">
    <w:name w:val="WW8Num8z5"/>
    <w:rsid w:val="00A73E8D"/>
  </w:style>
  <w:style w:type="character" w:customStyle="1" w:styleId="WW8Num8z6">
    <w:name w:val="WW8Num8z6"/>
    <w:rsid w:val="00A73E8D"/>
  </w:style>
  <w:style w:type="character" w:customStyle="1" w:styleId="WW8Num8z7">
    <w:name w:val="WW8Num8z7"/>
    <w:rsid w:val="00A73E8D"/>
  </w:style>
  <w:style w:type="character" w:customStyle="1" w:styleId="WW8Num8z8">
    <w:name w:val="WW8Num8z8"/>
    <w:rsid w:val="00A73E8D"/>
  </w:style>
  <w:style w:type="character" w:customStyle="1" w:styleId="WW8Num1ztrue">
    <w:name w:val="WW8Num1ztrue"/>
    <w:rsid w:val="00A73E8D"/>
  </w:style>
  <w:style w:type="character" w:customStyle="1" w:styleId="WW-WW8Num1ztrue">
    <w:name w:val="WW-WW8Num1ztrue"/>
    <w:rsid w:val="00A73E8D"/>
  </w:style>
  <w:style w:type="character" w:customStyle="1" w:styleId="WW-WW8Num1ztrue1">
    <w:name w:val="WW-WW8Num1ztrue1"/>
    <w:rsid w:val="00A73E8D"/>
  </w:style>
  <w:style w:type="character" w:customStyle="1" w:styleId="WW-WW8Num1ztrue2">
    <w:name w:val="WW-WW8Num1ztrue2"/>
    <w:rsid w:val="00A73E8D"/>
  </w:style>
  <w:style w:type="character" w:customStyle="1" w:styleId="WW-WW8Num1ztrue3">
    <w:name w:val="WW-WW8Num1ztrue3"/>
    <w:rsid w:val="00A73E8D"/>
  </w:style>
  <w:style w:type="character" w:customStyle="1" w:styleId="WW-WW8Num1ztrue4">
    <w:name w:val="WW-WW8Num1ztrue4"/>
    <w:rsid w:val="00A73E8D"/>
  </w:style>
  <w:style w:type="character" w:customStyle="1" w:styleId="WW-WW8Num1ztrue5">
    <w:name w:val="WW-WW8Num1ztrue5"/>
    <w:rsid w:val="00A73E8D"/>
  </w:style>
  <w:style w:type="character" w:customStyle="1" w:styleId="WW-WW8Num1ztrue6">
    <w:name w:val="WW-WW8Num1ztrue6"/>
    <w:rsid w:val="00A73E8D"/>
  </w:style>
  <w:style w:type="character" w:customStyle="1" w:styleId="WW8Num2ztrue">
    <w:name w:val="WW8Num2ztrue"/>
    <w:rsid w:val="00A73E8D"/>
  </w:style>
  <w:style w:type="character" w:customStyle="1" w:styleId="WW-WW8Num2ztrue">
    <w:name w:val="WW-WW8Num2ztrue"/>
    <w:rsid w:val="00A73E8D"/>
  </w:style>
  <w:style w:type="character" w:customStyle="1" w:styleId="WW-WW8Num2ztrue1">
    <w:name w:val="WW-WW8Num2ztrue1"/>
    <w:rsid w:val="00A73E8D"/>
  </w:style>
  <w:style w:type="character" w:customStyle="1" w:styleId="WW-WW8Num2ztrue2">
    <w:name w:val="WW-WW8Num2ztrue2"/>
    <w:rsid w:val="00A73E8D"/>
  </w:style>
  <w:style w:type="character" w:customStyle="1" w:styleId="WW-WW8Num2ztrue3">
    <w:name w:val="WW-WW8Num2ztrue3"/>
    <w:rsid w:val="00A73E8D"/>
  </w:style>
  <w:style w:type="character" w:customStyle="1" w:styleId="WW-WW8Num2ztrue4">
    <w:name w:val="WW-WW8Num2ztrue4"/>
    <w:rsid w:val="00A73E8D"/>
  </w:style>
  <w:style w:type="character" w:customStyle="1" w:styleId="WW-WW8Num2ztrue5">
    <w:name w:val="WW-WW8Num2ztrue5"/>
    <w:rsid w:val="00A73E8D"/>
  </w:style>
  <w:style w:type="character" w:customStyle="1" w:styleId="WW-WW8Num2ztrue6">
    <w:name w:val="WW-WW8Num2ztrue6"/>
    <w:rsid w:val="00A73E8D"/>
  </w:style>
  <w:style w:type="character" w:customStyle="1" w:styleId="WW8Num3ztrue">
    <w:name w:val="WW8Num3ztrue"/>
    <w:rsid w:val="00A73E8D"/>
  </w:style>
  <w:style w:type="character" w:customStyle="1" w:styleId="WW-WW8Num3ztrue">
    <w:name w:val="WW-WW8Num3ztrue"/>
    <w:rsid w:val="00A73E8D"/>
  </w:style>
  <w:style w:type="character" w:customStyle="1" w:styleId="WW-WW8Num3ztrue1">
    <w:name w:val="WW-WW8Num3ztrue1"/>
    <w:rsid w:val="00A73E8D"/>
  </w:style>
  <w:style w:type="character" w:customStyle="1" w:styleId="WW-WW8Num3ztrue2">
    <w:name w:val="WW-WW8Num3ztrue2"/>
    <w:rsid w:val="00A73E8D"/>
  </w:style>
  <w:style w:type="character" w:customStyle="1" w:styleId="WW-WW8Num3ztrue3">
    <w:name w:val="WW-WW8Num3ztrue3"/>
    <w:rsid w:val="00A73E8D"/>
  </w:style>
  <w:style w:type="character" w:customStyle="1" w:styleId="WW-WW8Num3ztrue4">
    <w:name w:val="WW-WW8Num3ztrue4"/>
    <w:rsid w:val="00A73E8D"/>
  </w:style>
  <w:style w:type="character" w:customStyle="1" w:styleId="WW-WW8Num3ztrue5">
    <w:name w:val="WW-WW8Num3ztrue5"/>
    <w:rsid w:val="00A73E8D"/>
  </w:style>
  <w:style w:type="character" w:customStyle="1" w:styleId="WW-WW8Num3ztrue6">
    <w:name w:val="WW-WW8Num3ztrue6"/>
    <w:rsid w:val="00A73E8D"/>
  </w:style>
  <w:style w:type="character" w:customStyle="1" w:styleId="WW8Num4ztrue">
    <w:name w:val="WW8Num4ztrue"/>
    <w:rsid w:val="00A73E8D"/>
  </w:style>
  <w:style w:type="character" w:customStyle="1" w:styleId="WW-WW8Num4ztrue">
    <w:name w:val="WW-WW8Num4ztrue"/>
    <w:rsid w:val="00A73E8D"/>
  </w:style>
  <w:style w:type="character" w:customStyle="1" w:styleId="WW-WW8Num4ztrue1">
    <w:name w:val="WW-WW8Num4ztrue1"/>
    <w:rsid w:val="00A73E8D"/>
  </w:style>
  <w:style w:type="character" w:customStyle="1" w:styleId="WW-WW8Num4ztrue2">
    <w:name w:val="WW-WW8Num4ztrue2"/>
    <w:rsid w:val="00A73E8D"/>
  </w:style>
  <w:style w:type="character" w:customStyle="1" w:styleId="WW-WW8Num4ztrue3">
    <w:name w:val="WW-WW8Num4ztrue3"/>
    <w:rsid w:val="00A73E8D"/>
  </w:style>
  <w:style w:type="character" w:customStyle="1" w:styleId="WW-WW8Num4ztrue4">
    <w:name w:val="WW-WW8Num4ztrue4"/>
    <w:rsid w:val="00A73E8D"/>
  </w:style>
  <w:style w:type="character" w:customStyle="1" w:styleId="WW-WW8Num4ztrue5">
    <w:name w:val="WW-WW8Num4ztrue5"/>
    <w:rsid w:val="00A73E8D"/>
  </w:style>
  <w:style w:type="character" w:customStyle="1" w:styleId="WW-WW8Num4ztrue6">
    <w:name w:val="WW-WW8Num4ztrue6"/>
    <w:rsid w:val="00A73E8D"/>
  </w:style>
  <w:style w:type="character" w:customStyle="1" w:styleId="WW8Num5ztrue">
    <w:name w:val="WW8Num5ztrue"/>
    <w:rsid w:val="00A73E8D"/>
  </w:style>
  <w:style w:type="character" w:customStyle="1" w:styleId="WW-WW8Num5ztrue">
    <w:name w:val="WW-WW8Num5ztrue"/>
    <w:rsid w:val="00A73E8D"/>
  </w:style>
  <w:style w:type="character" w:customStyle="1" w:styleId="WW-WW8Num5ztrue1">
    <w:name w:val="WW-WW8Num5ztrue1"/>
    <w:rsid w:val="00A73E8D"/>
  </w:style>
  <w:style w:type="character" w:customStyle="1" w:styleId="WW-WW8Num5ztrue2">
    <w:name w:val="WW-WW8Num5ztrue2"/>
    <w:rsid w:val="00A73E8D"/>
  </w:style>
  <w:style w:type="character" w:customStyle="1" w:styleId="WW-WW8Num5ztrue3">
    <w:name w:val="WW-WW8Num5ztrue3"/>
    <w:rsid w:val="00A73E8D"/>
  </w:style>
  <w:style w:type="character" w:customStyle="1" w:styleId="WW-WW8Num5ztrue4">
    <w:name w:val="WW-WW8Num5ztrue4"/>
    <w:rsid w:val="00A73E8D"/>
  </w:style>
  <w:style w:type="character" w:customStyle="1" w:styleId="WW-WW8Num5ztrue5">
    <w:name w:val="WW-WW8Num5ztrue5"/>
    <w:rsid w:val="00A73E8D"/>
  </w:style>
  <w:style w:type="character" w:customStyle="1" w:styleId="WW-WW8Num5ztrue6">
    <w:name w:val="WW-WW8Num5ztrue6"/>
    <w:rsid w:val="00A73E8D"/>
  </w:style>
  <w:style w:type="character" w:customStyle="1" w:styleId="WW8Num6ztrue">
    <w:name w:val="WW8Num6ztrue"/>
    <w:rsid w:val="00A73E8D"/>
  </w:style>
  <w:style w:type="character" w:customStyle="1" w:styleId="WW-WW8Num6ztrue">
    <w:name w:val="WW-WW8Num6ztrue"/>
    <w:rsid w:val="00A73E8D"/>
  </w:style>
  <w:style w:type="character" w:customStyle="1" w:styleId="WW-WW8Num6ztrue1">
    <w:name w:val="WW-WW8Num6ztrue1"/>
    <w:rsid w:val="00A73E8D"/>
  </w:style>
  <w:style w:type="character" w:customStyle="1" w:styleId="WW-WW8Num6ztrue2">
    <w:name w:val="WW-WW8Num6ztrue2"/>
    <w:rsid w:val="00A73E8D"/>
  </w:style>
  <w:style w:type="character" w:customStyle="1" w:styleId="WW-WW8Num6ztrue3">
    <w:name w:val="WW-WW8Num6ztrue3"/>
    <w:rsid w:val="00A73E8D"/>
  </w:style>
  <w:style w:type="character" w:customStyle="1" w:styleId="WW-WW8Num6ztrue4">
    <w:name w:val="WW-WW8Num6ztrue4"/>
    <w:rsid w:val="00A73E8D"/>
  </w:style>
  <w:style w:type="character" w:customStyle="1" w:styleId="WW-WW8Num6ztrue5">
    <w:name w:val="WW-WW8Num6ztrue5"/>
    <w:rsid w:val="00A73E8D"/>
  </w:style>
  <w:style w:type="character" w:customStyle="1" w:styleId="WW-WW8Num6ztrue6">
    <w:name w:val="WW-WW8Num6ztrue6"/>
    <w:rsid w:val="00A73E8D"/>
  </w:style>
  <w:style w:type="character" w:customStyle="1" w:styleId="WW8Num7ztrue">
    <w:name w:val="WW8Num7ztrue"/>
    <w:rsid w:val="00A73E8D"/>
  </w:style>
  <w:style w:type="character" w:customStyle="1" w:styleId="WW-WW8Num7ztrue">
    <w:name w:val="WW-WW8Num7ztrue"/>
    <w:rsid w:val="00A73E8D"/>
  </w:style>
  <w:style w:type="character" w:customStyle="1" w:styleId="WW-WW8Num7ztrue1">
    <w:name w:val="WW-WW8Num7ztrue1"/>
    <w:rsid w:val="00A73E8D"/>
  </w:style>
  <w:style w:type="character" w:customStyle="1" w:styleId="WW-WW8Num7ztrue2">
    <w:name w:val="WW-WW8Num7ztrue2"/>
    <w:rsid w:val="00A73E8D"/>
  </w:style>
  <w:style w:type="character" w:customStyle="1" w:styleId="WW-WW8Num7ztrue3">
    <w:name w:val="WW-WW8Num7ztrue3"/>
    <w:rsid w:val="00A73E8D"/>
  </w:style>
  <w:style w:type="character" w:customStyle="1" w:styleId="WW-WW8Num7ztrue4">
    <w:name w:val="WW-WW8Num7ztrue4"/>
    <w:rsid w:val="00A73E8D"/>
  </w:style>
  <w:style w:type="character" w:customStyle="1" w:styleId="WW-WW8Num7ztrue5">
    <w:name w:val="WW-WW8Num7ztrue5"/>
    <w:rsid w:val="00A73E8D"/>
  </w:style>
  <w:style w:type="character" w:customStyle="1" w:styleId="WW-WW8Num7ztrue6">
    <w:name w:val="WW-WW8Num7ztrue6"/>
    <w:rsid w:val="00A73E8D"/>
  </w:style>
  <w:style w:type="character" w:customStyle="1" w:styleId="WW8Num8ztrue">
    <w:name w:val="WW8Num8ztrue"/>
    <w:rsid w:val="00A73E8D"/>
  </w:style>
  <w:style w:type="character" w:customStyle="1" w:styleId="WW-WW8Num8ztrue">
    <w:name w:val="WW-WW8Num8ztrue"/>
    <w:rsid w:val="00A73E8D"/>
  </w:style>
  <w:style w:type="character" w:customStyle="1" w:styleId="WW-WW8Num8ztrue1">
    <w:name w:val="WW-WW8Num8ztrue1"/>
    <w:rsid w:val="00A73E8D"/>
  </w:style>
  <w:style w:type="character" w:customStyle="1" w:styleId="WW-WW8Num8ztrue2">
    <w:name w:val="WW-WW8Num8ztrue2"/>
    <w:rsid w:val="00A73E8D"/>
  </w:style>
  <w:style w:type="character" w:customStyle="1" w:styleId="WW-WW8Num8ztrue3">
    <w:name w:val="WW-WW8Num8ztrue3"/>
    <w:rsid w:val="00A73E8D"/>
  </w:style>
  <w:style w:type="character" w:customStyle="1" w:styleId="WW-WW8Num8ztrue4">
    <w:name w:val="WW-WW8Num8ztrue4"/>
    <w:rsid w:val="00A73E8D"/>
  </w:style>
  <w:style w:type="character" w:customStyle="1" w:styleId="WW-WW8Num8ztrue5">
    <w:name w:val="WW-WW8Num8ztrue5"/>
    <w:rsid w:val="00A73E8D"/>
  </w:style>
  <w:style w:type="character" w:customStyle="1" w:styleId="WW-WW8Num8ztrue6">
    <w:name w:val="WW-WW8Num8ztrue6"/>
    <w:rsid w:val="00A73E8D"/>
  </w:style>
  <w:style w:type="character" w:customStyle="1" w:styleId="WW-WW8Num1ztrue7">
    <w:name w:val="WW-WW8Num1ztrue7"/>
    <w:rsid w:val="00A73E8D"/>
  </w:style>
  <w:style w:type="character" w:customStyle="1" w:styleId="WW-WW8Num1ztrue11">
    <w:name w:val="WW-WW8Num1ztrue11"/>
    <w:rsid w:val="00A73E8D"/>
  </w:style>
  <w:style w:type="character" w:customStyle="1" w:styleId="WW-WW8Num1ztrue21">
    <w:name w:val="WW-WW8Num1ztrue21"/>
    <w:rsid w:val="00A73E8D"/>
  </w:style>
  <w:style w:type="character" w:customStyle="1" w:styleId="WW-WW8Num1ztrue31">
    <w:name w:val="WW-WW8Num1ztrue31"/>
    <w:rsid w:val="00A73E8D"/>
  </w:style>
  <w:style w:type="character" w:customStyle="1" w:styleId="WW-WW8Num1ztrue41">
    <w:name w:val="WW-WW8Num1ztrue41"/>
    <w:rsid w:val="00A73E8D"/>
  </w:style>
  <w:style w:type="character" w:customStyle="1" w:styleId="WW-WW8Num1ztrue51">
    <w:name w:val="WW-WW8Num1ztrue51"/>
    <w:rsid w:val="00A73E8D"/>
  </w:style>
  <w:style w:type="character" w:customStyle="1" w:styleId="WW-WW8Num1ztrue61">
    <w:name w:val="WW-WW8Num1ztrue61"/>
    <w:rsid w:val="00A73E8D"/>
  </w:style>
  <w:style w:type="character" w:customStyle="1" w:styleId="WW-WW8Num2ztrue7">
    <w:name w:val="WW-WW8Num2ztrue7"/>
    <w:rsid w:val="00A73E8D"/>
  </w:style>
  <w:style w:type="character" w:customStyle="1" w:styleId="WW-WW8Num2ztrue11">
    <w:name w:val="WW-WW8Num2ztrue11"/>
    <w:rsid w:val="00A73E8D"/>
  </w:style>
  <w:style w:type="character" w:customStyle="1" w:styleId="WW-WW8Num2ztrue21">
    <w:name w:val="WW-WW8Num2ztrue21"/>
    <w:rsid w:val="00A73E8D"/>
  </w:style>
  <w:style w:type="character" w:customStyle="1" w:styleId="WW-WW8Num2ztrue31">
    <w:name w:val="WW-WW8Num2ztrue31"/>
    <w:rsid w:val="00A73E8D"/>
  </w:style>
  <w:style w:type="character" w:customStyle="1" w:styleId="WW-WW8Num2ztrue41">
    <w:name w:val="WW-WW8Num2ztrue41"/>
    <w:rsid w:val="00A73E8D"/>
  </w:style>
  <w:style w:type="character" w:customStyle="1" w:styleId="WW-WW8Num2ztrue51">
    <w:name w:val="WW-WW8Num2ztrue51"/>
    <w:rsid w:val="00A73E8D"/>
  </w:style>
  <w:style w:type="character" w:customStyle="1" w:styleId="WW-WW8Num2ztrue61">
    <w:name w:val="WW-WW8Num2ztrue61"/>
    <w:rsid w:val="00A73E8D"/>
  </w:style>
  <w:style w:type="character" w:customStyle="1" w:styleId="WW-WW8Num3ztrue7">
    <w:name w:val="WW-WW8Num3ztrue7"/>
    <w:rsid w:val="00A73E8D"/>
  </w:style>
  <w:style w:type="character" w:customStyle="1" w:styleId="WW-WW8Num3ztrue11">
    <w:name w:val="WW-WW8Num3ztrue11"/>
    <w:rsid w:val="00A73E8D"/>
  </w:style>
  <w:style w:type="character" w:customStyle="1" w:styleId="WW-WW8Num3ztrue21">
    <w:name w:val="WW-WW8Num3ztrue21"/>
    <w:rsid w:val="00A73E8D"/>
  </w:style>
  <w:style w:type="character" w:customStyle="1" w:styleId="WW-WW8Num3ztrue31">
    <w:name w:val="WW-WW8Num3ztrue31"/>
    <w:rsid w:val="00A73E8D"/>
  </w:style>
  <w:style w:type="character" w:customStyle="1" w:styleId="WW-WW8Num3ztrue41">
    <w:name w:val="WW-WW8Num3ztrue41"/>
    <w:rsid w:val="00A73E8D"/>
  </w:style>
  <w:style w:type="character" w:customStyle="1" w:styleId="WW-WW8Num3ztrue51">
    <w:name w:val="WW-WW8Num3ztrue51"/>
    <w:rsid w:val="00A73E8D"/>
  </w:style>
  <w:style w:type="character" w:customStyle="1" w:styleId="WW-WW8Num3ztrue61">
    <w:name w:val="WW-WW8Num3ztrue61"/>
    <w:rsid w:val="00A73E8D"/>
  </w:style>
  <w:style w:type="character" w:customStyle="1" w:styleId="WW-WW8Num4ztrue7">
    <w:name w:val="WW-WW8Num4ztrue7"/>
    <w:rsid w:val="00A73E8D"/>
  </w:style>
  <w:style w:type="character" w:customStyle="1" w:styleId="WW-WW8Num4ztrue11">
    <w:name w:val="WW-WW8Num4ztrue11"/>
    <w:rsid w:val="00A73E8D"/>
  </w:style>
  <w:style w:type="character" w:customStyle="1" w:styleId="WW-WW8Num4ztrue21">
    <w:name w:val="WW-WW8Num4ztrue21"/>
    <w:rsid w:val="00A73E8D"/>
  </w:style>
  <w:style w:type="character" w:customStyle="1" w:styleId="WW-WW8Num4ztrue31">
    <w:name w:val="WW-WW8Num4ztrue31"/>
    <w:rsid w:val="00A73E8D"/>
  </w:style>
  <w:style w:type="character" w:customStyle="1" w:styleId="WW-WW8Num4ztrue41">
    <w:name w:val="WW-WW8Num4ztrue41"/>
    <w:rsid w:val="00A73E8D"/>
  </w:style>
  <w:style w:type="character" w:customStyle="1" w:styleId="WW-WW8Num4ztrue51">
    <w:name w:val="WW-WW8Num4ztrue51"/>
    <w:rsid w:val="00A73E8D"/>
  </w:style>
  <w:style w:type="character" w:customStyle="1" w:styleId="WW-WW8Num4ztrue61">
    <w:name w:val="WW-WW8Num4ztrue61"/>
    <w:rsid w:val="00A73E8D"/>
  </w:style>
  <w:style w:type="character" w:customStyle="1" w:styleId="WW-WW8Num5ztrue7">
    <w:name w:val="WW-WW8Num5ztrue7"/>
    <w:rsid w:val="00A73E8D"/>
  </w:style>
  <w:style w:type="character" w:customStyle="1" w:styleId="WW-WW8Num5ztrue11">
    <w:name w:val="WW-WW8Num5ztrue11"/>
    <w:rsid w:val="00A73E8D"/>
  </w:style>
  <w:style w:type="character" w:customStyle="1" w:styleId="WW-WW8Num5ztrue21">
    <w:name w:val="WW-WW8Num5ztrue21"/>
    <w:rsid w:val="00A73E8D"/>
  </w:style>
  <w:style w:type="character" w:customStyle="1" w:styleId="WW-WW8Num5ztrue31">
    <w:name w:val="WW-WW8Num5ztrue31"/>
    <w:rsid w:val="00A73E8D"/>
  </w:style>
  <w:style w:type="character" w:customStyle="1" w:styleId="WW-WW8Num5ztrue41">
    <w:name w:val="WW-WW8Num5ztrue41"/>
    <w:rsid w:val="00A73E8D"/>
  </w:style>
  <w:style w:type="character" w:customStyle="1" w:styleId="WW-WW8Num5ztrue51">
    <w:name w:val="WW-WW8Num5ztrue51"/>
    <w:rsid w:val="00A73E8D"/>
  </w:style>
  <w:style w:type="character" w:customStyle="1" w:styleId="WW-WW8Num5ztrue61">
    <w:name w:val="WW-WW8Num5ztrue61"/>
    <w:rsid w:val="00A73E8D"/>
  </w:style>
  <w:style w:type="character" w:customStyle="1" w:styleId="WW-WW8Num6ztrue7">
    <w:name w:val="WW-WW8Num6ztrue7"/>
    <w:rsid w:val="00A73E8D"/>
  </w:style>
  <w:style w:type="character" w:customStyle="1" w:styleId="WW-WW8Num6ztrue11">
    <w:name w:val="WW-WW8Num6ztrue11"/>
    <w:rsid w:val="00A73E8D"/>
  </w:style>
  <w:style w:type="character" w:customStyle="1" w:styleId="WW-WW8Num6ztrue21">
    <w:name w:val="WW-WW8Num6ztrue21"/>
    <w:rsid w:val="00A73E8D"/>
  </w:style>
  <w:style w:type="character" w:customStyle="1" w:styleId="WW-WW8Num6ztrue31">
    <w:name w:val="WW-WW8Num6ztrue31"/>
    <w:rsid w:val="00A73E8D"/>
  </w:style>
  <w:style w:type="character" w:customStyle="1" w:styleId="WW-WW8Num6ztrue41">
    <w:name w:val="WW-WW8Num6ztrue41"/>
    <w:rsid w:val="00A73E8D"/>
  </w:style>
  <w:style w:type="character" w:customStyle="1" w:styleId="WW-WW8Num6ztrue51">
    <w:name w:val="WW-WW8Num6ztrue51"/>
    <w:rsid w:val="00A73E8D"/>
  </w:style>
  <w:style w:type="character" w:customStyle="1" w:styleId="WW-WW8Num6ztrue61">
    <w:name w:val="WW-WW8Num6ztrue61"/>
    <w:rsid w:val="00A73E8D"/>
  </w:style>
  <w:style w:type="character" w:customStyle="1" w:styleId="WW-WW8Num7ztrue7">
    <w:name w:val="WW-WW8Num7ztrue7"/>
    <w:rsid w:val="00A73E8D"/>
  </w:style>
  <w:style w:type="character" w:customStyle="1" w:styleId="WW-WW8Num7ztrue11">
    <w:name w:val="WW-WW8Num7ztrue11"/>
    <w:rsid w:val="00A73E8D"/>
  </w:style>
  <w:style w:type="character" w:customStyle="1" w:styleId="WW-WW8Num7ztrue21">
    <w:name w:val="WW-WW8Num7ztrue21"/>
    <w:rsid w:val="00A73E8D"/>
  </w:style>
  <w:style w:type="character" w:customStyle="1" w:styleId="WW-WW8Num7ztrue31">
    <w:name w:val="WW-WW8Num7ztrue31"/>
    <w:rsid w:val="00A73E8D"/>
  </w:style>
  <w:style w:type="character" w:customStyle="1" w:styleId="WW-WW8Num7ztrue41">
    <w:name w:val="WW-WW8Num7ztrue41"/>
    <w:rsid w:val="00A73E8D"/>
  </w:style>
  <w:style w:type="character" w:customStyle="1" w:styleId="WW-WW8Num7ztrue51">
    <w:name w:val="WW-WW8Num7ztrue51"/>
    <w:rsid w:val="00A73E8D"/>
  </w:style>
  <w:style w:type="character" w:customStyle="1" w:styleId="WW-WW8Num7ztrue61">
    <w:name w:val="WW-WW8Num7ztrue61"/>
    <w:rsid w:val="00A73E8D"/>
  </w:style>
  <w:style w:type="character" w:customStyle="1" w:styleId="WW-WW8Num8ztrue7">
    <w:name w:val="WW-WW8Num8ztrue7"/>
    <w:rsid w:val="00A73E8D"/>
  </w:style>
  <w:style w:type="character" w:customStyle="1" w:styleId="WW-WW8Num8ztrue11">
    <w:name w:val="WW-WW8Num8ztrue11"/>
    <w:rsid w:val="00A73E8D"/>
  </w:style>
  <w:style w:type="character" w:customStyle="1" w:styleId="WW-WW8Num8ztrue21">
    <w:name w:val="WW-WW8Num8ztrue21"/>
    <w:rsid w:val="00A73E8D"/>
  </w:style>
  <w:style w:type="character" w:customStyle="1" w:styleId="WW-WW8Num8ztrue31">
    <w:name w:val="WW-WW8Num8ztrue31"/>
    <w:rsid w:val="00A73E8D"/>
  </w:style>
  <w:style w:type="character" w:customStyle="1" w:styleId="WW-WW8Num8ztrue41">
    <w:name w:val="WW-WW8Num8ztrue41"/>
    <w:rsid w:val="00A73E8D"/>
  </w:style>
  <w:style w:type="character" w:customStyle="1" w:styleId="WW-WW8Num8ztrue51">
    <w:name w:val="WW-WW8Num8ztrue51"/>
    <w:rsid w:val="00A73E8D"/>
  </w:style>
  <w:style w:type="character" w:customStyle="1" w:styleId="WW-WW8Num8ztrue61">
    <w:name w:val="WW-WW8Num8ztrue61"/>
    <w:rsid w:val="00A73E8D"/>
  </w:style>
  <w:style w:type="character" w:customStyle="1" w:styleId="WW-WW8Num1ztrue71">
    <w:name w:val="WW-WW8Num1ztrue71"/>
    <w:rsid w:val="00A73E8D"/>
  </w:style>
  <w:style w:type="character" w:customStyle="1" w:styleId="WW-WW8Num1ztrue111">
    <w:name w:val="WW-WW8Num1ztrue111"/>
    <w:rsid w:val="00A73E8D"/>
  </w:style>
  <w:style w:type="character" w:customStyle="1" w:styleId="WW-WW8Num1ztrue211">
    <w:name w:val="WW-WW8Num1ztrue211"/>
    <w:rsid w:val="00A73E8D"/>
  </w:style>
  <w:style w:type="character" w:customStyle="1" w:styleId="WW-WW8Num1ztrue311">
    <w:name w:val="WW-WW8Num1ztrue311"/>
    <w:rsid w:val="00A73E8D"/>
  </w:style>
  <w:style w:type="character" w:customStyle="1" w:styleId="WW-WW8Num1ztrue411">
    <w:name w:val="WW-WW8Num1ztrue411"/>
    <w:rsid w:val="00A73E8D"/>
  </w:style>
  <w:style w:type="character" w:customStyle="1" w:styleId="WW-WW8Num1ztrue511">
    <w:name w:val="WW-WW8Num1ztrue511"/>
    <w:rsid w:val="00A73E8D"/>
  </w:style>
  <w:style w:type="character" w:customStyle="1" w:styleId="WW-WW8Num1ztrue611">
    <w:name w:val="WW-WW8Num1ztrue611"/>
    <w:rsid w:val="00A73E8D"/>
  </w:style>
  <w:style w:type="character" w:customStyle="1" w:styleId="WW-WW8Num2ztrue71">
    <w:name w:val="WW-WW8Num2ztrue71"/>
    <w:rsid w:val="00A73E8D"/>
  </w:style>
  <w:style w:type="character" w:customStyle="1" w:styleId="WW-WW8Num2ztrue111">
    <w:name w:val="WW-WW8Num2ztrue111"/>
    <w:rsid w:val="00A73E8D"/>
  </w:style>
  <w:style w:type="character" w:customStyle="1" w:styleId="WW-WW8Num2ztrue211">
    <w:name w:val="WW-WW8Num2ztrue211"/>
    <w:rsid w:val="00A73E8D"/>
  </w:style>
  <w:style w:type="character" w:customStyle="1" w:styleId="WW-WW8Num2ztrue311">
    <w:name w:val="WW-WW8Num2ztrue311"/>
    <w:rsid w:val="00A73E8D"/>
  </w:style>
  <w:style w:type="character" w:customStyle="1" w:styleId="WW-WW8Num2ztrue411">
    <w:name w:val="WW-WW8Num2ztrue411"/>
    <w:rsid w:val="00A73E8D"/>
  </w:style>
  <w:style w:type="character" w:customStyle="1" w:styleId="WW-WW8Num2ztrue511">
    <w:name w:val="WW-WW8Num2ztrue511"/>
    <w:rsid w:val="00A73E8D"/>
  </w:style>
  <w:style w:type="character" w:customStyle="1" w:styleId="WW-WW8Num2ztrue611">
    <w:name w:val="WW-WW8Num2ztrue611"/>
    <w:rsid w:val="00A73E8D"/>
  </w:style>
  <w:style w:type="character" w:customStyle="1" w:styleId="WW-WW8Num3ztrue71">
    <w:name w:val="WW-WW8Num3ztrue71"/>
    <w:rsid w:val="00A73E8D"/>
  </w:style>
  <w:style w:type="character" w:customStyle="1" w:styleId="WW-WW8Num3ztrue111">
    <w:name w:val="WW-WW8Num3ztrue111"/>
    <w:rsid w:val="00A73E8D"/>
  </w:style>
  <w:style w:type="character" w:customStyle="1" w:styleId="WW-WW8Num3ztrue211">
    <w:name w:val="WW-WW8Num3ztrue211"/>
    <w:rsid w:val="00A73E8D"/>
  </w:style>
  <w:style w:type="character" w:customStyle="1" w:styleId="WW-WW8Num3ztrue311">
    <w:name w:val="WW-WW8Num3ztrue311"/>
    <w:rsid w:val="00A73E8D"/>
  </w:style>
  <w:style w:type="character" w:customStyle="1" w:styleId="WW-WW8Num3ztrue411">
    <w:name w:val="WW-WW8Num3ztrue411"/>
    <w:rsid w:val="00A73E8D"/>
  </w:style>
  <w:style w:type="character" w:customStyle="1" w:styleId="WW-WW8Num3ztrue511">
    <w:name w:val="WW-WW8Num3ztrue511"/>
    <w:rsid w:val="00A73E8D"/>
  </w:style>
  <w:style w:type="character" w:customStyle="1" w:styleId="WW-WW8Num3ztrue611">
    <w:name w:val="WW-WW8Num3ztrue611"/>
    <w:rsid w:val="00A73E8D"/>
  </w:style>
  <w:style w:type="character" w:customStyle="1" w:styleId="WW-WW8Num4ztrue71">
    <w:name w:val="WW-WW8Num4ztrue71"/>
    <w:rsid w:val="00A73E8D"/>
  </w:style>
  <w:style w:type="character" w:customStyle="1" w:styleId="WW-WW8Num4ztrue111">
    <w:name w:val="WW-WW8Num4ztrue111"/>
    <w:rsid w:val="00A73E8D"/>
  </w:style>
  <w:style w:type="character" w:customStyle="1" w:styleId="WW-WW8Num4ztrue211">
    <w:name w:val="WW-WW8Num4ztrue211"/>
    <w:rsid w:val="00A73E8D"/>
  </w:style>
  <w:style w:type="character" w:customStyle="1" w:styleId="WW-WW8Num4ztrue311">
    <w:name w:val="WW-WW8Num4ztrue311"/>
    <w:rsid w:val="00A73E8D"/>
  </w:style>
  <w:style w:type="character" w:customStyle="1" w:styleId="WW-WW8Num4ztrue411">
    <w:name w:val="WW-WW8Num4ztrue411"/>
    <w:rsid w:val="00A73E8D"/>
  </w:style>
  <w:style w:type="character" w:customStyle="1" w:styleId="WW-WW8Num4ztrue511">
    <w:name w:val="WW-WW8Num4ztrue511"/>
    <w:rsid w:val="00A73E8D"/>
  </w:style>
  <w:style w:type="character" w:customStyle="1" w:styleId="WW-WW8Num4ztrue611">
    <w:name w:val="WW-WW8Num4ztrue611"/>
    <w:rsid w:val="00A73E8D"/>
  </w:style>
  <w:style w:type="character" w:customStyle="1" w:styleId="WW-WW8Num5ztrue71">
    <w:name w:val="WW-WW8Num5ztrue71"/>
    <w:rsid w:val="00A73E8D"/>
  </w:style>
  <w:style w:type="character" w:customStyle="1" w:styleId="WW-WW8Num5ztrue111">
    <w:name w:val="WW-WW8Num5ztrue111"/>
    <w:rsid w:val="00A73E8D"/>
  </w:style>
  <w:style w:type="character" w:customStyle="1" w:styleId="WW-WW8Num5ztrue211">
    <w:name w:val="WW-WW8Num5ztrue211"/>
    <w:rsid w:val="00A73E8D"/>
  </w:style>
  <w:style w:type="character" w:customStyle="1" w:styleId="WW-WW8Num5ztrue311">
    <w:name w:val="WW-WW8Num5ztrue311"/>
    <w:rsid w:val="00A73E8D"/>
  </w:style>
  <w:style w:type="character" w:customStyle="1" w:styleId="WW-WW8Num5ztrue411">
    <w:name w:val="WW-WW8Num5ztrue411"/>
    <w:rsid w:val="00A73E8D"/>
  </w:style>
  <w:style w:type="character" w:customStyle="1" w:styleId="WW-WW8Num5ztrue511">
    <w:name w:val="WW-WW8Num5ztrue511"/>
    <w:rsid w:val="00A73E8D"/>
  </w:style>
  <w:style w:type="character" w:customStyle="1" w:styleId="WW-WW8Num5ztrue611">
    <w:name w:val="WW-WW8Num5ztrue611"/>
    <w:rsid w:val="00A73E8D"/>
  </w:style>
  <w:style w:type="character" w:customStyle="1" w:styleId="WW-WW8Num6ztrue71">
    <w:name w:val="WW-WW8Num6ztrue71"/>
    <w:rsid w:val="00A73E8D"/>
  </w:style>
  <w:style w:type="character" w:customStyle="1" w:styleId="WW-WW8Num6ztrue111">
    <w:name w:val="WW-WW8Num6ztrue111"/>
    <w:rsid w:val="00A73E8D"/>
  </w:style>
  <w:style w:type="character" w:customStyle="1" w:styleId="WW-WW8Num6ztrue211">
    <w:name w:val="WW-WW8Num6ztrue211"/>
    <w:rsid w:val="00A73E8D"/>
  </w:style>
  <w:style w:type="character" w:customStyle="1" w:styleId="WW-WW8Num6ztrue311">
    <w:name w:val="WW-WW8Num6ztrue311"/>
    <w:rsid w:val="00A73E8D"/>
  </w:style>
  <w:style w:type="character" w:customStyle="1" w:styleId="WW-WW8Num6ztrue411">
    <w:name w:val="WW-WW8Num6ztrue411"/>
    <w:rsid w:val="00A73E8D"/>
  </w:style>
  <w:style w:type="character" w:customStyle="1" w:styleId="WW-WW8Num6ztrue511">
    <w:name w:val="WW-WW8Num6ztrue511"/>
    <w:rsid w:val="00A73E8D"/>
  </w:style>
  <w:style w:type="character" w:customStyle="1" w:styleId="WW-WW8Num6ztrue611">
    <w:name w:val="WW-WW8Num6ztrue611"/>
    <w:rsid w:val="00A73E8D"/>
  </w:style>
  <w:style w:type="character" w:customStyle="1" w:styleId="WW-WW8Num7ztrue71">
    <w:name w:val="WW-WW8Num7ztrue71"/>
    <w:rsid w:val="00A73E8D"/>
  </w:style>
  <w:style w:type="character" w:customStyle="1" w:styleId="WW-WW8Num7ztrue111">
    <w:name w:val="WW-WW8Num7ztrue111"/>
    <w:rsid w:val="00A73E8D"/>
  </w:style>
  <w:style w:type="character" w:customStyle="1" w:styleId="WW-WW8Num7ztrue211">
    <w:name w:val="WW-WW8Num7ztrue211"/>
    <w:rsid w:val="00A73E8D"/>
  </w:style>
  <w:style w:type="character" w:customStyle="1" w:styleId="WW-WW8Num7ztrue311">
    <w:name w:val="WW-WW8Num7ztrue311"/>
    <w:rsid w:val="00A73E8D"/>
  </w:style>
  <w:style w:type="character" w:customStyle="1" w:styleId="WW-WW8Num7ztrue411">
    <w:name w:val="WW-WW8Num7ztrue411"/>
    <w:rsid w:val="00A73E8D"/>
  </w:style>
  <w:style w:type="character" w:customStyle="1" w:styleId="WW-WW8Num7ztrue511">
    <w:name w:val="WW-WW8Num7ztrue511"/>
    <w:rsid w:val="00A73E8D"/>
  </w:style>
  <w:style w:type="character" w:customStyle="1" w:styleId="WW-WW8Num7ztrue611">
    <w:name w:val="WW-WW8Num7ztrue611"/>
    <w:rsid w:val="00A73E8D"/>
  </w:style>
  <w:style w:type="character" w:customStyle="1" w:styleId="WW-WW8Num8ztrue71">
    <w:name w:val="WW-WW8Num8ztrue71"/>
    <w:rsid w:val="00A73E8D"/>
  </w:style>
  <w:style w:type="character" w:customStyle="1" w:styleId="WW-WW8Num8ztrue111">
    <w:name w:val="WW-WW8Num8ztrue111"/>
    <w:rsid w:val="00A73E8D"/>
  </w:style>
  <w:style w:type="character" w:customStyle="1" w:styleId="WW-WW8Num8ztrue211">
    <w:name w:val="WW-WW8Num8ztrue211"/>
    <w:rsid w:val="00A73E8D"/>
  </w:style>
  <w:style w:type="character" w:customStyle="1" w:styleId="WW-WW8Num8ztrue311">
    <w:name w:val="WW-WW8Num8ztrue311"/>
    <w:rsid w:val="00A73E8D"/>
  </w:style>
  <w:style w:type="character" w:customStyle="1" w:styleId="WW-WW8Num8ztrue411">
    <w:name w:val="WW-WW8Num8ztrue411"/>
    <w:rsid w:val="00A73E8D"/>
  </w:style>
  <w:style w:type="character" w:customStyle="1" w:styleId="WW-WW8Num8ztrue511">
    <w:name w:val="WW-WW8Num8ztrue511"/>
    <w:rsid w:val="00A73E8D"/>
  </w:style>
  <w:style w:type="character" w:customStyle="1" w:styleId="WW-WW8Num8ztrue611">
    <w:name w:val="WW-WW8Num8ztrue611"/>
    <w:rsid w:val="00A73E8D"/>
  </w:style>
  <w:style w:type="character" w:customStyle="1" w:styleId="WW-WW8Num1ztrue711">
    <w:name w:val="WW-WW8Num1ztrue711"/>
    <w:rsid w:val="00A73E8D"/>
  </w:style>
  <w:style w:type="character" w:customStyle="1" w:styleId="WW-WW8Num1ztrue1111">
    <w:name w:val="WW-WW8Num1ztrue1111"/>
    <w:rsid w:val="00A73E8D"/>
  </w:style>
  <w:style w:type="character" w:customStyle="1" w:styleId="WW-WW8Num1ztrue2111">
    <w:name w:val="WW-WW8Num1ztrue2111"/>
    <w:rsid w:val="00A73E8D"/>
  </w:style>
  <w:style w:type="character" w:customStyle="1" w:styleId="WW-WW8Num1ztrue3111">
    <w:name w:val="WW-WW8Num1ztrue3111"/>
    <w:rsid w:val="00A73E8D"/>
  </w:style>
  <w:style w:type="character" w:customStyle="1" w:styleId="WW-WW8Num1ztrue4111">
    <w:name w:val="WW-WW8Num1ztrue4111"/>
    <w:rsid w:val="00A73E8D"/>
  </w:style>
  <w:style w:type="character" w:customStyle="1" w:styleId="WW-WW8Num1ztrue5111">
    <w:name w:val="WW-WW8Num1ztrue5111"/>
    <w:rsid w:val="00A73E8D"/>
  </w:style>
  <w:style w:type="character" w:customStyle="1" w:styleId="WW-WW8Num1ztrue6111">
    <w:name w:val="WW-WW8Num1ztrue6111"/>
    <w:rsid w:val="00A73E8D"/>
  </w:style>
  <w:style w:type="character" w:customStyle="1" w:styleId="WW-WW8Num2ztrue711">
    <w:name w:val="WW-WW8Num2ztrue711"/>
    <w:rsid w:val="00A73E8D"/>
  </w:style>
  <w:style w:type="character" w:customStyle="1" w:styleId="WW-WW8Num2ztrue1111">
    <w:name w:val="WW-WW8Num2ztrue1111"/>
    <w:rsid w:val="00A73E8D"/>
  </w:style>
  <w:style w:type="character" w:customStyle="1" w:styleId="WW-WW8Num2ztrue2111">
    <w:name w:val="WW-WW8Num2ztrue2111"/>
    <w:rsid w:val="00A73E8D"/>
  </w:style>
  <w:style w:type="character" w:customStyle="1" w:styleId="WW-WW8Num2ztrue3111">
    <w:name w:val="WW-WW8Num2ztrue3111"/>
    <w:rsid w:val="00A73E8D"/>
  </w:style>
  <w:style w:type="character" w:customStyle="1" w:styleId="WW-WW8Num2ztrue4111">
    <w:name w:val="WW-WW8Num2ztrue4111"/>
    <w:rsid w:val="00A73E8D"/>
  </w:style>
  <w:style w:type="character" w:customStyle="1" w:styleId="WW-WW8Num2ztrue5111">
    <w:name w:val="WW-WW8Num2ztrue5111"/>
    <w:rsid w:val="00A73E8D"/>
  </w:style>
  <w:style w:type="character" w:customStyle="1" w:styleId="WW-WW8Num2ztrue6111">
    <w:name w:val="WW-WW8Num2ztrue6111"/>
    <w:rsid w:val="00A73E8D"/>
  </w:style>
  <w:style w:type="character" w:customStyle="1" w:styleId="WW-WW8Num3ztrue711">
    <w:name w:val="WW-WW8Num3ztrue711"/>
    <w:rsid w:val="00A73E8D"/>
  </w:style>
  <w:style w:type="character" w:customStyle="1" w:styleId="WW-WW8Num3ztrue1111">
    <w:name w:val="WW-WW8Num3ztrue1111"/>
    <w:rsid w:val="00A73E8D"/>
  </w:style>
  <w:style w:type="character" w:customStyle="1" w:styleId="WW-WW8Num3ztrue2111">
    <w:name w:val="WW-WW8Num3ztrue2111"/>
    <w:rsid w:val="00A73E8D"/>
  </w:style>
  <w:style w:type="character" w:customStyle="1" w:styleId="WW-WW8Num3ztrue3111">
    <w:name w:val="WW-WW8Num3ztrue3111"/>
    <w:rsid w:val="00A73E8D"/>
  </w:style>
  <w:style w:type="character" w:customStyle="1" w:styleId="WW-WW8Num3ztrue4111">
    <w:name w:val="WW-WW8Num3ztrue4111"/>
    <w:rsid w:val="00A73E8D"/>
  </w:style>
  <w:style w:type="character" w:customStyle="1" w:styleId="WW-WW8Num3ztrue5111">
    <w:name w:val="WW-WW8Num3ztrue5111"/>
    <w:rsid w:val="00A73E8D"/>
  </w:style>
  <w:style w:type="character" w:customStyle="1" w:styleId="WW-WW8Num3ztrue6111">
    <w:name w:val="WW-WW8Num3ztrue6111"/>
    <w:rsid w:val="00A73E8D"/>
  </w:style>
  <w:style w:type="character" w:customStyle="1" w:styleId="WW-WW8Num4ztrue711">
    <w:name w:val="WW-WW8Num4ztrue711"/>
    <w:rsid w:val="00A73E8D"/>
  </w:style>
  <w:style w:type="character" w:customStyle="1" w:styleId="WW-WW8Num4ztrue1111">
    <w:name w:val="WW-WW8Num4ztrue1111"/>
    <w:rsid w:val="00A73E8D"/>
  </w:style>
  <w:style w:type="character" w:customStyle="1" w:styleId="WW-WW8Num4ztrue2111">
    <w:name w:val="WW-WW8Num4ztrue2111"/>
    <w:rsid w:val="00A73E8D"/>
  </w:style>
  <w:style w:type="character" w:customStyle="1" w:styleId="WW-WW8Num4ztrue3111">
    <w:name w:val="WW-WW8Num4ztrue3111"/>
    <w:rsid w:val="00A73E8D"/>
  </w:style>
  <w:style w:type="character" w:customStyle="1" w:styleId="WW-WW8Num4ztrue4111">
    <w:name w:val="WW-WW8Num4ztrue4111"/>
    <w:rsid w:val="00A73E8D"/>
  </w:style>
  <w:style w:type="character" w:customStyle="1" w:styleId="WW-WW8Num4ztrue5111">
    <w:name w:val="WW-WW8Num4ztrue5111"/>
    <w:rsid w:val="00A73E8D"/>
  </w:style>
  <w:style w:type="character" w:customStyle="1" w:styleId="WW-WW8Num4ztrue6111">
    <w:name w:val="WW-WW8Num4ztrue6111"/>
    <w:rsid w:val="00A73E8D"/>
  </w:style>
  <w:style w:type="character" w:customStyle="1" w:styleId="WW-WW8Num5ztrue711">
    <w:name w:val="WW-WW8Num5ztrue711"/>
    <w:rsid w:val="00A73E8D"/>
  </w:style>
  <w:style w:type="character" w:customStyle="1" w:styleId="WW-WW8Num5ztrue1111">
    <w:name w:val="WW-WW8Num5ztrue1111"/>
    <w:rsid w:val="00A73E8D"/>
  </w:style>
  <w:style w:type="character" w:customStyle="1" w:styleId="WW-WW8Num5ztrue2111">
    <w:name w:val="WW-WW8Num5ztrue2111"/>
    <w:rsid w:val="00A73E8D"/>
  </w:style>
  <w:style w:type="character" w:customStyle="1" w:styleId="WW-WW8Num5ztrue3111">
    <w:name w:val="WW-WW8Num5ztrue3111"/>
    <w:rsid w:val="00A73E8D"/>
  </w:style>
  <w:style w:type="character" w:customStyle="1" w:styleId="WW-WW8Num5ztrue4111">
    <w:name w:val="WW-WW8Num5ztrue4111"/>
    <w:rsid w:val="00A73E8D"/>
  </w:style>
  <w:style w:type="character" w:customStyle="1" w:styleId="WW-WW8Num5ztrue5111">
    <w:name w:val="WW-WW8Num5ztrue5111"/>
    <w:rsid w:val="00A73E8D"/>
  </w:style>
  <w:style w:type="character" w:customStyle="1" w:styleId="WW-WW8Num5ztrue6111">
    <w:name w:val="WW-WW8Num5ztrue6111"/>
    <w:rsid w:val="00A73E8D"/>
  </w:style>
  <w:style w:type="character" w:customStyle="1" w:styleId="WW-WW8Num6ztrue711">
    <w:name w:val="WW-WW8Num6ztrue711"/>
    <w:rsid w:val="00A73E8D"/>
  </w:style>
  <w:style w:type="character" w:customStyle="1" w:styleId="WW-WW8Num6ztrue1111">
    <w:name w:val="WW-WW8Num6ztrue1111"/>
    <w:rsid w:val="00A73E8D"/>
  </w:style>
  <w:style w:type="character" w:customStyle="1" w:styleId="WW-WW8Num6ztrue2111">
    <w:name w:val="WW-WW8Num6ztrue2111"/>
    <w:rsid w:val="00A73E8D"/>
  </w:style>
  <w:style w:type="character" w:customStyle="1" w:styleId="WW-WW8Num6ztrue3111">
    <w:name w:val="WW-WW8Num6ztrue3111"/>
    <w:rsid w:val="00A73E8D"/>
  </w:style>
  <w:style w:type="character" w:customStyle="1" w:styleId="WW-WW8Num6ztrue4111">
    <w:name w:val="WW-WW8Num6ztrue4111"/>
    <w:rsid w:val="00A73E8D"/>
  </w:style>
  <w:style w:type="character" w:customStyle="1" w:styleId="WW-WW8Num6ztrue5111">
    <w:name w:val="WW-WW8Num6ztrue5111"/>
    <w:rsid w:val="00A73E8D"/>
  </w:style>
  <w:style w:type="character" w:customStyle="1" w:styleId="WW-WW8Num6ztrue6111">
    <w:name w:val="WW-WW8Num6ztrue6111"/>
    <w:rsid w:val="00A73E8D"/>
  </w:style>
  <w:style w:type="character" w:customStyle="1" w:styleId="WW-WW8Num7ztrue711">
    <w:name w:val="WW-WW8Num7ztrue711"/>
    <w:rsid w:val="00A73E8D"/>
  </w:style>
  <w:style w:type="character" w:customStyle="1" w:styleId="WW-WW8Num7ztrue1111">
    <w:name w:val="WW-WW8Num7ztrue1111"/>
    <w:rsid w:val="00A73E8D"/>
  </w:style>
  <w:style w:type="character" w:customStyle="1" w:styleId="WW-WW8Num7ztrue2111">
    <w:name w:val="WW-WW8Num7ztrue2111"/>
    <w:rsid w:val="00A73E8D"/>
  </w:style>
  <w:style w:type="character" w:customStyle="1" w:styleId="WW-WW8Num7ztrue3111">
    <w:name w:val="WW-WW8Num7ztrue3111"/>
    <w:rsid w:val="00A73E8D"/>
  </w:style>
  <w:style w:type="character" w:customStyle="1" w:styleId="WW-WW8Num7ztrue4111">
    <w:name w:val="WW-WW8Num7ztrue4111"/>
    <w:rsid w:val="00A73E8D"/>
  </w:style>
  <w:style w:type="character" w:customStyle="1" w:styleId="WW-WW8Num7ztrue5111">
    <w:name w:val="WW-WW8Num7ztrue5111"/>
    <w:rsid w:val="00A73E8D"/>
  </w:style>
  <w:style w:type="character" w:customStyle="1" w:styleId="WW-WW8Num7ztrue6111">
    <w:name w:val="WW-WW8Num7ztrue6111"/>
    <w:rsid w:val="00A73E8D"/>
  </w:style>
  <w:style w:type="character" w:customStyle="1" w:styleId="WW-WW8Num8ztrue711">
    <w:name w:val="WW-WW8Num8ztrue711"/>
    <w:rsid w:val="00A73E8D"/>
  </w:style>
  <w:style w:type="character" w:customStyle="1" w:styleId="WW-WW8Num8ztrue1111">
    <w:name w:val="WW-WW8Num8ztrue1111"/>
    <w:rsid w:val="00A73E8D"/>
  </w:style>
  <w:style w:type="character" w:customStyle="1" w:styleId="WW-WW8Num8ztrue2111">
    <w:name w:val="WW-WW8Num8ztrue2111"/>
    <w:rsid w:val="00A73E8D"/>
  </w:style>
  <w:style w:type="character" w:customStyle="1" w:styleId="WW-WW8Num8ztrue3111">
    <w:name w:val="WW-WW8Num8ztrue3111"/>
    <w:rsid w:val="00A73E8D"/>
  </w:style>
  <w:style w:type="character" w:customStyle="1" w:styleId="WW-WW8Num8ztrue4111">
    <w:name w:val="WW-WW8Num8ztrue4111"/>
    <w:rsid w:val="00A73E8D"/>
  </w:style>
  <w:style w:type="character" w:customStyle="1" w:styleId="WW-WW8Num8ztrue5111">
    <w:name w:val="WW-WW8Num8ztrue5111"/>
    <w:rsid w:val="00A73E8D"/>
  </w:style>
  <w:style w:type="character" w:customStyle="1" w:styleId="WW-WW8Num8ztrue6111">
    <w:name w:val="WW-WW8Num8ztrue6111"/>
    <w:rsid w:val="00A73E8D"/>
  </w:style>
  <w:style w:type="character" w:customStyle="1" w:styleId="WW8Num1zfalse">
    <w:name w:val="WW8Num1zfalse"/>
    <w:rsid w:val="00A73E8D"/>
    <w:rPr>
      <w:rFonts w:ascii="Times New Roman" w:hAnsi="Times New Roman"/>
      <w:sz w:val="28"/>
    </w:rPr>
  </w:style>
  <w:style w:type="character" w:customStyle="1" w:styleId="WW-WW8Num1ztrue7111">
    <w:name w:val="WW-WW8Num1ztrue7111"/>
    <w:rsid w:val="00A73E8D"/>
  </w:style>
  <w:style w:type="character" w:customStyle="1" w:styleId="WW-WW8Num1ztrue11111">
    <w:name w:val="WW-WW8Num1ztrue11111"/>
    <w:rsid w:val="00A73E8D"/>
  </w:style>
  <w:style w:type="character" w:customStyle="1" w:styleId="WW-WW8Num1ztrue21111">
    <w:name w:val="WW-WW8Num1ztrue21111"/>
    <w:rsid w:val="00A73E8D"/>
  </w:style>
  <w:style w:type="character" w:customStyle="1" w:styleId="WW-WW8Num1ztrue31111">
    <w:name w:val="WW-WW8Num1ztrue31111"/>
    <w:rsid w:val="00A73E8D"/>
  </w:style>
  <w:style w:type="character" w:customStyle="1" w:styleId="WW-WW8Num1ztrue41111">
    <w:name w:val="WW-WW8Num1ztrue41111"/>
    <w:rsid w:val="00A73E8D"/>
  </w:style>
  <w:style w:type="character" w:customStyle="1" w:styleId="WW-WW8Num1ztrue51111">
    <w:name w:val="WW-WW8Num1ztrue51111"/>
    <w:rsid w:val="00A73E8D"/>
  </w:style>
  <w:style w:type="character" w:customStyle="1" w:styleId="WW-WW8Num1ztrue61111">
    <w:name w:val="WW-WW8Num1ztrue61111"/>
    <w:rsid w:val="00A73E8D"/>
  </w:style>
  <w:style w:type="character" w:customStyle="1" w:styleId="WW-WW8Num2ztrue7111">
    <w:name w:val="WW-WW8Num2ztrue7111"/>
    <w:rsid w:val="00A73E8D"/>
  </w:style>
  <w:style w:type="character" w:customStyle="1" w:styleId="WW-WW8Num2ztrue11111">
    <w:name w:val="WW-WW8Num2ztrue11111"/>
    <w:rsid w:val="00A73E8D"/>
  </w:style>
  <w:style w:type="character" w:customStyle="1" w:styleId="WW-WW8Num2ztrue21111">
    <w:name w:val="WW-WW8Num2ztrue21111"/>
    <w:rsid w:val="00A73E8D"/>
  </w:style>
  <w:style w:type="character" w:customStyle="1" w:styleId="WW-WW8Num2ztrue31111">
    <w:name w:val="WW-WW8Num2ztrue31111"/>
    <w:rsid w:val="00A73E8D"/>
  </w:style>
  <w:style w:type="character" w:customStyle="1" w:styleId="WW-WW8Num2ztrue41111">
    <w:name w:val="WW-WW8Num2ztrue41111"/>
    <w:rsid w:val="00A73E8D"/>
  </w:style>
  <w:style w:type="character" w:customStyle="1" w:styleId="WW-WW8Num2ztrue51111">
    <w:name w:val="WW-WW8Num2ztrue51111"/>
    <w:rsid w:val="00A73E8D"/>
  </w:style>
  <w:style w:type="character" w:customStyle="1" w:styleId="WW-WW8Num2ztrue61111">
    <w:name w:val="WW-WW8Num2ztrue61111"/>
    <w:rsid w:val="00A73E8D"/>
  </w:style>
  <w:style w:type="character" w:customStyle="1" w:styleId="WW-WW8Num3ztrue7111">
    <w:name w:val="WW-WW8Num3ztrue7111"/>
    <w:rsid w:val="00A73E8D"/>
  </w:style>
  <w:style w:type="character" w:customStyle="1" w:styleId="WW-WW8Num3ztrue11111">
    <w:name w:val="WW-WW8Num3ztrue11111"/>
    <w:rsid w:val="00A73E8D"/>
  </w:style>
  <w:style w:type="character" w:customStyle="1" w:styleId="WW-WW8Num3ztrue21111">
    <w:name w:val="WW-WW8Num3ztrue21111"/>
    <w:rsid w:val="00A73E8D"/>
  </w:style>
  <w:style w:type="character" w:customStyle="1" w:styleId="WW-WW8Num3ztrue31111">
    <w:name w:val="WW-WW8Num3ztrue31111"/>
    <w:rsid w:val="00A73E8D"/>
  </w:style>
  <w:style w:type="character" w:customStyle="1" w:styleId="WW-WW8Num3ztrue41111">
    <w:name w:val="WW-WW8Num3ztrue41111"/>
    <w:rsid w:val="00A73E8D"/>
  </w:style>
  <w:style w:type="character" w:customStyle="1" w:styleId="WW-WW8Num3ztrue51111">
    <w:name w:val="WW-WW8Num3ztrue51111"/>
    <w:rsid w:val="00A73E8D"/>
  </w:style>
  <w:style w:type="character" w:customStyle="1" w:styleId="WW-WW8Num3ztrue61111">
    <w:name w:val="WW-WW8Num3ztrue61111"/>
    <w:rsid w:val="00A73E8D"/>
  </w:style>
  <w:style w:type="character" w:customStyle="1" w:styleId="WW-WW8Num4ztrue7111">
    <w:name w:val="WW-WW8Num4ztrue7111"/>
    <w:rsid w:val="00A73E8D"/>
  </w:style>
  <w:style w:type="character" w:customStyle="1" w:styleId="WW-WW8Num4ztrue11111">
    <w:name w:val="WW-WW8Num4ztrue11111"/>
    <w:rsid w:val="00A73E8D"/>
  </w:style>
  <w:style w:type="character" w:customStyle="1" w:styleId="WW-WW8Num4ztrue21111">
    <w:name w:val="WW-WW8Num4ztrue21111"/>
    <w:rsid w:val="00A73E8D"/>
  </w:style>
  <w:style w:type="character" w:customStyle="1" w:styleId="WW-WW8Num4ztrue31111">
    <w:name w:val="WW-WW8Num4ztrue31111"/>
    <w:rsid w:val="00A73E8D"/>
  </w:style>
  <w:style w:type="character" w:customStyle="1" w:styleId="WW-WW8Num4ztrue41111">
    <w:name w:val="WW-WW8Num4ztrue41111"/>
    <w:rsid w:val="00A73E8D"/>
  </w:style>
  <w:style w:type="character" w:customStyle="1" w:styleId="WW-WW8Num4ztrue51111">
    <w:name w:val="WW-WW8Num4ztrue51111"/>
    <w:rsid w:val="00A73E8D"/>
  </w:style>
  <w:style w:type="character" w:customStyle="1" w:styleId="WW-WW8Num4ztrue61111">
    <w:name w:val="WW-WW8Num4ztrue61111"/>
    <w:rsid w:val="00A73E8D"/>
  </w:style>
  <w:style w:type="character" w:customStyle="1" w:styleId="WW-WW8Num5ztrue7111">
    <w:name w:val="WW-WW8Num5ztrue7111"/>
    <w:rsid w:val="00A73E8D"/>
  </w:style>
  <w:style w:type="character" w:customStyle="1" w:styleId="WW-WW8Num5ztrue11111">
    <w:name w:val="WW-WW8Num5ztrue11111"/>
    <w:rsid w:val="00A73E8D"/>
  </w:style>
  <w:style w:type="character" w:customStyle="1" w:styleId="WW-WW8Num5ztrue21111">
    <w:name w:val="WW-WW8Num5ztrue21111"/>
    <w:rsid w:val="00A73E8D"/>
  </w:style>
  <w:style w:type="character" w:customStyle="1" w:styleId="WW-WW8Num5ztrue31111">
    <w:name w:val="WW-WW8Num5ztrue31111"/>
    <w:rsid w:val="00A73E8D"/>
  </w:style>
  <w:style w:type="character" w:customStyle="1" w:styleId="WW-WW8Num5ztrue41111">
    <w:name w:val="WW-WW8Num5ztrue41111"/>
    <w:rsid w:val="00A73E8D"/>
  </w:style>
  <w:style w:type="character" w:customStyle="1" w:styleId="WW-WW8Num5ztrue51111">
    <w:name w:val="WW-WW8Num5ztrue51111"/>
    <w:rsid w:val="00A73E8D"/>
  </w:style>
  <w:style w:type="character" w:customStyle="1" w:styleId="WW-WW8Num5ztrue61111">
    <w:name w:val="WW-WW8Num5ztrue61111"/>
    <w:rsid w:val="00A73E8D"/>
  </w:style>
  <w:style w:type="character" w:customStyle="1" w:styleId="WW-WW8Num6ztrue7111">
    <w:name w:val="WW-WW8Num6ztrue7111"/>
    <w:rsid w:val="00A73E8D"/>
  </w:style>
  <w:style w:type="character" w:customStyle="1" w:styleId="WW-WW8Num6ztrue11111">
    <w:name w:val="WW-WW8Num6ztrue11111"/>
    <w:rsid w:val="00A73E8D"/>
  </w:style>
  <w:style w:type="character" w:customStyle="1" w:styleId="WW-WW8Num6ztrue21111">
    <w:name w:val="WW-WW8Num6ztrue21111"/>
    <w:rsid w:val="00A73E8D"/>
  </w:style>
  <w:style w:type="character" w:customStyle="1" w:styleId="WW-WW8Num6ztrue31111">
    <w:name w:val="WW-WW8Num6ztrue31111"/>
    <w:rsid w:val="00A73E8D"/>
  </w:style>
  <w:style w:type="character" w:customStyle="1" w:styleId="WW-WW8Num6ztrue41111">
    <w:name w:val="WW-WW8Num6ztrue41111"/>
    <w:rsid w:val="00A73E8D"/>
  </w:style>
  <w:style w:type="character" w:customStyle="1" w:styleId="WW-WW8Num6ztrue51111">
    <w:name w:val="WW-WW8Num6ztrue51111"/>
    <w:rsid w:val="00A73E8D"/>
  </w:style>
  <w:style w:type="character" w:customStyle="1" w:styleId="WW-WW8Num6ztrue61111">
    <w:name w:val="WW-WW8Num6ztrue61111"/>
    <w:rsid w:val="00A73E8D"/>
  </w:style>
  <w:style w:type="character" w:customStyle="1" w:styleId="WW-WW8Num7ztrue7111">
    <w:name w:val="WW-WW8Num7ztrue7111"/>
    <w:rsid w:val="00A73E8D"/>
  </w:style>
  <w:style w:type="character" w:customStyle="1" w:styleId="WW-WW8Num7ztrue11111">
    <w:name w:val="WW-WW8Num7ztrue11111"/>
    <w:rsid w:val="00A73E8D"/>
  </w:style>
  <w:style w:type="character" w:customStyle="1" w:styleId="WW-WW8Num7ztrue21111">
    <w:name w:val="WW-WW8Num7ztrue21111"/>
    <w:rsid w:val="00A73E8D"/>
  </w:style>
  <w:style w:type="character" w:customStyle="1" w:styleId="WW-WW8Num7ztrue31111">
    <w:name w:val="WW-WW8Num7ztrue31111"/>
    <w:rsid w:val="00A73E8D"/>
  </w:style>
  <w:style w:type="character" w:customStyle="1" w:styleId="WW-WW8Num7ztrue41111">
    <w:name w:val="WW-WW8Num7ztrue41111"/>
    <w:rsid w:val="00A73E8D"/>
  </w:style>
  <w:style w:type="character" w:customStyle="1" w:styleId="WW-WW8Num7ztrue51111">
    <w:name w:val="WW-WW8Num7ztrue51111"/>
    <w:rsid w:val="00A73E8D"/>
  </w:style>
  <w:style w:type="character" w:customStyle="1" w:styleId="WW-WW8Num7ztrue61111">
    <w:name w:val="WW-WW8Num7ztrue61111"/>
    <w:rsid w:val="00A73E8D"/>
  </w:style>
  <w:style w:type="character" w:customStyle="1" w:styleId="WW-WW8Num8ztrue7111">
    <w:name w:val="WW-WW8Num8ztrue7111"/>
    <w:rsid w:val="00A73E8D"/>
  </w:style>
  <w:style w:type="character" w:customStyle="1" w:styleId="WW-WW8Num8ztrue11111">
    <w:name w:val="WW-WW8Num8ztrue11111"/>
    <w:rsid w:val="00A73E8D"/>
  </w:style>
  <w:style w:type="character" w:customStyle="1" w:styleId="WW-WW8Num8ztrue21111">
    <w:name w:val="WW-WW8Num8ztrue21111"/>
    <w:rsid w:val="00A73E8D"/>
  </w:style>
  <w:style w:type="character" w:customStyle="1" w:styleId="WW-WW8Num8ztrue31111">
    <w:name w:val="WW-WW8Num8ztrue31111"/>
    <w:rsid w:val="00A73E8D"/>
  </w:style>
  <w:style w:type="character" w:customStyle="1" w:styleId="WW-WW8Num8ztrue41111">
    <w:name w:val="WW-WW8Num8ztrue41111"/>
    <w:rsid w:val="00A73E8D"/>
  </w:style>
  <w:style w:type="character" w:customStyle="1" w:styleId="WW-WW8Num8ztrue51111">
    <w:name w:val="WW-WW8Num8ztrue51111"/>
    <w:rsid w:val="00A73E8D"/>
  </w:style>
  <w:style w:type="character" w:customStyle="1" w:styleId="WW-WW8Num8ztrue61111">
    <w:name w:val="WW-WW8Num8ztrue61111"/>
    <w:rsid w:val="00A73E8D"/>
  </w:style>
  <w:style w:type="character" w:customStyle="1" w:styleId="WW-WW8Num1ztrue71111">
    <w:name w:val="WW-WW8Num1ztrue71111"/>
    <w:rsid w:val="00A73E8D"/>
  </w:style>
  <w:style w:type="character" w:customStyle="1" w:styleId="WW-WW8Num1ztrue111111">
    <w:name w:val="WW-WW8Num1ztrue111111"/>
    <w:rsid w:val="00A73E8D"/>
  </w:style>
  <w:style w:type="character" w:customStyle="1" w:styleId="WW-WW8Num1ztrue211111">
    <w:name w:val="WW-WW8Num1ztrue211111"/>
    <w:rsid w:val="00A73E8D"/>
  </w:style>
  <w:style w:type="character" w:customStyle="1" w:styleId="WW-WW8Num1ztrue311111">
    <w:name w:val="WW-WW8Num1ztrue311111"/>
    <w:rsid w:val="00A73E8D"/>
  </w:style>
  <w:style w:type="character" w:customStyle="1" w:styleId="WW-WW8Num1ztrue411111">
    <w:name w:val="WW-WW8Num1ztrue411111"/>
    <w:rsid w:val="00A73E8D"/>
  </w:style>
  <w:style w:type="character" w:customStyle="1" w:styleId="WW-WW8Num1ztrue511111">
    <w:name w:val="WW-WW8Num1ztrue511111"/>
    <w:rsid w:val="00A73E8D"/>
  </w:style>
  <w:style w:type="character" w:customStyle="1" w:styleId="WW-WW8Num1ztrue611111">
    <w:name w:val="WW-WW8Num1ztrue611111"/>
    <w:rsid w:val="00A73E8D"/>
  </w:style>
  <w:style w:type="character" w:customStyle="1" w:styleId="WW-WW8Num2ztrue71111">
    <w:name w:val="WW-WW8Num2ztrue71111"/>
    <w:rsid w:val="00A73E8D"/>
  </w:style>
  <w:style w:type="character" w:customStyle="1" w:styleId="WW-WW8Num2ztrue111111">
    <w:name w:val="WW-WW8Num2ztrue111111"/>
    <w:rsid w:val="00A73E8D"/>
  </w:style>
  <w:style w:type="character" w:customStyle="1" w:styleId="WW-WW8Num2ztrue211111">
    <w:name w:val="WW-WW8Num2ztrue211111"/>
    <w:rsid w:val="00A73E8D"/>
  </w:style>
  <w:style w:type="character" w:customStyle="1" w:styleId="WW-WW8Num2ztrue311111">
    <w:name w:val="WW-WW8Num2ztrue311111"/>
    <w:rsid w:val="00A73E8D"/>
  </w:style>
  <w:style w:type="character" w:customStyle="1" w:styleId="WW-WW8Num2ztrue411111">
    <w:name w:val="WW-WW8Num2ztrue411111"/>
    <w:rsid w:val="00A73E8D"/>
  </w:style>
  <w:style w:type="character" w:customStyle="1" w:styleId="WW-WW8Num2ztrue511111">
    <w:name w:val="WW-WW8Num2ztrue511111"/>
    <w:rsid w:val="00A73E8D"/>
  </w:style>
  <w:style w:type="character" w:customStyle="1" w:styleId="WW-WW8Num2ztrue611111">
    <w:name w:val="WW-WW8Num2ztrue611111"/>
    <w:rsid w:val="00A73E8D"/>
  </w:style>
  <w:style w:type="character" w:customStyle="1" w:styleId="WW-WW8Num3ztrue71111">
    <w:name w:val="WW-WW8Num3ztrue71111"/>
    <w:rsid w:val="00A73E8D"/>
  </w:style>
  <w:style w:type="character" w:customStyle="1" w:styleId="WW-WW8Num3ztrue111111">
    <w:name w:val="WW-WW8Num3ztrue111111"/>
    <w:rsid w:val="00A73E8D"/>
  </w:style>
  <w:style w:type="character" w:customStyle="1" w:styleId="WW-WW8Num3ztrue211111">
    <w:name w:val="WW-WW8Num3ztrue211111"/>
    <w:rsid w:val="00A73E8D"/>
  </w:style>
  <w:style w:type="character" w:customStyle="1" w:styleId="WW-WW8Num3ztrue311111">
    <w:name w:val="WW-WW8Num3ztrue311111"/>
    <w:rsid w:val="00A73E8D"/>
  </w:style>
  <w:style w:type="character" w:customStyle="1" w:styleId="WW-WW8Num3ztrue411111">
    <w:name w:val="WW-WW8Num3ztrue411111"/>
    <w:rsid w:val="00A73E8D"/>
  </w:style>
  <w:style w:type="character" w:customStyle="1" w:styleId="WW-WW8Num3ztrue511111">
    <w:name w:val="WW-WW8Num3ztrue511111"/>
    <w:rsid w:val="00A73E8D"/>
  </w:style>
  <w:style w:type="character" w:customStyle="1" w:styleId="WW-WW8Num3ztrue611111">
    <w:name w:val="WW-WW8Num3ztrue611111"/>
    <w:rsid w:val="00A73E8D"/>
  </w:style>
  <w:style w:type="character" w:customStyle="1" w:styleId="WW-WW8Num4ztrue71111">
    <w:name w:val="WW-WW8Num4ztrue71111"/>
    <w:rsid w:val="00A73E8D"/>
  </w:style>
  <w:style w:type="character" w:customStyle="1" w:styleId="WW-WW8Num4ztrue111111">
    <w:name w:val="WW-WW8Num4ztrue111111"/>
    <w:rsid w:val="00A73E8D"/>
  </w:style>
  <w:style w:type="character" w:customStyle="1" w:styleId="WW-WW8Num4ztrue211111">
    <w:name w:val="WW-WW8Num4ztrue211111"/>
    <w:rsid w:val="00A73E8D"/>
  </w:style>
  <w:style w:type="character" w:customStyle="1" w:styleId="WW-WW8Num4ztrue311111">
    <w:name w:val="WW-WW8Num4ztrue311111"/>
    <w:rsid w:val="00A73E8D"/>
  </w:style>
  <w:style w:type="character" w:customStyle="1" w:styleId="WW-WW8Num4ztrue411111">
    <w:name w:val="WW-WW8Num4ztrue411111"/>
    <w:rsid w:val="00A73E8D"/>
  </w:style>
  <w:style w:type="character" w:customStyle="1" w:styleId="WW-WW8Num4ztrue511111">
    <w:name w:val="WW-WW8Num4ztrue511111"/>
    <w:rsid w:val="00A73E8D"/>
  </w:style>
  <w:style w:type="character" w:customStyle="1" w:styleId="WW-WW8Num4ztrue611111">
    <w:name w:val="WW-WW8Num4ztrue611111"/>
    <w:rsid w:val="00A73E8D"/>
  </w:style>
  <w:style w:type="character" w:customStyle="1" w:styleId="WW-WW8Num5ztrue71111">
    <w:name w:val="WW-WW8Num5ztrue71111"/>
    <w:rsid w:val="00A73E8D"/>
  </w:style>
  <w:style w:type="character" w:customStyle="1" w:styleId="WW-WW8Num5ztrue111111">
    <w:name w:val="WW-WW8Num5ztrue111111"/>
    <w:rsid w:val="00A73E8D"/>
  </w:style>
  <w:style w:type="character" w:customStyle="1" w:styleId="WW-WW8Num5ztrue211111">
    <w:name w:val="WW-WW8Num5ztrue211111"/>
    <w:rsid w:val="00A73E8D"/>
  </w:style>
  <w:style w:type="character" w:customStyle="1" w:styleId="WW-WW8Num5ztrue311111">
    <w:name w:val="WW-WW8Num5ztrue311111"/>
    <w:rsid w:val="00A73E8D"/>
  </w:style>
  <w:style w:type="character" w:customStyle="1" w:styleId="WW-WW8Num5ztrue411111">
    <w:name w:val="WW-WW8Num5ztrue411111"/>
    <w:rsid w:val="00A73E8D"/>
  </w:style>
  <w:style w:type="character" w:customStyle="1" w:styleId="WW-WW8Num5ztrue511111">
    <w:name w:val="WW-WW8Num5ztrue511111"/>
    <w:rsid w:val="00A73E8D"/>
  </w:style>
  <w:style w:type="character" w:customStyle="1" w:styleId="WW-WW8Num5ztrue611111">
    <w:name w:val="WW-WW8Num5ztrue611111"/>
    <w:rsid w:val="00A73E8D"/>
  </w:style>
  <w:style w:type="character" w:customStyle="1" w:styleId="WW-WW8Num6ztrue71111">
    <w:name w:val="WW-WW8Num6ztrue71111"/>
    <w:rsid w:val="00A73E8D"/>
  </w:style>
  <w:style w:type="character" w:customStyle="1" w:styleId="WW-WW8Num6ztrue111111">
    <w:name w:val="WW-WW8Num6ztrue111111"/>
    <w:rsid w:val="00A73E8D"/>
  </w:style>
  <w:style w:type="character" w:customStyle="1" w:styleId="WW-WW8Num6ztrue211111">
    <w:name w:val="WW-WW8Num6ztrue211111"/>
    <w:rsid w:val="00A73E8D"/>
  </w:style>
  <w:style w:type="character" w:customStyle="1" w:styleId="WW-WW8Num6ztrue311111">
    <w:name w:val="WW-WW8Num6ztrue311111"/>
    <w:rsid w:val="00A73E8D"/>
  </w:style>
  <w:style w:type="character" w:customStyle="1" w:styleId="WW-WW8Num6ztrue411111">
    <w:name w:val="WW-WW8Num6ztrue411111"/>
    <w:rsid w:val="00A73E8D"/>
  </w:style>
  <w:style w:type="character" w:customStyle="1" w:styleId="WW-WW8Num6ztrue511111">
    <w:name w:val="WW-WW8Num6ztrue511111"/>
    <w:rsid w:val="00A73E8D"/>
  </w:style>
  <w:style w:type="character" w:customStyle="1" w:styleId="WW-WW8Num6ztrue611111">
    <w:name w:val="WW-WW8Num6ztrue611111"/>
    <w:rsid w:val="00A73E8D"/>
  </w:style>
  <w:style w:type="character" w:customStyle="1" w:styleId="WW-WW8Num7ztrue71111">
    <w:name w:val="WW-WW8Num7ztrue71111"/>
    <w:rsid w:val="00A73E8D"/>
  </w:style>
  <w:style w:type="character" w:customStyle="1" w:styleId="WW-WW8Num7ztrue111111">
    <w:name w:val="WW-WW8Num7ztrue111111"/>
    <w:rsid w:val="00A73E8D"/>
  </w:style>
  <w:style w:type="character" w:customStyle="1" w:styleId="WW-WW8Num7ztrue211111">
    <w:name w:val="WW-WW8Num7ztrue211111"/>
    <w:rsid w:val="00A73E8D"/>
  </w:style>
  <w:style w:type="character" w:customStyle="1" w:styleId="WW-WW8Num7ztrue311111">
    <w:name w:val="WW-WW8Num7ztrue311111"/>
    <w:rsid w:val="00A73E8D"/>
  </w:style>
  <w:style w:type="character" w:customStyle="1" w:styleId="WW-WW8Num7ztrue411111">
    <w:name w:val="WW-WW8Num7ztrue411111"/>
    <w:rsid w:val="00A73E8D"/>
  </w:style>
  <w:style w:type="character" w:customStyle="1" w:styleId="WW-WW8Num7ztrue511111">
    <w:name w:val="WW-WW8Num7ztrue511111"/>
    <w:rsid w:val="00A73E8D"/>
  </w:style>
  <w:style w:type="character" w:customStyle="1" w:styleId="WW-WW8Num7ztrue611111">
    <w:name w:val="WW-WW8Num7ztrue611111"/>
    <w:rsid w:val="00A73E8D"/>
  </w:style>
  <w:style w:type="character" w:customStyle="1" w:styleId="WW8Num8zfalse">
    <w:name w:val="WW8Num8zfalse"/>
    <w:rsid w:val="00A73E8D"/>
  </w:style>
  <w:style w:type="character" w:customStyle="1" w:styleId="WW-WW8Num8ztrue71111">
    <w:name w:val="WW-WW8Num8ztrue71111"/>
    <w:rsid w:val="00A73E8D"/>
  </w:style>
  <w:style w:type="character" w:customStyle="1" w:styleId="WW-WW8Num8ztrue111111">
    <w:name w:val="WW-WW8Num8ztrue111111"/>
    <w:rsid w:val="00A73E8D"/>
  </w:style>
  <w:style w:type="character" w:customStyle="1" w:styleId="WW-WW8Num8ztrue211111">
    <w:name w:val="WW-WW8Num8ztrue211111"/>
    <w:rsid w:val="00A73E8D"/>
  </w:style>
  <w:style w:type="character" w:customStyle="1" w:styleId="WW-WW8Num8ztrue311111">
    <w:name w:val="WW-WW8Num8ztrue311111"/>
    <w:rsid w:val="00A73E8D"/>
  </w:style>
  <w:style w:type="character" w:customStyle="1" w:styleId="WW-WW8Num8ztrue411111">
    <w:name w:val="WW-WW8Num8ztrue411111"/>
    <w:rsid w:val="00A73E8D"/>
  </w:style>
  <w:style w:type="character" w:customStyle="1" w:styleId="WW-WW8Num8ztrue511111">
    <w:name w:val="WW-WW8Num8ztrue511111"/>
    <w:rsid w:val="00A73E8D"/>
  </w:style>
  <w:style w:type="character" w:customStyle="1" w:styleId="WW-WW8Num8ztrue611111">
    <w:name w:val="WW-WW8Num8ztrue611111"/>
    <w:rsid w:val="00A73E8D"/>
  </w:style>
  <w:style w:type="character" w:customStyle="1" w:styleId="WW8Num4zfalse">
    <w:name w:val="WW8Num4zfalse"/>
    <w:rsid w:val="00A73E8D"/>
  </w:style>
  <w:style w:type="character" w:customStyle="1" w:styleId="WW-WW8Num1ztrue711111">
    <w:name w:val="WW-WW8Num1ztrue711111"/>
    <w:rsid w:val="00A73E8D"/>
  </w:style>
  <w:style w:type="character" w:customStyle="1" w:styleId="WW-WW8Num1ztrue1111111">
    <w:name w:val="WW-WW8Num1ztrue1111111"/>
    <w:rsid w:val="00A73E8D"/>
  </w:style>
  <w:style w:type="character" w:customStyle="1" w:styleId="WW-WW8Num1ztrue2111111">
    <w:name w:val="WW-WW8Num1ztrue2111111"/>
    <w:rsid w:val="00A73E8D"/>
  </w:style>
  <w:style w:type="character" w:customStyle="1" w:styleId="WW-WW8Num1ztrue3111111">
    <w:name w:val="WW-WW8Num1ztrue3111111"/>
    <w:rsid w:val="00A73E8D"/>
  </w:style>
  <w:style w:type="character" w:customStyle="1" w:styleId="WW-WW8Num1ztrue4111111">
    <w:name w:val="WW-WW8Num1ztrue4111111"/>
    <w:rsid w:val="00A73E8D"/>
  </w:style>
  <w:style w:type="character" w:customStyle="1" w:styleId="WW-WW8Num1ztrue5111111">
    <w:name w:val="WW-WW8Num1ztrue5111111"/>
    <w:rsid w:val="00A73E8D"/>
  </w:style>
  <w:style w:type="character" w:customStyle="1" w:styleId="WW-WW8Num1ztrue6111111">
    <w:name w:val="WW-WW8Num1ztrue6111111"/>
    <w:rsid w:val="00A73E8D"/>
  </w:style>
  <w:style w:type="character" w:customStyle="1" w:styleId="WW-WW8Num1ztrue7111111">
    <w:name w:val="WW-WW8Num1ztrue7111111"/>
    <w:rsid w:val="00A73E8D"/>
  </w:style>
  <w:style w:type="character" w:customStyle="1" w:styleId="WW-WW8Num1ztrue11111111">
    <w:name w:val="WW-WW8Num1ztrue11111111"/>
    <w:rsid w:val="00A73E8D"/>
  </w:style>
  <w:style w:type="character" w:customStyle="1" w:styleId="WW-WW8Num1ztrue21111111">
    <w:name w:val="WW-WW8Num1ztrue21111111"/>
    <w:rsid w:val="00A73E8D"/>
  </w:style>
  <w:style w:type="character" w:customStyle="1" w:styleId="WW-WW8Num1ztrue31111111">
    <w:name w:val="WW-WW8Num1ztrue31111111"/>
    <w:rsid w:val="00A73E8D"/>
  </w:style>
  <w:style w:type="character" w:customStyle="1" w:styleId="WW-WW8Num1ztrue41111111">
    <w:name w:val="WW-WW8Num1ztrue41111111"/>
    <w:rsid w:val="00A73E8D"/>
  </w:style>
  <w:style w:type="character" w:customStyle="1" w:styleId="WW-WW8Num1ztrue51111111">
    <w:name w:val="WW-WW8Num1ztrue51111111"/>
    <w:rsid w:val="00A73E8D"/>
  </w:style>
  <w:style w:type="character" w:customStyle="1" w:styleId="WW-WW8Num1ztrue61111111">
    <w:name w:val="WW-WW8Num1ztrue61111111"/>
    <w:rsid w:val="00A73E8D"/>
  </w:style>
  <w:style w:type="character" w:customStyle="1" w:styleId="WW-WW8Num1ztrue71111111">
    <w:name w:val="WW-WW8Num1ztrue71111111"/>
    <w:rsid w:val="00A73E8D"/>
  </w:style>
  <w:style w:type="character" w:customStyle="1" w:styleId="WW-WW8Num1ztrue111111111">
    <w:name w:val="WW-WW8Num1ztrue111111111"/>
    <w:rsid w:val="00A73E8D"/>
  </w:style>
  <w:style w:type="character" w:customStyle="1" w:styleId="WW-WW8Num1ztrue211111111">
    <w:name w:val="WW-WW8Num1ztrue211111111"/>
    <w:rsid w:val="00A73E8D"/>
  </w:style>
  <w:style w:type="character" w:customStyle="1" w:styleId="WW-WW8Num1ztrue311111111">
    <w:name w:val="WW-WW8Num1ztrue311111111"/>
    <w:rsid w:val="00A73E8D"/>
  </w:style>
  <w:style w:type="character" w:customStyle="1" w:styleId="WW-WW8Num1ztrue411111111">
    <w:name w:val="WW-WW8Num1ztrue411111111"/>
    <w:rsid w:val="00A73E8D"/>
  </w:style>
  <w:style w:type="character" w:customStyle="1" w:styleId="WW-WW8Num1ztrue511111111">
    <w:name w:val="WW-WW8Num1ztrue511111111"/>
    <w:rsid w:val="00A73E8D"/>
  </w:style>
  <w:style w:type="character" w:customStyle="1" w:styleId="WW-WW8Num1ztrue611111111">
    <w:name w:val="WW-WW8Num1ztrue611111111"/>
    <w:rsid w:val="00A73E8D"/>
  </w:style>
  <w:style w:type="character" w:customStyle="1" w:styleId="WW-WW8Num1ztrue711111111">
    <w:name w:val="WW-WW8Num1ztrue711111111"/>
    <w:rsid w:val="00A73E8D"/>
  </w:style>
  <w:style w:type="character" w:customStyle="1" w:styleId="WW-WW8Num1ztrue1111111111">
    <w:name w:val="WW-WW8Num1ztrue1111111111"/>
    <w:rsid w:val="00A73E8D"/>
  </w:style>
  <w:style w:type="character" w:customStyle="1" w:styleId="WW-WW8Num1ztrue2111111111">
    <w:name w:val="WW-WW8Num1ztrue2111111111"/>
    <w:rsid w:val="00A73E8D"/>
  </w:style>
  <w:style w:type="character" w:customStyle="1" w:styleId="WW-WW8Num1ztrue3111111111">
    <w:name w:val="WW-WW8Num1ztrue3111111111"/>
    <w:rsid w:val="00A73E8D"/>
  </w:style>
  <w:style w:type="character" w:customStyle="1" w:styleId="WW-WW8Num1ztrue4111111111">
    <w:name w:val="WW-WW8Num1ztrue4111111111"/>
    <w:rsid w:val="00A73E8D"/>
  </w:style>
  <w:style w:type="character" w:customStyle="1" w:styleId="WW-WW8Num1ztrue5111111111">
    <w:name w:val="WW-WW8Num1ztrue5111111111"/>
    <w:rsid w:val="00A73E8D"/>
  </w:style>
  <w:style w:type="character" w:customStyle="1" w:styleId="WW-WW8Num1ztrue6111111111">
    <w:name w:val="WW-WW8Num1ztrue6111111111"/>
    <w:rsid w:val="00A73E8D"/>
  </w:style>
  <w:style w:type="character" w:customStyle="1" w:styleId="WW-WW8Num1ztrue7111111111">
    <w:name w:val="WW-WW8Num1ztrue7111111111"/>
    <w:rsid w:val="00A73E8D"/>
  </w:style>
  <w:style w:type="character" w:customStyle="1" w:styleId="WW-WW8Num1ztrue11111111111">
    <w:name w:val="WW-WW8Num1ztrue11111111111"/>
    <w:rsid w:val="00A73E8D"/>
  </w:style>
  <w:style w:type="character" w:customStyle="1" w:styleId="WW-WW8Num1ztrue21111111111">
    <w:name w:val="WW-WW8Num1ztrue21111111111"/>
    <w:rsid w:val="00A73E8D"/>
  </w:style>
  <w:style w:type="character" w:customStyle="1" w:styleId="WW-WW8Num1ztrue31111111111">
    <w:name w:val="WW-WW8Num1ztrue31111111111"/>
    <w:rsid w:val="00A73E8D"/>
  </w:style>
  <w:style w:type="character" w:customStyle="1" w:styleId="WW-WW8Num1ztrue41111111111">
    <w:name w:val="WW-WW8Num1ztrue41111111111"/>
    <w:rsid w:val="00A73E8D"/>
  </w:style>
  <w:style w:type="character" w:customStyle="1" w:styleId="WW-WW8Num1ztrue51111111111">
    <w:name w:val="WW-WW8Num1ztrue51111111111"/>
    <w:rsid w:val="00A73E8D"/>
  </w:style>
  <w:style w:type="character" w:customStyle="1" w:styleId="WW-WW8Num1ztrue61111111111">
    <w:name w:val="WW-WW8Num1ztrue61111111111"/>
    <w:rsid w:val="00A73E8D"/>
  </w:style>
  <w:style w:type="character" w:customStyle="1" w:styleId="WW-WW8Num8ztrue711111">
    <w:name w:val="WW-WW8Num8ztrue711111"/>
    <w:rsid w:val="00A73E8D"/>
  </w:style>
  <w:style w:type="character" w:customStyle="1" w:styleId="WW-WW8Num8ztrue1111111">
    <w:name w:val="WW-WW8Num8ztrue1111111"/>
    <w:rsid w:val="00A73E8D"/>
  </w:style>
  <w:style w:type="character" w:customStyle="1" w:styleId="WW-WW8Num8ztrue2111111">
    <w:name w:val="WW-WW8Num8ztrue2111111"/>
    <w:rsid w:val="00A73E8D"/>
  </w:style>
  <w:style w:type="character" w:customStyle="1" w:styleId="WW-WW8Num8ztrue3111111">
    <w:name w:val="WW-WW8Num8ztrue3111111"/>
    <w:rsid w:val="00A73E8D"/>
  </w:style>
  <w:style w:type="character" w:customStyle="1" w:styleId="WW-WW8Num8ztrue4111111">
    <w:name w:val="WW-WW8Num8ztrue4111111"/>
    <w:rsid w:val="00A73E8D"/>
  </w:style>
  <w:style w:type="character" w:customStyle="1" w:styleId="WW-WW8Num8ztrue5111111">
    <w:name w:val="WW-WW8Num8ztrue5111111"/>
    <w:rsid w:val="00A73E8D"/>
  </w:style>
  <w:style w:type="character" w:customStyle="1" w:styleId="WW-WW8Num8ztrue6111111">
    <w:name w:val="WW-WW8Num8ztrue6111111"/>
    <w:rsid w:val="00A73E8D"/>
  </w:style>
  <w:style w:type="character" w:customStyle="1" w:styleId="WW8Num9z0">
    <w:name w:val="WW8Num9z0"/>
    <w:rsid w:val="00A73E8D"/>
    <w:rPr>
      <w:rFonts w:ascii="Wingdings" w:hAnsi="Wingdings"/>
    </w:rPr>
  </w:style>
  <w:style w:type="character" w:customStyle="1" w:styleId="WW8Num10zfalse">
    <w:name w:val="WW8Num10zfalse"/>
    <w:rsid w:val="00A73E8D"/>
  </w:style>
  <w:style w:type="character" w:customStyle="1" w:styleId="WW8Num10z1">
    <w:name w:val="WW8Num10z1"/>
    <w:rsid w:val="00A73E8D"/>
    <w:rPr>
      <w:b/>
      <w:color w:val="FF0000"/>
    </w:rPr>
  </w:style>
  <w:style w:type="character" w:customStyle="1" w:styleId="WW8Num10ztrue">
    <w:name w:val="WW8Num10ztrue"/>
    <w:rsid w:val="00A73E8D"/>
  </w:style>
  <w:style w:type="character" w:customStyle="1" w:styleId="WW-WW8Num10ztrue">
    <w:name w:val="WW-WW8Num10ztrue"/>
    <w:rsid w:val="00A73E8D"/>
  </w:style>
  <w:style w:type="character" w:customStyle="1" w:styleId="WW-WW8Num10ztrue1">
    <w:name w:val="WW-WW8Num10ztrue1"/>
    <w:rsid w:val="00A73E8D"/>
  </w:style>
  <w:style w:type="character" w:customStyle="1" w:styleId="WW-WW8Num10ztrue2">
    <w:name w:val="WW-WW8Num10ztrue2"/>
    <w:rsid w:val="00A73E8D"/>
  </w:style>
  <w:style w:type="character" w:customStyle="1" w:styleId="WW-WW8Num10ztrue3">
    <w:name w:val="WW-WW8Num10ztrue3"/>
    <w:rsid w:val="00A73E8D"/>
  </w:style>
  <w:style w:type="character" w:customStyle="1" w:styleId="WW-WW8Num10ztrue4">
    <w:name w:val="WW-WW8Num10ztrue4"/>
    <w:rsid w:val="00A73E8D"/>
  </w:style>
  <w:style w:type="character" w:customStyle="1" w:styleId="WW-WW8Num10ztrue5">
    <w:name w:val="WW-WW8Num10ztrue5"/>
    <w:rsid w:val="00A73E8D"/>
  </w:style>
  <w:style w:type="character" w:customStyle="1" w:styleId="WW8Num11z0">
    <w:name w:val="WW8Num11z0"/>
    <w:rsid w:val="00A73E8D"/>
    <w:rPr>
      <w:rFonts w:ascii="Wingdings" w:hAnsi="Wingdings"/>
      <w:sz w:val="24"/>
    </w:rPr>
  </w:style>
  <w:style w:type="character" w:customStyle="1" w:styleId="WW8Num3zfalse">
    <w:name w:val="WW8Num3zfalse"/>
    <w:rsid w:val="00A73E8D"/>
  </w:style>
  <w:style w:type="character" w:customStyle="1" w:styleId="WW8Num5zfalse">
    <w:name w:val="WW8Num5zfalse"/>
    <w:rsid w:val="00A73E8D"/>
  </w:style>
  <w:style w:type="character" w:customStyle="1" w:styleId="WW8Num9zfalse">
    <w:name w:val="WW8Num9zfalse"/>
    <w:rsid w:val="00A73E8D"/>
  </w:style>
  <w:style w:type="character" w:customStyle="1" w:styleId="WW8Num9ztrue">
    <w:name w:val="WW8Num9ztrue"/>
    <w:rsid w:val="00A73E8D"/>
  </w:style>
  <w:style w:type="character" w:customStyle="1" w:styleId="WW8Num10z0">
    <w:name w:val="WW8Num10z0"/>
    <w:rsid w:val="00A73E8D"/>
    <w:rPr>
      <w:rFonts w:ascii="Symbol" w:hAnsi="Symbol"/>
    </w:rPr>
  </w:style>
  <w:style w:type="character" w:customStyle="1" w:styleId="WW8Num11zfalse">
    <w:name w:val="WW8Num11zfalse"/>
    <w:rsid w:val="00A73E8D"/>
  </w:style>
  <w:style w:type="character" w:customStyle="1" w:styleId="WW8Num11z1">
    <w:name w:val="WW8Num11z1"/>
    <w:rsid w:val="00A73E8D"/>
    <w:rPr>
      <w:b/>
      <w:color w:val="FF0000"/>
    </w:rPr>
  </w:style>
  <w:style w:type="character" w:customStyle="1" w:styleId="WW8Num11ztrue">
    <w:name w:val="WW8Num11ztrue"/>
    <w:rsid w:val="00A73E8D"/>
  </w:style>
  <w:style w:type="character" w:customStyle="1" w:styleId="WW8Num12z0">
    <w:name w:val="WW8Num12z0"/>
    <w:rsid w:val="00A73E8D"/>
    <w:rPr>
      <w:rFonts w:ascii="Symbol" w:hAnsi="Symbol"/>
    </w:rPr>
  </w:style>
  <w:style w:type="character" w:customStyle="1" w:styleId="WW-WW8Num1ztrue71111111111">
    <w:name w:val="WW-WW8Num1ztrue71111111111"/>
    <w:rsid w:val="00A73E8D"/>
  </w:style>
  <w:style w:type="character" w:customStyle="1" w:styleId="WW-WW8Num1ztrue111111111111">
    <w:name w:val="WW-WW8Num1ztrue111111111111"/>
    <w:rsid w:val="00A73E8D"/>
  </w:style>
  <w:style w:type="character" w:customStyle="1" w:styleId="WW-WW8Num1ztrue211111111111">
    <w:name w:val="WW-WW8Num1ztrue211111111111"/>
    <w:rsid w:val="00A73E8D"/>
  </w:style>
  <w:style w:type="character" w:customStyle="1" w:styleId="WW-WW8Num1ztrue311111111111">
    <w:name w:val="WW-WW8Num1ztrue311111111111"/>
    <w:rsid w:val="00A73E8D"/>
  </w:style>
  <w:style w:type="character" w:customStyle="1" w:styleId="WW-WW8Num1ztrue411111111111">
    <w:name w:val="WW-WW8Num1ztrue411111111111"/>
    <w:rsid w:val="00A73E8D"/>
  </w:style>
  <w:style w:type="character" w:customStyle="1" w:styleId="WW-WW8Num1ztrue511111111111">
    <w:name w:val="WW-WW8Num1ztrue511111111111"/>
    <w:rsid w:val="00A73E8D"/>
  </w:style>
  <w:style w:type="character" w:customStyle="1" w:styleId="WW-WW8Num1ztrue611111111111">
    <w:name w:val="WW-WW8Num1ztrue611111111111"/>
    <w:rsid w:val="00A73E8D"/>
  </w:style>
  <w:style w:type="character" w:customStyle="1" w:styleId="WW8Num6zfalse">
    <w:name w:val="WW8Num6zfalse"/>
    <w:rsid w:val="00A73E8D"/>
  </w:style>
  <w:style w:type="character" w:customStyle="1" w:styleId="WW-WW8Num6ztrue711111">
    <w:name w:val="WW-WW8Num6ztrue711111"/>
    <w:rsid w:val="00A73E8D"/>
  </w:style>
  <w:style w:type="character" w:customStyle="1" w:styleId="WW-WW8Num6ztrue1111111">
    <w:name w:val="WW-WW8Num6ztrue1111111"/>
    <w:rsid w:val="00A73E8D"/>
  </w:style>
  <w:style w:type="character" w:customStyle="1" w:styleId="WW-WW8Num6ztrue2111111">
    <w:name w:val="WW-WW8Num6ztrue2111111"/>
    <w:rsid w:val="00A73E8D"/>
  </w:style>
  <w:style w:type="character" w:customStyle="1" w:styleId="WW-WW8Num6ztrue3111111">
    <w:name w:val="WW-WW8Num6ztrue3111111"/>
    <w:rsid w:val="00A73E8D"/>
  </w:style>
  <w:style w:type="character" w:customStyle="1" w:styleId="WW-WW8Num6ztrue4111111">
    <w:name w:val="WW-WW8Num6ztrue4111111"/>
    <w:rsid w:val="00A73E8D"/>
  </w:style>
  <w:style w:type="character" w:customStyle="1" w:styleId="WW-WW8Num6ztrue5111111">
    <w:name w:val="WW-WW8Num6ztrue5111111"/>
    <w:rsid w:val="00A73E8D"/>
  </w:style>
  <w:style w:type="character" w:customStyle="1" w:styleId="WW-WW8Num6ztrue6111111">
    <w:name w:val="WW-WW8Num6ztrue6111111"/>
    <w:rsid w:val="00A73E8D"/>
  </w:style>
  <w:style w:type="character" w:customStyle="1" w:styleId="WW8Num13zfalse">
    <w:name w:val="WW8Num13zfalse"/>
    <w:rsid w:val="00A73E8D"/>
  </w:style>
  <w:style w:type="character" w:customStyle="1" w:styleId="WW8Num13ztrue">
    <w:name w:val="WW8Num13ztrue"/>
    <w:rsid w:val="00A73E8D"/>
  </w:style>
  <w:style w:type="character" w:customStyle="1" w:styleId="WW-WW8Num13ztrue">
    <w:name w:val="WW-WW8Num13ztrue"/>
    <w:rsid w:val="00A73E8D"/>
  </w:style>
  <w:style w:type="character" w:customStyle="1" w:styleId="WW-WW8Num13ztrue1">
    <w:name w:val="WW-WW8Num13ztrue1"/>
    <w:rsid w:val="00A73E8D"/>
  </w:style>
  <w:style w:type="character" w:customStyle="1" w:styleId="WW-WW8Num13ztrue2">
    <w:name w:val="WW-WW8Num13ztrue2"/>
    <w:rsid w:val="00A73E8D"/>
  </w:style>
  <w:style w:type="character" w:customStyle="1" w:styleId="WW-WW8Num13ztrue3">
    <w:name w:val="WW-WW8Num13ztrue3"/>
    <w:rsid w:val="00A73E8D"/>
  </w:style>
  <w:style w:type="character" w:customStyle="1" w:styleId="WW-WW8Num13ztrue4">
    <w:name w:val="WW-WW8Num13ztrue4"/>
    <w:rsid w:val="00A73E8D"/>
  </w:style>
  <w:style w:type="character" w:customStyle="1" w:styleId="WW-WW8Num13ztrue5">
    <w:name w:val="WW-WW8Num13ztrue5"/>
    <w:rsid w:val="00A73E8D"/>
  </w:style>
  <w:style w:type="character" w:customStyle="1" w:styleId="WW-WW8Num13ztrue6">
    <w:name w:val="WW-WW8Num13ztrue6"/>
    <w:rsid w:val="00A73E8D"/>
  </w:style>
  <w:style w:type="character" w:customStyle="1" w:styleId="WW8Num14z0">
    <w:name w:val="WW8Num14z0"/>
    <w:rsid w:val="00A73E8D"/>
    <w:rPr>
      <w:rFonts w:ascii="Wingdings" w:hAnsi="Wingdings"/>
      <w:sz w:val="24"/>
    </w:rPr>
  </w:style>
  <w:style w:type="character" w:customStyle="1" w:styleId="WW8Num15zfalse">
    <w:name w:val="WW8Num15zfalse"/>
    <w:rsid w:val="00A73E8D"/>
  </w:style>
  <w:style w:type="character" w:customStyle="1" w:styleId="WW8Num16zfalse">
    <w:name w:val="WW8Num16zfalse"/>
    <w:rsid w:val="00A73E8D"/>
  </w:style>
  <w:style w:type="character" w:customStyle="1" w:styleId="WW8Num17zfalse">
    <w:name w:val="WW8Num17zfalse"/>
    <w:rsid w:val="00A73E8D"/>
  </w:style>
  <w:style w:type="character" w:customStyle="1" w:styleId="WW8Num17ztrue">
    <w:name w:val="WW8Num17ztrue"/>
    <w:rsid w:val="00A73E8D"/>
  </w:style>
  <w:style w:type="character" w:customStyle="1" w:styleId="WW-WW8Num17ztrue">
    <w:name w:val="WW-WW8Num17ztrue"/>
    <w:rsid w:val="00A73E8D"/>
  </w:style>
  <w:style w:type="character" w:customStyle="1" w:styleId="WW-WW8Num17ztrue1">
    <w:name w:val="WW-WW8Num17ztrue1"/>
    <w:rsid w:val="00A73E8D"/>
  </w:style>
  <w:style w:type="character" w:customStyle="1" w:styleId="WW-WW8Num17ztrue2">
    <w:name w:val="WW-WW8Num17ztrue2"/>
    <w:rsid w:val="00A73E8D"/>
  </w:style>
  <w:style w:type="character" w:customStyle="1" w:styleId="WW-WW8Num17ztrue3">
    <w:name w:val="WW-WW8Num17ztrue3"/>
    <w:rsid w:val="00A73E8D"/>
  </w:style>
  <w:style w:type="character" w:customStyle="1" w:styleId="WW-WW8Num17ztrue4">
    <w:name w:val="WW-WW8Num17ztrue4"/>
    <w:rsid w:val="00A73E8D"/>
  </w:style>
  <w:style w:type="character" w:customStyle="1" w:styleId="WW-WW8Num17ztrue5">
    <w:name w:val="WW-WW8Num17ztrue5"/>
    <w:rsid w:val="00A73E8D"/>
  </w:style>
  <w:style w:type="character" w:customStyle="1" w:styleId="WW-WW8Num17ztrue6">
    <w:name w:val="WW-WW8Num17ztrue6"/>
    <w:rsid w:val="00A73E8D"/>
  </w:style>
  <w:style w:type="character" w:customStyle="1" w:styleId="WW8Num18z0">
    <w:name w:val="WW8Num18z0"/>
    <w:rsid w:val="00A73E8D"/>
    <w:rPr>
      <w:rFonts w:ascii="Wingdings" w:hAnsi="Wingdings"/>
    </w:rPr>
  </w:style>
  <w:style w:type="character" w:customStyle="1" w:styleId="WW8Num19z0">
    <w:name w:val="WW8Num19z0"/>
    <w:rsid w:val="00A73E8D"/>
    <w:rPr>
      <w:rFonts w:ascii="Wingdings" w:hAnsi="Wingdings"/>
    </w:rPr>
  </w:style>
  <w:style w:type="character" w:customStyle="1" w:styleId="WW8Num20zfalse">
    <w:name w:val="WW8Num20zfalse"/>
    <w:rsid w:val="00A73E8D"/>
  </w:style>
  <w:style w:type="character" w:customStyle="1" w:styleId="WW8Num20ztrue">
    <w:name w:val="WW8Num20ztrue"/>
    <w:rsid w:val="00A73E8D"/>
    <w:rPr>
      <w:b/>
      <w:color w:val="FF0000"/>
    </w:rPr>
  </w:style>
  <w:style w:type="character" w:customStyle="1" w:styleId="WW-WW8Num20ztrue">
    <w:name w:val="WW-WW8Num20ztrue"/>
    <w:rsid w:val="00A73E8D"/>
  </w:style>
  <w:style w:type="character" w:customStyle="1" w:styleId="WW-WW8Num20ztrue1">
    <w:name w:val="WW-WW8Num20ztrue1"/>
    <w:rsid w:val="00A73E8D"/>
  </w:style>
  <w:style w:type="character" w:customStyle="1" w:styleId="WW-WW8Num20ztrue2">
    <w:name w:val="WW-WW8Num20ztrue2"/>
    <w:rsid w:val="00A73E8D"/>
  </w:style>
  <w:style w:type="character" w:customStyle="1" w:styleId="WW-WW8Num20ztrue3">
    <w:name w:val="WW-WW8Num20ztrue3"/>
    <w:rsid w:val="00A73E8D"/>
  </w:style>
  <w:style w:type="character" w:customStyle="1" w:styleId="WW-WW8Num20ztrue4">
    <w:name w:val="WW-WW8Num20ztrue4"/>
    <w:rsid w:val="00A73E8D"/>
  </w:style>
  <w:style w:type="character" w:customStyle="1" w:styleId="WW-WW8Num20ztrue5">
    <w:name w:val="WW-WW8Num20ztrue5"/>
    <w:rsid w:val="00A73E8D"/>
  </w:style>
  <w:style w:type="character" w:customStyle="1" w:styleId="WW-WW8Num20ztrue6">
    <w:name w:val="WW-WW8Num20ztrue6"/>
    <w:rsid w:val="00A73E8D"/>
  </w:style>
  <w:style w:type="character" w:customStyle="1" w:styleId="WW8Num21z0">
    <w:name w:val="WW8Num21z0"/>
    <w:rsid w:val="00A73E8D"/>
    <w:rPr>
      <w:rFonts w:ascii="Times New Roman" w:hAnsi="Times New Roman"/>
    </w:rPr>
  </w:style>
  <w:style w:type="character" w:customStyle="1" w:styleId="WW8Num22zfalse">
    <w:name w:val="WW8Num22zfalse"/>
    <w:rsid w:val="00A73E8D"/>
  </w:style>
  <w:style w:type="character" w:customStyle="1" w:styleId="WW8Num22ztrue">
    <w:name w:val="WW8Num22ztrue"/>
    <w:rsid w:val="00A73E8D"/>
  </w:style>
  <w:style w:type="character" w:customStyle="1" w:styleId="WW-WW8Num22ztrue">
    <w:name w:val="WW-WW8Num22ztrue"/>
    <w:rsid w:val="00A73E8D"/>
  </w:style>
  <w:style w:type="character" w:customStyle="1" w:styleId="WW-WW8Num22ztrue1">
    <w:name w:val="WW-WW8Num22ztrue1"/>
    <w:rsid w:val="00A73E8D"/>
  </w:style>
  <w:style w:type="character" w:customStyle="1" w:styleId="WW-WW8Num22ztrue2">
    <w:name w:val="WW-WW8Num22ztrue2"/>
    <w:rsid w:val="00A73E8D"/>
  </w:style>
  <w:style w:type="character" w:customStyle="1" w:styleId="WW-WW8Num22ztrue3">
    <w:name w:val="WW-WW8Num22ztrue3"/>
    <w:rsid w:val="00A73E8D"/>
  </w:style>
  <w:style w:type="character" w:customStyle="1" w:styleId="WW-WW8Num22ztrue4">
    <w:name w:val="WW-WW8Num22ztrue4"/>
    <w:rsid w:val="00A73E8D"/>
  </w:style>
  <w:style w:type="character" w:customStyle="1" w:styleId="WW-WW8Num22ztrue5">
    <w:name w:val="WW-WW8Num22ztrue5"/>
    <w:rsid w:val="00A73E8D"/>
  </w:style>
  <w:style w:type="character" w:customStyle="1" w:styleId="WW-WW8Num22ztrue6">
    <w:name w:val="WW-WW8Num22ztrue6"/>
    <w:rsid w:val="00A73E8D"/>
  </w:style>
  <w:style w:type="character" w:customStyle="1" w:styleId="29">
    <w:name w:val="Основной шрифт абзаца2"/>
    <w:rsid w:val="00A73E8D"/>
  </w:style>
  <w:style w:type="character" w:customStyle="1" w:styleId="WW8Num9z1">
    <w:name w:val="WW8Num9z1"/>
    <w:rsid w:val="00A73E8D"/>
    <w:rPr>
      <w:rFonts w:ascii="Courier New" w:hAnsi="Courier New"/>
    </w:rPr>
  </w:style>
  <w:style w:type="character" w:customStyle="1" w:styleId="WW8Num9z3">
    <w:name w:val="WW8Num9z3"/>
    <w:rsid w:val="00A73E8D"/>
    <w:rPr>
      <w:rFonts w:ascii="Symbol" w:hAnsi="Symbol"/>
    </w:rPr>
  </w:style>
  <w:style w:type="character" w:customStyle="1" w:styleId="WW8Num14z1">
    <w:name w:val="WW8Num14z1"/>
    <w:rsid w:val="00A73E8D"/>
    <w:rPr>
      <w:rFonts w:ascii="Courier New" w:hAnsi="Courier New"/>
    </w:rPr>
  </w:style>
  <w:style w:type="character" w:customStyle="1" w:styleId="WW8Num14z2">
    <w:name w:val="WW8Num14z2"/>
    <w:rsid w:val="00A73E8D"/>
    <w:rPr>
      <w:rFonts w:ascii="Wingdings" w:hAnsi="Wingdings"/>
    </w:rPr>
  </w:style>
  <w:style w:type="character" w:customStyle="1" w:styleId="WW8Num14z3">
    <w:name w:val="WW8Num14z3"/>
    <w:rsid w:val="00A73E8D"/>
    <w:rPr>
      <w:rFonts w:ascii="Symbol" w:hAnsi="Symbol"/>
    </w:rPr>
  </w:style>
  <w:style w:type="character" w:customStyle="1" w:styleId="WW8Num15z0">
    <w:name w:val="WW8Num15z0"/>
    <w:rsid w:val="00A73E8D"/>
    <w:rPr>
      <w:rFonts w:ascii="Wingdings" w:hAnsi="Wingdings"/>
    </w:rPr>
  </w:style>
  <w:style w:type="character" w:customStyle="1" w:styleId="WW8Num15z1">
    <w:name w:val="WW8Num15z1"/>
    <w:rsid w:val="00A73E8D"/>
    <w:rPr>
      <w:rFonts w:ascii="Courier New" w:hAnsi="Courier New"/>
    </w:rPr>
  </w:style>
  <w:style w:type="character" w:customStyle="1" w:styleId="WW8Num15z3">
    <w:name w:val="WW8Num15z3"/>
    <w:rsid w:val="00A73E8D"/>
    <w:rPr>
      <w:rFonts w:ascii="Symbol" w:hAnsi="Symbol"/>
    </w:rPr>
  </w:style>
  <w:style w:type="character" w:customStyle="1" w:styleId="WW8Num18z1">
    <w:name w:val="WW8Num18z1"/>
    <w:rsid w:val="00A73E8D"/>
    <w:rPr>
      <w:rFonts w:ascii="Courier New" w:hAnsi="Courier New"/>
    </w:rPr>
  </w:style>
  <w:style w:type="character" w:customStyle="1" w:styleId="WW8Num18z3">
    <w:name w:val="WW8Num18z3"/>
    <w:rsid w:val="00A73E8D"/>
    <w:rPr>
      <w:rFonts w:ascii="Symbol" w:hAnsi="Symbol"/>
    </w:rPr>
  </w:style>
  <w:style w:type="character" w:customStyle="1" w:styleId="WW8Num25z1">
    <w:name w:val="WW8Num25z1"/>
    <w:rsid w:val="00A73E8D"/>
    <w:rPr>
      <w:rFonts w:ascii="Courier New" w:hAnsi="Courier New"/>
    </w:rPr>
  </w:style>
  <w:style w:type="character" w:customStyle="1" w:styleId="WW8Num25z2">
    <w:name w:val="WW8Num25z2"/>
    <w:rsid w:val="00A73E8D"/>
    <w:rPr>
      <w:rFonts w:ascii="Wingdings" w:hAnsi="Wingdings"/>
    </w:rPr>
  </w:style>
  <w:style w:type="character" w:customStyle="1" w:styleId="WW8Num25z3">
    <w:name w:val="WW8Num25z3"/>
    <w:rsid w:val="00A73E8D"/>
    <w:rPr>
      <w:rFonts w:ascii="Symbol" w:hAnsi="Symbol"/>
    </w:rPr>
  </w:style>
  <w:style w:type="character" w:customStyle="1" w:styleId="WW8Num26z0">
    <w:name w:val="WW8Num26z0"/>
    <w:rsid w:val="00A73E8D"/>
    <w:rPr>
      <w:rFonts w:ascii="Wingdings" w:hAnsi="Wingdings"/>
    </w:rPr>
  </w:style>
  <w:style w:type="character" w:customStyle="1" w:styleId="WW8Num26z1">
    <w:name w:val="WW8Num26z1"/>
    <w:rsid w:val="00A73E8D"/>
    <w:rPr>
      <w:rFonts w:ascii="Courier New" w:hAnsi="Courier New"/>
    </w:rPr>
  </w:style>
  <w:style w:type="character" w:customStyle="1" w:styleId="WW8Num26z3">
    <w:name w:val="WW8Num26z3"/>
    <w:rsid w:val="00A73E8D"/>
    <w:rPr>
      <w:rFonts w:ascii="Symbol" w:hAnsi="Symbol"/>
    </w:rPr>
  </w:style>
  <w:style w:type="character" w:customStyle="1" w:styleId="WW8Num30z0">
    <w:name w:val="WW8Num30z0"/>
    <w:rsid w:val="00A73E8D"/>
    <w:rPr>
      <w:rFonts w:ascii="Times New Roman" w:hAnsi="Times New Roman"/>
    </w:rPr>
  </w:style>
  <w:style w:type="character" w:customStyle="1" w:styleId="aff5">
    <w:name w:val="Текст Знак"/>
    <w:link w:val="aff6"/>
    <w:uiPriority w:val="99"/>
    <w:semiHidden/>
    <w:rsid w:val="00A73E8D"/>
    <w:rPr>
      <w:rFonts w:ascii="Courier New" w:hAnsi="Courier New"/>
    </w:rPr>
  </w:style>
  <w:style w:type="character" w:customStyle="1" w:styleId="ListLabel1">
    <w:name w:val="ListLabel 1"/>
    <w:rsid w:val="00A73E8D"/>
  </w:style>
  <w:style w:type="character" w:customStyle="1" w:styleId="ListLabel2">
    <w:name w:val="ListLabel 2"/>
    <w:rsid w:val="00A73E8D"/>
    <w:rPr>
      <w:color w:val="000000"/>
    </w:rPr>
  </w:style>
  <w:style w:type="character" w:customStyle="1" w:styleId="ListLabel3">
    <w:name w:val="ListLabel 3"/>
    <w:rsid w:val="00A73E8D"/>
  </w:style>
  <w:style w:type="character" w:customStyle="1" w:styleId="ListLabel4">
    <w:name w:val="ListLabel 4"/>
    <w:rsid w:val="00A73E8D"/>
  </w:style>
  <w:style w:type="character" w:customStyle="1" w:styleId="ListLabel5">
    <w:name w:val="ListLabel 5"/>
    <w:rsid w:val="00A73E8D"/>
    <w:rPr>
      <w:color w:val="000000"/>
    </w:rPr>
  </w:style>
  <w:style w:type="character" w:customStyle="1" w:styleId="ListLabel6">
    <w:name w:val="ListLabel 6"/>
    <w:rsid w:val="00A73E8D"/>
  </w:style>
  <w:style w:type="character" w:customStyle="1" w:styleId="ListLabel7">
    <w:name w:val="ListLabel 7"/>
    <w:rsid w:val="00A73E8D"/>
  </w:style>
  <w:style w:type="character" w:customStyle="1" w:styleId="ListLabel8">
    <w:name w:val="ListLabel 8"/>
    <w:rsid w:val="00A73E8D"/>
    <w:rPr>
      <w:color w:val="000000"/>
    </w:rPr>
  </w:style>
  <w:style w:type="character" w:customStyle="1" w:styleId="ListLabel9">
    <w:name w:val="ListLabel 9"/>
    <w:rsid w:val="00A73E8D"/>
  </w:style>
  <w:style w:type="character" w:customStyle="1" w:styleId="ListLabel10">
    <w:name w:val="ListLabel 10"/>
    <w:rsid w:val="00A73E8D"/>
  </w:style>
  <w:style w:type="character" w:customStyle="1" w:styleId="ListLabel11">
    <w:name w:val="ListLabel 11"/>
    <w:rsid w:val="00A73E8D"/>
    <w:rPr>
      <w:color w:val="000000"/>
    </w:rPr>
  </w:style>
  <w:style w:type="character" w:customStyle="1" w:styleId="ListLabel12">
    <w:name w:val="ListLabel 12"/>
    <w:rsid w:val="00A73E8D"/>
  </w:style>
  <w:style w:type="character" w:customStyle="1" w:styleId="ListLabel13">
    <w:name w:val="ListLabel 13"/>
    <w:rsid w:val="00A73E8D"/>
  </w:style>
  <w:style w:type="character" w:customStyle="1" w:styleId="ListLabel14">
    <w:name w:val="ListLabel 14"/>
    <w:rsid w:val="00A73E8D"/>
    <w:rPr>
      <w:color w:val="000000"/>
    </w:rPr>
  </w:style>
  <w:style w:type="character" w:customStyle="1" w:styleId="ListLabel15">
    <w:name w:val="ListLabel 15"/>
    <w:rsid w:val="00A73E8D"/>
  </w:style>
  <w:style w:type="character" w:customStyle="1" w:styleId="ListLabel16">
    <w:name w:val="ListLabel 16"/>
    <w:rsid w:val="00A73E8D"/>
  </w:style>
  <w:style w:type="character" w:customStyle="1" w:styleId="ListLabel17">
    <w:name w:val="ListLabel 17"/>
    <w:rsid w:val="00A73E8D"/>
    <w:rPr>
      <w:color w:val="000000"/>
    </w:rPr>
  </w:style>
  <w:style w:type="character" w:customStyle="1" w:styleId="ListLabel18">
    <w:name w:val="ListLabel 18"/>
    <w:rsid w:val="00A73E8D"/>
  </w:style>
  <w:style w:type="character" w:customStyle="1" w:styleId="ListLabel19">
    <w:name w:val="ListLabel 19"/>
    <w:rsid w:val="00A73E8D"/>
  </w:style>
  <w:style w:type="character" w:customStyle="1" w:styleId="ListLabel20">
    <w:name w:val="ListLabel 20"/>
    <w:rsid w:val="00A73E8D"/>
    <w:rPr>
      <w:color w:val="000000"/>
    </w:rPr>
  </w:style>
  <w:style w:type="character" w:customStyle="1" w:styleId="ListLabel21">
    <w:name w:val="ListLabel 21"/>
    <w:rsid w:val="00A73E8D"/>
  </w:style>
  <w:style w:type="character" w:customStyle="1" w:styleId="ListLabel22">
    <w:name w:val="ListLabel 22"/>
    <w:rsid w:val="00A73E8D"/>
  </w:style>
  <w:style w:type="character" w:customStyle="1" w:styleId="ListLabel23">
    <w:name w:val="ListLabel 23"/>
    <w:rsid w:val="00A73E8D"/>
    <w:rPr>
      <w:color w:val="000000"/>
    </w:rPr>
  </w:style>
  <w:style w:type="character" w:customStyle="1" w:styleId="ListLabel24">
    <w:name w:val="ListLabel 24"/>
    <w:rsid w:val="00A73E8D"/>
  </w:style>
  <w:style w:type="character" w:customStyle="1" w:styleId="ListLabel25">
    <w:name w:val="ListLabel 25"/>
    <w:rsid w:val="00A73E8D"/>
  </w:style>
  <w:style w:type="character" w:customStyle="1" w:styleId="ListLabel26">
    <w:name w:val="ListLabel 26"/>
    <w:rsid w:val="00A73E8D"/>
    <w:rPr>
      <w:color w:val="000000"/>
    </w:rPr>
  </w:style>
  <w:style w:type="character" w:customStyle="1" w:styleId="ListLabel27">
    <w:name w:val="ListLabel 27"/>
    <w:rsid w:val="00A73E8D"/>
  </w:style>
  <w:style w:type="character" w:customStyle="1" w:styleId="ListLabel28">
    <w:name w:val="ListLabel 28"/>
    <w:rsid w:val="00A73E8D"/>
  </w:style>
  <w:style w:type="character" w:customStyle="1" w:styleId="ListLabel29">
    <w:name w:val="ListLabel 29"/>
    <w:rsid w:val="00A73E8D"/>
    <w:rPr>
      <w:color w:val="000000"/>
    </w:rPr>
  </w:style>
  <w:style w:type="character" w:customStyle="1" w:styleId="ListLabel30">
    <w:name w:val="ListLabel 30"/>
    <w:rsid w:val="00A73E8D"/>
  </w:style>
  <w:style w:type="character" w:customStyle="1" w:styleId="ListLabel31">
    <w:name w:val="ListLabel 31"/>
    <w:rsid w:val="00A73E8D"/>
  </w:style>
  <w:style w:type="character" w:customStyle="1" w:styleId="ListLabel32">
    <w:name w:val="ListLabel 32"/>
    <w:rsid w:val="00A73E8D"/>
    <w:rPr>
      <w:color w:val="000000"/>
    </w:rPr>
  </w:style>
  <w:style w:type="character" w:customStyle="1" w:styleId="ListLabel33">
    <w:name w:val="ListLabel 33"/>
    <w:rsid w:val="00A73E8D"/>
  </w:style>
  <w:style w:type="character" w:customStyle="1" w:styleId="ListLabel34">
    <w:name w:val="ListLabel 34"/>
    <w:rsid w:val="00A73E8D"/>
  </w:style>
  <w:style w:type="character" w:customStyle="1" w:styleId="ListLabel35">
    <w:name w:val="ListLabel 35"/>
    <w:rsid w:val="00A73E8D"/>
    <w:rPr>
      <w:color w:val="000000"/>
    </w:rPr>
  </w:style>
  <w:style w:type="character" w:customStyle="1" w:styleId="ListLabel36">
    <w:name w:val="ListLabel 36"/>
    <w:rsid w:val="00A73E8D"/>
  </w:style>
  <w:style w:type="character" w:customStyle="1" w:styleId="ListLabel37">
    <w:name w:val="ListLabel 37"/>
    <w:rsid w:val="00A73E8D"/>
  </w:style>
  <w:style w:type="character" w:customStyle="1" w:styleId="ListLabel38">
    <w:name w:val="ListLabel 38"/>
    <w:rsid w:val="00A73E8D"/>
    <w:rPr>
      <w:color w:val="000000"/>
    </w:rPr>
  </w:style>
  <w:style w:type="character" w:customStyle="1" w:styleId="ListLabel39">
    <w:name w:val="ListLabel 39"/>
    <w:rsid w:val="00A73E8D"/>
  </w:style>
  <w:style w:type="character" w:customStyle="1" w:styleId="ListLabel40">
    <w:name w:val="ListLabel 40"/>
    <w:rsid w:val="00A73E8D"/>
  </w:style>
  <w:style w:type="character" w:customStyle="1" w:styleId="ListLabel41">
    <w:name w:val="ListLabel 41"/>
    <w:rsid w:val="00A73E8D"/>
    <w:rPr>
      <w:color w:val="000000"/>
    </w:rPr>
  </w:style>
  <w:style w:type="character" w:customStyle="1" w:styleId="ListLabel42">
    <w:name w:val="ListLabel 42"/>
    <w:rsid w:val="00A73E8D"/>
  </w:style>
  <w:style w:type="paragraph" w:styleId="aff7">
    <w:name w:val="caption"/>
    <w:basedOn w:val="a"/>
    <w:uiPriority w:val="35"/>
    <w:qFormat/>
    <w:rsid w:val="00A73E8D"/>
    <w:pPr>
      <w:suppressLineNumbers/>
      <w:suppressAutoHyphens/>
      <w:spacing w:before="120" w:after="120"/>
    </w:pPr>
    <w:rPr>
      <w:rFonts w:cs="Mangal"/>
      <w:i/>
      <w:iCs/>
      <w:color w:val="00000A"/>
      <w:kern w:val="1"/>
      <w:lang w:eastAsia="zh-CN"/>
    </w:rPr>
  </w:style>
  <w:style w:type="paragraph" w:customStyle="1" w:styleId="2a">
    <w:name w:val="Указатель2"/>
    <w:basedOn w:val="a"/>
    <w:rsid w:val="00A73E8D"/>
    <w:pPr>
      <w:suppressLineNumbers/>
      <w:suppressAutoHyphens/>
    </w:pPr>
    <w:rPr>
      <w:rFonts w:cs="Mangal"/>
      <w:color w:val="00000A"/>
      <w:kern w:val="1"/>
      <w:lang w:eastAsia="zh-CN"/>
    </w:rPr>
  </w:style>
  <w:style w:type="paragraph" w:customStyle="1" w:styleId="1fa">
    <w:name w:val="Название объекта1"/>
    <w:basedOn w:val="a"/>
    <w:rsid w:val="00A73E8D"/>
    <w:pPr>
      <w:suppressLineNumbers/>
      <w:suppressAutoHyphens/>
      <w:spacing w:before="120" w:after="120"/>
    </w:pPr>
    <w:rPr>
      <w:rFonts w:cs="Mangal"/>
      <w:i/>
      <w:iCs/>
      <w:color w:val="00000A"/>
      <w:kern w:val="1"/>
      <w:lang w:eastAsia="zh-CN"/>
    </w:rPr>
  </w:style>
  <w:style w:type="paragraph" w:customStyle="1" w:styleId="1fb">
    <w:name w:val="Схема документа1"/>
    <w:basedOn w:val="a"/>
    <w:rsid w:val="00A73E8D"/>
    <w:pPr>
      <w:shd w:val="clear" w:color="auto" w:fill="000080"/>
      <w:suppressAutoHyphens/>
    </w:pPr>
    <w:rPr>
      <w:rFonts w:ascii="Tahoma" w:hAnsi="Tahoma" w:cs="Tahoma"/>
      <w:color w:val="00000A"/>
      <w:kern w:val="1"/>
      <w:sz w:val="20"/>
      <w:szCs w:val="20"/>
      <w:lang w:eastAsia="zh-CN"/>
    </w:rPr>
  </w:style>
  <w:style w:type="paragraph" w:customStyle="1" w:styleId="aff8">
    <w:name w:val="Верхний колонтитул справа"/>
    <w:basedOn w:val="a"/>
    <w:rsid w:val="00A73E8D"/>
    <w:pPr>
      <w:suppressLineNumbers/>
      <w:tabs>
        <w:tab w:val="center" w:pos="4872"/>
        <w:tab w:val="right" w:pos="9744"/>
      </w:tabs>
      <w:suppressAutoHyphens/>
    </w:pPr>
    <w:rPr>
      <w:color w:val="00000A"/>
      <w:kern w:val="1"/>
      <w:lang w:eastAsia="zh-CN"/>
    </w:rPr>
  </w:style>
  <w:style w:type="paragraph" w:customStyle="1" w:styleId="61">
    <w:name w:val="заголовок 6"/>
    <w:basedOn w:val="a"/>
    <w:uiPriority w:val="99"/>
    <w:rsid w:val="00A73E8D"/>
    <w:pPr>
      <w:keepNext/>
      <w:suppressAutoHyphens/>
      <w:jc w:val="center"/>
    </w:pPr>
    <w:rPr>
      <w:b/>
      <w:bCs/>
      <w:color w:val="00000A"/>
      <w:kern w:val="1"/>
      <w:sz w:val="28"/>
      <w:szCs w:val="28"/>
      <w:u w:val="single"/>
      <w:lang w:eastAsia="zh-CN"/>
    </w:rPr>
  </w:style>
  <w:style w:type="paragraph" w:customStyle="1" w:styleId="2b">
    <w:name w:val="заголовок 2"/>
    <w:basedOn w:val="a"/>
    <w:uiPriority w:val="99"/>
    <w:rsid w:val="00A73E8D"/>
    <w:pPr>
      <w:keepNext/>
      <w:suppressAutoHyphens/>
      <w:jc w:val="center"/>
    </w:pPr>
    <w:rPr>
      <w:b/>
      <w:bCs/>
      <w:color w:val="00000A"/>
      <w:kern w:val="1"/>
      <w:sz w:val="32"/>
      <w:szCs w:val="32"/>
      <w:lang w:eastAsia="zh-CN"/>
    </w:rPr>
  </w:style>
  <w:style w:type="paragraph" w:customStyle="1" w:styleId="42">
    <w:name w:val="заголовок 4"/>
    <w:basedOn w:val="a"/>
    <w:uiPriority w:val="99"/>
    <w:rsid w:val="00A73E8D"/>
    <w:pPr>
      <w:keepNext/>
      <w:suppressAutoHyphens/>
      <w:jc w:val="center"/>
    </w:pPr>
    <w:rPr>
      <w:b/>
      <w:bCs/>
      <w:color w:val="00000A"/>
      <w:kern w:val="1"/>
      <w:lang w:val="en-US" w:eastAsia="zh-CN"/>
    </w:rPr>
  </w:style>
  <w:style w:type="paragraph" w:customStyle="1" w:styleId="213">
    <w:name w:val="Основной текст 21"/>
    <w:basedOn w:val="a"/>
    <w:uiPriority w:val="99"/>
    <w:rsid w:val="00A73E8D"/>
    <w:pPr>
      <w:suppressAutoHyphens/>
    </w:pPr>
    <w:rPr>
      <w:b/>
      <w:bCs/>
      <w:color w:val="00000A"/>
      <w:kern w:val="1"/>
      <w:sz w:val="28"/>
      <w:szCs w:val="28"/>
      <w:lang w:eastAsia="zh-CN"/>
    </w:rPr>
  </w:style>
  <w:style w:type="paragraph" w:customStyle="1" w:styleId="textup">
    <w:name w:val="textup"/>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xl24">
    <w:name w:val="xl24"/>
    <w:basedOn w:val="a"/>
    <w:uiPriority w:val="99"/>
    <w:rsid w:val="00A73E8D"/>
    <w:pPr>
      <w:suppressAutoHyphens/>
      <w:spacing w:before="280" w:after="280"/>
      <w:jc w:val="center"/>
      <w:textAlignment w:val="center"/>
    </w:pPr>
    <w:rPr>
      <w:color w:val="00000A"/>
      <w:kern w:val="1"/>
      <w:sz w:val="21"/>
      <w:szCs w:val="21"/>
      <w:lang w:eastAsia="zh-CN"/>
    </w:rPr>
  </w:style>
  <w:style w:type="paragraph" w:customStyle="1" w:styleId="textrigcht">
    <w:name w:val="textrigcht"/>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aff9">
    <w:name w:val="Верхний колонтитул слева"/>
    <w:basedOn w:val="a"/>
    <w:rsid w:val="00A73E8D"/>
    <w:pPr>
      <w:suppressLineNumbers/>
      <w:tabs>
        <w:tab w:val="center" w:pos="4890"/>
        <w:tab w:val="right" w:pos="9781"/>
      </w:tabs>
      <w:suppressAutoHyphens/>
    </w:pPr>
    <w:rPr>
      <w:color w:val="00000A"/>
      <w:kern w:val="1"/>
      <w:lang w:eastAsia="zh-CN"/>
    </w:rPr>
  </w:style>
  <w:style w:type="paragraph" w:customStyle="1" w:styleId="ConsPlusNormal1">
    <w:name w:val="ConsPlusNormal1"/>
    <w:rsid w:val="00A73E8D"/>
    <w:pPr>
      <w:suppressAutoHyphens/>
      <w:spacing w:after="0" w:line="240" w:lineRule="auto"/>
    </w:pPr>
    <w:rPr>
      <w:rFonts w:ascii="Arial" w:eastAsia="Times New Roman" w:hAnsi="Arial" w:cs="Tahoma"/>
      <w:sz w:val="20"/>
      <w:szCs w:val="24"/>
      <w:lang w:eastAsia="zh-CN" w:bidi="hi-IN"/>
    </w:rPr>
  </w:style>
  <w:style w:type="paragraph" w:customStyle="1" w:styleId="1fc">
    <w:name w:val="Цитата1"/>
    <w:basedOn w:val="a"/>
    <w:rsid w:val="00A73E8D"/>
    <w:pPr>
      <w:suppressAutoHyphens/>
      <w:spacing w:after="283"/>
      <w:ind w:left="567" w:right="567"/>
    </w:pPr>
    <w:rPr>
      <w:color w:val="00000A"/>
      <w:kern w:val="1"/>
      <w:lang w:eastAsia="zh-CN"/>
    </w:rPr>
  </w:style>
  <w:style w:type="character" w:customStyle="1" w:styleId="221">
    <w:name w:val="Основной текст 2 Знак2"/>
    <w:uiPriority w:val="99"/>
    <w:semiHidden/>
    <w:rsid w:val="00A73E8D"/>
    <w:rPr>
      <w:color w:val="00000A"/>
      <w:kern w:val="1"/>
      <w:sz w:val="24"/>
      <w:lang w:val="x-none" w:eastAsia="zh-CN"/>
    </w:rPr>
  </w:style>
  <w:style w:type="table" w:customStyle="1" w:styleId="62">
    <w:name w:val="Сетка таблицы6"/>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b">
    <w:name w:val="Сетка таблицы13"/>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0">
    <w:name w:val="Заголовок 9 Знак1"/>
    <w:basedOn w:val="a0"/>
    <w:uiPriority w:val="9"/>
    <w:semiHidden/>
    <w:rsid w:val="00A73E8D"/>
    <w:rPr>
      <w:rFonts w:asciiTheme="majorHAnsi" w:eastAsiaTheme="majorEastAsia" w:hAnsiTheme="majorHAnsi" w:cstheme="majorBidi"/>
      <w:i/>
      <w:iCs/>
      <w:color w:val="404040" w:themeColor="text1" w:themeTint="BF"/>
      <w:sz w:val="20"/>
      <w:szCs w:val="20"/>
      <w:lang w:eastAsia="ru-RU"/>
    </w:rPr>
  </w:style>
  <w:style w:type="character" w:styleId="affa">
    <w:name w:val="FollowedHyperlink"/>
    <w:basedOn w:val="a0"/>
    <w:uiPriority w:val="99"/>
    <w:semiHidden/>
    <w:unhideWhenUsed/>
    <w:rsid w:val="00A73E8D"/>
    <w:rPr>
      <w:color w:val="800080" w:themeColor="followedHyperlink"/>
      <w:u w:val="single"/>
    </w:rPr>
  </w:style>
  <w:style w:type="paragraph" w:styleId="HTML0">
    <w:name w:val="HTML Preformatted"/>
    <w:basedOn w:val="a"/>
    <w:link w:val="HTML"/>
    <w:semiHidden/>
    <w:unhideWhenUsed/>
    <w:rsid w:val="00A73E8D"/>
    <w:rPr>
      <w:rFonts w:ascii="Courier New" w:eastAsiaTheme="minorHAnsi" w:hAnsi="Courier New"/>
      <w:sz w:val="20"/>
      <w:szCs w:val="20"/>
      <w:lang w:val="x-none"/>
    </w:rPr>
  </w:style>
  <w:style w:type="character" w:customStyle="1" w:styleId="HTML2">
    <w:name w:val="Стандартный HTML Знак2"/>
    <w:basedOn w:val="a0"/>
    <w:uiPriority w:val="99"/>
    <w:semiHidden/>
    <w:rsid w:val="00A73E8D"/>
    <w:rPr>
      <w:rFonts w:ascii="Consolas" w:eastAsia="Times New Roman" w:hAnsi="Consolas" w:cs="Consolas"/>
      <w:sz w:val="20"/>
      <w:szCs w:val="20"/>
      <w:lang w:eastAsia="ru-RU"/>
    </w:rPr>
  </w:style>
  <w:style w:type="paragraph" w:styleId="33">
    <w:name w:val="Body Text 3"/>
    <w:basedOn w:val="a"/>
    <w:link w:val="32"/>
    <w:uiPriority w:val="99"/>
    <w:semiHidden/>
    <w:unhideWhenUsed/>
    <w:rsid w:val="00A73E8D"/>
    <w:pPr>
      <w:spacing w:after="120"/>
    </w:pPr>
    <w:rPr>
      <w:rFonts w:eastAsiaTheme="minorHAnsi"/>
      <w:sz w:val="16"/>
      <w:szCs w:val="16"/>
      <w:lang w:val="x-none"/>
    </w:rPr>
  </w:style>
  <w:style w:type="character" w:customStyle="1" w:styleId="321">
    <w:name w:val="Основной текст 3 Знак2"/>
    <w:basedOn w:val="a0"/>
    <w:uiPriority w:val="99"/>
    <w:semiHidden/>
    <w:rsid w:val="00A73E8D"/>
    <w:rPr>
      <w:rFonts w:ascii="Times New Roman" w:eastAsia="Times New Roman" w:hAnsi="Times New Roman" w:cs="Times New Roman"/>
      <w:sz w:val="16"/>
      <w:szCs w:val="16"/>
      <w:lang w:eastAsia="ru-RU"/>
    </w:rPr>
  </w:style>
  <w:style w:type="paragraph" w:styleId="35">
    <w:name w:val="Body Text Indent 3"/>
    <w:basedOn w:val="a"/>
    <w:link w:val="34"/>
    <w:uiPriority w:val="99"/>
    <w:semiHidden/>
    <w:unhideWhenUsed/>
    <w:rsid w:val="00A73E8D"/>
    <w:pPr>
      <w:spacing w:after="120"/>
      <w:ind w:left="283"/>
    </w:pPr>
    <w:rPr>
      <w:rFonts w:eastAsiaTheme="minorHAnsi"/>
      <w:sz w:val="16"/>
      <w:szCs w:val="16"/>
      <w:lang w:val="x-none"/>
    </w:rPr>
  </w:style>
  <w:style w:type="character" w:customStyle="1" w:styleId="322">
    <w:name w:val="Основной текст с отступом 3 Знак2"/>
    <w:basedOn w:val="a0"/>
    <w:uiPriority w:val="99"/>
    <w:semiHidden/>
    <w:rsid w:val="00A73E8D"/>
    <w:rPr>
      <w:rFonts w:ascii="Times New Roman" w:eastAsia="Times New Roman" w:hAnsi="Times New Roman" w:cs="Times New Roman"/>
      <w:sz w:val="16"/>
      <w:szCs w:val="16"/>
      <w:lang w:eastAsia="ru-RU"/>
    </w:rPr>
  </w:style>
  <w:style w:type="table" w:customStyle="1" w:styleId="92">
    <w:name w:val="Сетка таблицы9"/>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A73E8D"/>
  </w:style>
  <w:style w:type="character" w:customStyle="1" w:styleId="affb">
    <w:name w:val="Гипертекстовая ссылка"/>
    <w:basedOn w:val="a0"/>
    <w:uiPriority w:val="99"/>
    <w:rsid w:val="00A73E8D"/>
    <w:rPr>
      <w:rFonts w:cs="Times New Roman"/>
      <w:b w:val="0"/>
      <w:color w:val="106BBE"/>
    </w:rPr>
  </w:style>
  <w:style w:type="numbering" w:customStyle="1" w:styleId="36">
    <w:name w:val="Нет списка3"/>
    <w:next w:val="a2"/>
    <w:uiPriority w:val="99"/>
    <w:semiHidden/>
    <w:unhideWhenUsed/>
    <w:rsid w:val="00A73E8D"/>
  </w:style>
  <w:style w:type="table" w:customStyle="1" w:styleId="101">
    <w:name w:val="Сетка таблицы10"/>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A73E8D"/>
  </w:style>
  <w:style w:type="paragraph" w:styleId="1fd">
    <w:name w:val="toc 1"/>
    <w:basedOn w:val="a"/>
    <w:next w:val="a"/>
    <w:autoRedefine/>
    <w:uiPriority w:val="99"/>
    <w:semiHidden/>
    <w:unhideWhenUsed/>
    <w:rsid w:val="00A73E8D"/>
    <w:pPr>
      <w:spacing w:before="360"/>
    </w:pPr>
    <w:rPr>
      <w:rFonts w:ascii="Cambria" w:hAnsi="Cambria"/>
      <w:b/>
      <w:bCs/>
      <w:caps/>
    </w:rPr>
  </w:style>
  <w:style w:type="paragraph" w:styleId="2d">
    <w:name w:val="toc 2"/>
    <w:basedOn w:val="a"/>
    <w:next w:val="a"/>
    <w:autoRedefine/>
    <w:uiPriority w:val="99"/>
    <w:semiHidden/>
    <w:unhideWhenUsed/>
    <w:rsid w:val="00A73E8D"/>
    <w:pPr>
      <w:spacing w:before="240"/>
    </w:pPr>
    <w:rPr>
      <w:rFonts w:ascii="Calibri" w:hAnsi="Calibri" w:cs="Calibri"/>
      <w:b/>
      <w:bCs/>
      <w:sz w:val="20"/>
      <w:szCs w:val="20"/>
    </w:rPr>
  </w:style>
  <w:style w:type="paragraph" w:styleId="37">
    <w:name w:val="toc 3"/>
    <w:basedOn w:val="a"/>
    <w:next w:val="a"/>
    <w:autoRedefine/>
    <w:uiPriority w:val="99"/>
    <w:semiHidden/>
    <w:unhideWhenUsed/>
    <w:rsid w:val="00A73E8D"/>
    <w:pPr>
      <w:ind w:left="240"/>
    </w:pPr>
    <w:rPr>
      <w:rFonts w:ascii="Calibri" w:hAnsi="Calibri" w:cs="Calibri"/>
      <w:sz w:val="20"/>
      <w:szCs w:val="20"/>
    </w:rPr>
  </w:style>
  <w:style w:type="paragraph" w:styleId="44">
    <w:name w:val="toc 4"/>
    <w:basedOn w:val="a"/>
    <w:next w:val="a"/>
    <w:autoRedefine/>
    <w:uiPriority w:val="99"/>
    <w:semiHidden/>
    <w:unhideWhenUsed/>
    <w:rsid w:val="00A73E8D"/>
    <w:pPr>
      <w:ind w:left="480"/>
    </w:pPr>
    <w:rPr>
      <w:rFonts w:ascii="Calibri" w:hAnsi="Calibri" w:cs="Calibri"/>
      <w:sz w:val="20"/>
      <w:szCs w:val="20"/>
    </w:rPr>
  </w:style>
  <w:style w:type="paragraph" w:styleId="52">
    <w:name w:val="toc 5"/>
    <w:basedOn w:val="a"/>
    <w:next w:val="a"/>
    <w:autoRedefine/>
    <w:uiPriority w:val="99"/>
    <w:semiHidden/>
    <w:unhideWhenUsed/>
    <w:rsid w:val="00A73E8D"/>
    <w:pPr>
      <w:ind w:left="720"/>
    </w:pPr>
    <w:rPr>
      <w:rFonts w:ascii="Calibri" w:hAnsi="Calibri" w:cs="Calibri"/>
      <w:sz w:val="20"/>
      <w:szCs w:val="20"/>
    </w:rPr>
  </w:style>
  <w:style w:type="paragraph" w:styleId="63">
    <w:name w:val="toc 6"/>
    <w:basedOn w:val="a"/>
    <w:next w:val="a"/>
    <w:autoRedefine/>
    <w:uiPriority w:val="99"/>
    <w:semiHidden/>
    <w:unhideWhenUsed/>
    <w:rsid w:val="00A73E8D"/>
    <w:pPr>
      <w:ind w:left="960"/>
    </w:pPr>
    <w:rPr>
      <w:rFonts w:ascii="Calibri" w:hAnsi="Calibri" w:cs="Calibri"/>
      <w:sz w:val="20"/>
      <w:szCs w:val="20"/>
    </w:rPr>
  </w:style>
  <w:style w:type="paragraph" w:styleId="72">
    <w:name w:val="toc 7"/>
    <w:basedOn w:val="a"/>
    <w:next w:val="a"/>
    <w:autoRedefine/>
    <w:uiPriority w:val="99"/>
    <w:semiHidden/>
    <w:unhideWhenUsed/>
    <w:rsid w:val="00A73E8D"/>
    <w:pPr>
      <w:ind w:left="1200"/>
    </w:pPr>
    <w:rPr>
      <w:rFonts w:ascii="Calibri" w:hAnsi="Calibri" w:cs="Calibri"/>
      <w:sz w:val="20"/>
      <w:szCs w:val="20"/>
    </w:rPr>
  </w:style>
  <w:style w:type="paragraph" w:styleId="82">
    <w:name w:val="toc 8"/>
    <w:basedOn w:val="a"/>
    <w:next w:val="a"/>
    <w:autoRedefine/>
    <w:uiPriority w:val="99"/>
    <w:semiHidden/>
    <w:unhideWhenUsed/>
    <w:rsid w:val="00A73E8D"/>
    <w:pPr>
      <w:ind w:left="1440"/>
    </w:pPr>
    <w:rPr>
      <w:rFonts w:ascii="Calibri" w:hAnsi="Calibri" w:cs="Calibri"/>
      <w:sz w:val="20"/>
      <w:szCs w:val="20"/>
    </w:rPr>
  </w:style>
  <w:style w:type="paragraph" w:styleId="93">
    <w:name w:val="toc 9"/>
    <w:basedOn w:val="a"/>
    <w:next w:val="a"/>
    <w:autoRedefine/>
    <w:uiPriority w:val="99"/>
    <w:semiHidden/>
    <w:unhideWhenUsed/>
    <w:rsid w:val="00A73E8D"/>
    <w:pPr>
      <w:ind w:left="1680"/>
    </w:pPr>
    <w:rPr>
      <w:rFonts w:ascii="Calibri" w:hAnsi="Calibri" w:cs="Calibri"/>
      <w:sz w:val="20"/>
      <w:szCs w:val="20"/>
    </w:rPr>
  </w:style>
  <w:style w:type="paragraph" w:styleId="affc">
    <w:name w:val="annotation text"/>
    <w:basedOn w:val="a"/>
    <w:link w:val="affd"/>
    <w:uiPriority w:val="99"/>
    <w:semiHidden/>
    <w:unhideWhenUsed/>
    <w:rsid w:val="00A73E8D"/>
    <w:pPr>
      <w:spacing w:after="200"/>
    </w:pPr>
    <w:rPr>
      <w:rFonts w:ascii="Calibri" w:hAnsi="Calibri"/>
      <w:sz w:val="20"/>
      <w:szCs w:val="20"/>
      <w:lang w:eastAsia="en-US"/>
    </w:rPr>
  </w:style>
  <w:style w:type="character" w:customStyle="1" w:styleId="affd">
    <w:name w:val="Текст примечания Знак"/>
    <w:basedOn w:val="a0"/>
    <w:link w:val="affc"/>
    <w:uiPriority w:val="99"/>
    <w:semiHidden/>
    <w:rsid w:val="00A73E8D"/>
    <w:rPr>
      <w:rFonts w:ascii="Calibri" w:eastAsia="Times New Roman" w:hAnsi="Calibri" w:cs="Times New Roman"/>
      <w:sz w:val="20"/>
      <w:szCs w:val="20"/>
    </w:rPr>
  </w:style>
  <w:style w:type="paragraph" w:styleId="aff6">
    <w:name w:val="Plain Text"/>
    <w:basedOn w:val="a"/>
    <w:link w:val="aff5"/>
    <w:uiPriority w:val="99"/>
    <w:semiHidden/>
    <w:unhideWhenUsed/>
    <w:rsid w:val="00A73E8D"/>
    <w:rPr>
      <w:rFonts w:ascii="Courier New" w:eastAsiaTheme="minorHAnsi" w:hAnsi="Courier New" w:cstheme="minorBidi"/>
      <w:sz w:val="22"/>
      <w:szCs w:val="22"/>
      <w:lang w:eastAsia="en-US"/>
    </w:rPr>
  </w:style>
  <w:style w:type="character" w:customStyle="1" w:styleId="1fe">
    <w:name w:val="Текст Знак1"/>
    <w:basedOn w:val="a0"/>
    <w:uiPriority w:val="99"/>
    <w:semiHidden/>
    <w:rsid w:val="00A73E8D"/>
    <w:rPr>
      <w:rFonts w:ascii="Consolas" w:eastAsia="Times New Roman" w:hAnsi="Consolas" w:cs="Consolas"/>
      <w:sz w:val="21"/>
      <w:szCs w:val="21"/>
      <w:lang w:eastAsia="ru-RU"/>
    </w:rPr>
  </w:style>
  <w:style w:type="paragraph" w:styleId="affe">
    <w:name w:val="annotation subject"/>
    <w:basedOn w:val="affc"/>
    <w:next w:val="affc"/>
    <w:link w:val="afff"/>
    <w:uiPriority w:val="99"/>
    <w:semiHidden/>
    <w:unhideWhenUsed/>
    <w:rsid w:val="00A73E8D"/>
    <w:rPr>
      <w:b/>
      <w:bCs/>
    </w:rPr>
  </w:style>
  <w:style w:type="character" w:customStyle="1" w:styleId="afff">
    <w:name w:val="Тема примечания Знак"/>
    <w:basedOn w:val="affd"/>
    <w:link w:val="affe"/>
    <w:uiPriority w:val="99"/>
    <w:semiHidden/>
    <w:rsid w:val="00A73E8D"/>
    <w:rPr>
      <w:rFonts w:ascii="Calibri" w:eastAsia="Times New Roman" w:hAnsi="Calibri" w:cs="Times New Roman"/>
      <w:b/>
      <w:bCs/>
      <w:sz w:val="20"/>
      <w:szCs w:val="20"/>
    </w:rPr>
  </w:style>
  <w:style w:type="character" w:customStyle="1" w:styleId="ConsPlusNormal0">
    <w:name w:val="ConsPlusNormal Знак"/>
    <w:link w:val="ConsPlusNormal"/>
    <w:locked/>
    <w:rsid w:val="00A73E8D"/>
    <w:rPr>
      <w:rFonts w:ascii="Times New Roman" w:hAnsi="Times New Roman" w:cs="Times New Roman"/>
      <w:sz w:val="28"/>
      <w:szCs w:val="28"/>
    </w:rPr>
  </w:style>
  <w:style w:type="paragraph" w:customStyle="1" w:styleId="31d">
    <w:name w:val="Заголовок 31"/>
    <w:basedOn w:val="a"/>
    <w:next w:val="a"/>
    <w:uiPriority w:val="9"/>
    <w:qFormat/>
    <w:rsid w:val="00A73E8D"/>
    <w:pPr>
      <w:keepNext/>
      <w:keepLines/>
      <w:spacing w:before="200" w:line="276" w:lineRule="auto"/>
      <w:outlineLvl w:val="2"/>
    </w:pPr>
    <w:rPr>
      <w:rFonts w:ascii="Cambria" w:hAnsi="Cambria"/>
      <w:b/>
      <w:bCs/>
      <w:color w:val="4F81BD"/>
      <w:sz w:val="22"/>
      <w:szCs w:val="22"/>
    </w:rPr>
  </w:style>
  <w:style w:type="paragraph" w:customStyle="1" w:styleId="afff0">
    <w:name w:val="Знак Знак Знак Знак 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2e">
    <w:name w:val="Без интервала2"/>
    <w:uiPriority w:val="99"/>
    <w:rsid w:val="00A73E8D"/>
    <w:pPr>
      <w:spacing w:after="0" w:line="240" w:lineRule="auto"/>
    </w:pPr>
    <w:rPr>
      <w:rFonts w:ascii="Calibri" w:eastAsia="Times New Roman" w:hAnsi="Calibri" w:cs="Times New Roman"/>
    </w:rPr>
  </w:style>
  <w:style w:type="paragraph" w:customStyle="1" w:styleId="2f">
    <w:name w:val="Абзац списка2"/>
    <w:basedOn w:val="a"/>
    <w:uiPriority w:val="99"/>
    <w:rsid w:val="00A73E8D"/>
    <w:pPr>
      <w:ind w:left="720"/>
      <w:contextualSpacing/>
    </w:pPr>
    <w:rPr>
      <w:rFonts w:eastAsia="Calibri"/>
    </w:rPr>
  </w:style>
  <w:style w:type="character" w:customStyle="1" w:styleId="afff1">
    <w:name w:val="мп Знак"/>
    <w:link w:val="afff2"/>
    <w:locked/>
    <w:rsid w:val="00A73E8D"/>
    <w:rPr>
      <w:rFonts w:ascii="Times New Roman" w:hAnsi="Times New Roman" w:cs="Times New Roman"/>
      <w:sz w:val="24"/>
      <w:szCs w:val="24"/>
    </w:rPr>
  </w:style>
  <w:style w:type="paragraph" w:customStyle="1" w:styleId="afff2">
    <w:name w:val="мп"/>
    <w:basedOn w:val="a"/>
    <w:link w:val="afff1"/>
    <w:rsid w:val="00A73E8D"/>
    <w:pPr>
      <w:framePr w:hSpace="180" w:wrap="around" w:hAnchor="margin" w:xAlign="center" w:y="1005"/>
      <w:spacing w:line="276" w:lineRule="auto"/>
    </w:pPr>
    <w:rPr>
      <w:rFonts w:eastAsiaTheme="minorHAnsi"/>
      <w:lang w:eastAsia="en-US"/>
    </w:rPr>
  </w:style>
  <w:style w:type="paragraph" w:customStyle="1" w:styleId="38">
    <w:name w:val="Без интервала3"/>
    <w:uiPriority w:val="99"/>
    <w:rsid w:val="00A73E8D"/>
    <w:pPr>
      <w:spacing w:after="0" w:line="240" w:lineRule="auto"/>
    </w:pPr>
    <w:rPr>
      <w:rFonts w:ascii="Calibri" w:eastAsia="Times New Roman" w:hAnsi="Calibri" w:cs="Times New Roman"/>
    </w:rPr>
  </w:style>
  <w:style w:type="paragraph" w:customStyle="1" w:styleId="39">
    <w:name w:val="Абзац списка3"/>
    <w:basedOn w:val="a"/>
    <w:uiPriority w:val="99"/>
    <w:rsid w:val="00A73E8D"/>
    <w:pPr>
      <w:ind w:left="720"/>
      <w:contextualSpacing/>
    </w:pPr>
    <w:rPr>
      <w:rFonts w:eastAsia="Calibri"/>
    </w:rPr>
  </w:style>
  <w:style w:type="paragraph" w:customStyle="1" w:styleId="1ff">
    <w:name w:val="Обычный1"/>
    <w:uiPriority w:val="99"/>
    <w:rsid w:val="00A73E8D"/>
    <w:pPr>
      <w:spacing w:after="0" w:line="240" w:lineRule="auto"/>
    </w:pPr>
    <w:rPr>
      <w:rFonts w:ascii="Times New Roman" w:eastAsia="Calibri" w:hAnsi="Times New Roman" w:cs="Times New Roman"/>
      <w:sz w:val="24"/>
      <w:szCs w:val="20"/>
      <w:lang w:eastAsia="ru-RU"/>
    </w:rPr>
  </w:style>
  <w:style w:type="paragraph" w:customStyle="1" w:styleId="45">
    <w:name w:val="Без интервала4"/>
    <w:uiPriority w:val="99"/>
    <w:rsid w:val="00A73E8D"/>
    <w:pPr>
      <w:spacing w:after="0" w:line="240" w:lineRule="auto"/>
    </w:pPr>
    <w:rPr>
      <w:rFonts w:ascii="Calibri" w:eastAsia="Times New Roman" w:hAnsi="Calibri" w:cs="Times New Roman"/>
    </w:rPr>
  </w:style>
  <w:style w:type="paragraph" w:customStyle="1" w:styleId="46">
    <w:name w:val="Абзац списка4"/>
    <w:basedOn w:val="a"/>
    <w:uiPriority w:val="99"/>
    <w:rsid w:val="00A73E8D"/>
    <w:pPr>
      <w:ind w:left="720"/>
      <w:contextualSpacing/>
    </w:pPr>
    <w:rPr>
      <w:rFonts w:eastAsia="Calibri"/>
    </w:rPr>
  </w:style>
  <w:style w:type="paragraph" w:customStyle="1" w:styleId="s1">
    <w:name w:val="s_1"/>
    <w:basedOn w:val="a"/>
    <w:uiPriority w:val="99"/>
    <w:rsid w:val="00A73E8D"/>
    <w:pPr>
      <w:spacing w:before="100" w:beforeAutospacing="1" w:after="100" w:afterAutospacing="1"/>
    </w:pPr>
  </w:style>
  <w:style w:type="paragraph" w:customStyle="1" w:styleId="1112">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A73E8D"/>
    <w:pPr>
      <w:spacing w:after="160" w:line="240" w:lineRule="exact"/>
    </w:pPr>
    <w:rPr>
      <w:sz w:val="20"/>
      <w:szCs w:val="20"/>
      <w:lang w:eastAsia="zh-CN"/>
    </w:rPr>
  </w:style>
  <w:style w:type="paragraph" w:customStyle="1" w:styleId="1ff0">
    <w:name w:val="обычный_1 Знак Знак Знак Знак Знак Знак Знак Знак Знак"/>
    <w:basedOn w:val="a"/>
    <w:uiPriority w:val="99"/>
    <w:rsid w:val="00A73E8D"/>
    <w:pPr>
      <w:spacing w:before="100" w:beforeAutospacing="1" w:after="100" w:afterAutospacing="1"/>
      <w:jc w:val="both"/>
    </w:pPr>
    <w:rPr>
      <w:rFonts w:ascii="Tahoma" w:hAnsi="Tahoma"/>
      <w:sz w:val="20"/>
      <w:szCs w:val="20"/>
      <w:lang w:val="en-US" w:eastAsia="en-US"/>
    </w:rPr>
  </w:style>
  <w:style w:type="paragraph" w:customStyle="1" w:styleId="ConsTitle">
    <w:name w:val="ConsTitle"/>
    <w:uiPriority w:val="99"/>
    <w:rsid w:val="00A73E8D"/>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xl42">
    <w:name w:val="xl42"/>
    <w:basedOn w:val="a"/>
    <w:uiPriority w:val="99"/>
    <w:rsid w:val="00A73E8D"/>
    <w:pPr>
      <w:spacing w:before="100" w:after="100"/>
      <w:jc w:val="center"/>
    </w:pPr>
    <w:rPr>
      <w:b/>
      <w:sz w:val="28"/>
      <w:szCs w:val="20"/>
    </w:rPr>
  </w:style>
  <w:style w:type="paragraph" w:customStyle="1" w:styleId="afff3">
    <w:name w:val="Без отступа"/>
    <w:basedOn w:val="a"/>
    <w:uiPriority w:val="99"/>
    <w:rsid w:val="00A73E8D"/>
  </w:style>
  <w:style w:type="paragraph" w:customStyle="1" w:styleId="2f0">
    <w:name w:val="Основной текст с отступом2"/>
    <w:basedOn w:val="a"/>
    <w:uiPriority w:val="99"/>
    <w:rsid w:val="00A73E8D"/>
    <w:pPr>
      <w:spacing w:after="120"/>
      <w:ind w:left="283"/>
    </w:pPr>
  </w:style>
  <w:style w:type="paragraph" w:customStyle="1" w:styleId="1ff1">
    <w:name w:val="Текст выноски1"/>
    <w:basedOn w:val="a"/>
    <w:uiPriority w:val="99"/>
    <w:rsid w:val="00A73E8D"/>
    <w:rPr>
      <w:rFonts w:ascii="Tahoma" w:hAnsi="Tahoma" w:cs="Tahoma"/>
      <w:sz w:val="16"/>
      <w:szCs w:val="16"/>
    </w:rPr>
  </w:style>
  <w:style w:type="paragraph" w:customStyle="1" w:styleId="afff4">
    <w:name w:val="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afff5">
    <w:name w:val="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character" w:styleId="afff6">
    <w:name w:val="annotation reference"/>
    <w:basedOn w:val="a0"/>
    <w:uiPriority w:val="99"/>
    <w:semiHidden/>
    <w:unhideWhenUsed/>
    <w:rsid w:val="00A73E8D"/>
    <w:rPr>
      <w:sz w:val="16"/>
      <w:szCs w:val="16"/>
    </w:rPr>
  </w:style>
  <w:style w:type="character" w:customStyle="1" w:styleId="31e">
    <w:name w:val="Заголовок 3 Знак1"/>
    <w:basedOn w:val="a0"/>
    <w:uiPriority w:val="9"/>
    <w:semiHidden/>
    <w:rsid w:val="00A73E8D"/>
    <w:rPr>
      <w:rFonts w:ascii="Cambria" w:eastAsia="Times New Roman" w:hAnsi="Cambria" w:cs="Times New Roman" w:hint="default"/>
      <w:b/>
      <w:bCs/>
      <w:color w:val="4F81BD"/>
      <w:lang w:eastAsia="ru-RU"/>
    </w:rPr>
  </w:style>
  <w:style w:type="character" w:customStyle="1" w:styleId="TitleChar">
    <w:name w:val="Title Char Знак Знак"/>
    <w:basedOn w:val="a0"/>
    <w:rsid w:val="00A73E8D"/>
    <w:rPr>
      <w:rFonts w:ascii="SimSun" w:eastAsia="SimSun" w:hAnsi="SimSun" w:hint="eastAsia"/>
      <w:sz w:val="24"/>
      <w:szCs w:val="24"/>
      <w:lang w:val="x-none" w:eastAsia="ru-RU" w:bidi="ar-SA"/>
    </w:rPr>
  </w:style>
  <w:style w:type="character" w:customStyle="1" w:styleId="noprint">
    <w:name w:val="noprint"/>
    <w:basedOn w:val="a0"/>
    <w:rsid w:val="00A73E8D"/>
  </w:style>
  <w:style w:type="character" w:customStyle="1" w:styleId="TitleChar0">
    <w:name w:val="Title Char"/>
    <w:locked/>
    <w:rsid w:val="00A73E8D"/>
    <w:rPr>
      <w:b/>
      <w:bCs/>
      <w:sz w:val="32"/>
      <w:szCs w:val="24"/>
      <w:lang w:val="ru-RU" w:eastAsia="ru-RU" w:bidi="ar-SA"/>
    </w:rPr>
  </w:style>
  <w:style w:type="character" w:customStyle="1" w:styleId="1ff2">
    <w:name w:val="Знак Знак1"/>
    <w:locked/>
    <w:rsid w:val="00A73E8D"/>
    <w:rPr>
      <w:b/>
      <w:bCs/>
      <w:sz w:val="32"/>
      <w:szCs w:val="24"/>
      <w:lang w:val="ru-RU" w:eastAsia="ru-RU" w:bidi="ar-SA"/>
    </w:rPr>
  </w:style>
  <w:style w:type="table" w:customStyle="1" w:styleId="1410">
    <w:name w:val="Сетка таблицы141"/>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
    <w:name w:val="Сетка таблицы11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A73E8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A73E8D"/>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Сетка таблицы15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
    <w:name w:val="Сетка таблицы2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Сетка таблицы1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Сетка таблицы1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
    <w:name w:val="Сетка таблицы22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1">
    <w:name w:val="Сетка таблицы51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A73E8D"/>
    <w:pPr>
      <w:numPr>
        <w:numId w:val="14"/>
      </w:numPr>
    </w:pPr>
  </w:style>
  <w:style w:type="numbering" w:customStyle="1" w:styleId="11">
    <w:name w:val="Стиль11"/>
    <w:rsid w:val="00A73E8D"/>
    <w:pPr>
      <w:numPr>
        <w:numId w:val="15"/>
      </w:numPr>
    </w:pPr>
  </w:style>
  <w:style w:type="table" w:customStyle="1" w:styleId="630">
    <w:name w:val="Сетка таблицы63"/>
    <w:basedOn w:val="a1"/>
    <w:next w:val="af0"/>
    <w:uiPriority w:val="39"/>
    <w:rsid w:val="00A73E8D"/>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A73E8D"/>
  </w:style>
  <w:style w:type="table" w:customStyle="1" w:styleId="820">
    <w:name w:val="Сетка таблицы82"/>
    <w:basedOn w:val="a1"/>
    <w:next w:val="af0"/>
    <w:uiPriority w:val="59"/>
    <w:rsid w:val="00857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aricin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BF1C7-43BC-467B-9EA1-FA937C3EF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Pages>
  <Words>815</Words>
  <Characters>4651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2023-01-19T06:15:00Z</cp:lastPrinted>
  <dcterms:created xsi:type="dcterms:W3CDTF">2018-05-22T05:33:00Z</dcterms:created>
  <dcterms:modified xsi:type="dcterms:W3CDTF">2023-01-19T06:16:00Z</dcterms:modified>
</cp:coreProperties>
</file>